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4668" w14:textId="77777777" w:rsidR="00F25E25" w:rsidRDefault="00F25E25">
      <w:pPr>
        <w:pStyle w:val="Szvegtrzs"/>
        <w:rPr>
          <w:sz w:val="20"/>
        </w:rPr>
      </w:pPr>
    </w:p>
    <w:p w14:paraId="2EEDF4A0" w14:textId="77777777" w:rsidR="00F25E25" w:rsidRDefault="00F25E25">
      <w:pPr>
        <w:pStyle w:val="Szvegtrzs"/>
        <w:rPr>
          <w:sz w:val="20"/>
        </w:rPr>
      </w:pPr>
    </w:p>
    <w:p w14:paraId="79CE66E1" w14:textId="77777777" w:rsidR="00F25E25" w:rsidRDefault="00F25E25">
      <w:pPr>
        <w:pStyle w:val="Szvegtrzs"/>
        <w:rPr>
          <w:sz w:val="20"/>
        </w:rPr>
      </w:pPr>
    </w:p>
    <w:p w14:paraId="7E4DADE3" w14:textId="77777777" w:rsidR="00F25E25" w:rsidRDefault="00F25E25">
      <w:pPr>
        <w:pStyle w:val="Szvegtrzs"/>
        <w:rPr>
          <w:sz w:val="20"/>
        </w:rPr>
      </w:pPr>
    </w:p>
    <w:p w14:paraId="0514C9E4" w14:textId="77777777" w:rsidR="00F25E25" w:rsidRDefault="00F25E25">
      <w:pPr>
        <w:pStyle w:val="Szvegtrzs"/>
        <w:rPr>
          <w:sz w:val="20"/>
        </w:rPr>
      </w:pPr>
    </w:p>
    <w:p w14:paraId="0991DD03" w14:textId="77777777" w:rsidR="00F25E25" w:rsidRDefault="00F25E25">
      <w:pPr>
        <w:pStyle w:val="Szvegtrzs"/>
        <w:rPr>
          <w:sz w:val="20"/>
        </w:rPr>
      </w:pPr>
    </w:p>
    <w:p w14:paraId="3BD883DF" w14:textId="77777777" w:rsidR="00F25E25" w:rsidRDefault="00F25E25">
      <w:pPr>
        <w:pStyle w:val="Szvegtrzs"/>
        <w:rPr>
          <w:sz w:val="20"/>
        </w:rPr>
      </w:pPr>
    </w:p>
    <w:p w14:paraId="7C47DC4C" w14:textId="77777777" w:rsidR="00F25E25" w:rsidRDefault="00F25E25">
      <w:pPr>
        <w:pStyle w:val="Szvegtrzs"/>
        <w:rPr>
          <w:sz w:val="20"/>
        </w:rPr>
      </w:pPr>
    </w:p>
    <w:p w14:paraId="6BDB4B17" w14:textId="77777777" w:rsidR="00F25E25" w:rsidRDefault="00F25E25">
      <w:pPr>
        <w:pStyle w:val="Szvegtrzs"/>
        <w:rPr>
          <w:sz w:val="20"/>
        </w:rPr>
      </w:pPr>
    </w:p>
    <w:p w14:paraId="56DC9861" w14:textId="77777777" w:rsidR="00F25E25" w:rsidRDefault="00F25E25">
      <w:pPr>
        <w:pStyle w:val="Szvegtrzs"/>
        <w:spacing w:before="1"/>
        <w:rPr>
          <w:sz w:val="22"/>
        </w:rPr>
      </w:pPr>
    </w:p>
    <w:p w14:paraId="67CEB826" w14:textId="77777777" w:rsidR="00F25E25" w:rsidRDefault="00000000">
      <w:pPr>
        <w:pStyle w:val="Cm"/>
      </w:pPr>
      <w:r>
        <w:pict w14:anchorId="7214EEED">
          <v:shapetype id="_x0000_t202" coordsize="21600,21600" o:spt="202" path="m,l,21600r21600,l21600,xe">
            <v:stroke joinstyle="miter"/>
            <v:path gradientshapeok="t" o:connecttype="rect"/>
          </v:shapetype>
          <v:shape id="_x0000_s2135" type="#_x0000_t202" style="position:absolute;left:0;text-align:left;margin-left:67.55pt;margin-top:-67pt;width:30.8pt;height:617.55pt;z-index:15728640;mso-position-horizontal-relative:page" filled="f" stroked="f">
            <v:textbox style="layout-flow:vertical;mso-layout-flow-alt:bottom-to-top" inset="0,0,0,0">
              <w:txbxContent>
                <w:p w14:paraId="46FD3DF1" w14:textId="77777777" w:rsidR="00F25E25" w:rsidRDefault="00000000">
                  <w:pPr>
                    <w:tabs>
                      <w:tab w:val="left" w:pos="4156"/>
                      <w:tab w:val="left" w:pos="6979"/>
                      <w:tab w:val="left" w:pos="7491"/>
                      <w:tab w:val="left" w:pos="9392"/>
                      <w:tab w:val="left" w:pos="11480"/>
                    </w:tabs>
                    <w:spacing w:line="596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  <w:u w:val="thick"/>
                    </w:rPr>
                    <w:t>É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R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E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T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52"/>
                      <w:u w:val="thick"/>
                    </w:rPr>
                    <w:t>T</w:t>
                  </w:r>
                  <w:proofErr w:type="spellEnd"/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S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É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G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I</w:t>
                  </w:r>
                  <w:r>
                    <w:rPr>
                      <w:b/>
                      <w:sz w:val="52"/>
                      <w:u w:val="thick"/>
                    </w:rPr>
                    <w:tab/>
                    <w:t>V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I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Z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S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G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A</w:t>
                  </w:r>
                  <w:r>
                    <w:rPr>
                      <w:b/>
                      <w:sz w:val="52"/>
                      <w:u w:val="thick"/>
                    </w:rPr>
                    <w:tab/>
                    <w:t>•</w:t>
                  </w:r>
                  <w:r>
                    <w:rPr>
                      <w:b/>
                      <w:sz w:val="52"/>
                      <w:u w:val="thick"/>
                    </w:rPr>
                    <w:tab/>
                    <w:t>2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0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2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proofErr w:type="gramStart"/>
                  <w:r>
                    <w:rPr>
                      <w:b/>
                      <w:sz w:val="52"/>
                      <w:u w:val="thick"/>
                    </w:rPr>
                    <w:t>4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.</w:t>
                  </w:r>
                  <w:proofErr w:type="gramEnd"/>
                  <w:r>
                    <w:rPr>
                      <w:b/>
                      <w:sz w:val="52"/>
                      <w:u w:val="thick"/>
                    </w:rPr>
                    <w:tab/>
                    <w:t>m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á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j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u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s</w:t>
                  </w:r>
                  <w:r>
                    <w:rPr>
                      <w:b/>
                      <w:sz w:val="52"/>
                      <w:u w:val="thick"/>
                    </w:rPr>
                    <w:tab/>
                    <w:t>1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proofErr w:type="gramStart"/>
                  <w:r>
                    <w:rPr>
                      <w:b/>
                      <w:sz w:val="52"/>
                      <w:u w:val="thick"/>
                    </w:rPr>
                    <w:t>6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r>
        <w:t>KÉMIA</w:t>
      </w:r>
    </w:p>
    <w:p w14:paraId="007B6DC3" w14:textId="77777777" w:rsidR="00F25E25" w:rsidRDefault="00F25E25">
      <w:pPr>
        <w:pStyle w:val="Szvegtrzs"/>
        <w:rPr>
          <w:b/>
          <w:sz w:val="62"/>
        </w:rPr>
      </w:pPr>
    </w:p>
    <w:p w14:paraId="1A2E9128" w14:textId="77777777" w:rsidR="00F25E25" w:rsidRDefault="00000000">
      <w:pPr>
        <w:spacing w:before="451"/>
        <w:ind w:left="2889" w:right="1806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7"/>
          <w:sz w:val="52"/>
        </w:rPr>
        <w:t xml:space="preserve"> </w:t>
      </w:r>
      <w:r>
        <w:rPr>
          <w:b/>
          <w:sz w:val="52"/>
        </w:rPr>
        <w:t>VIZSGA</w:t>
      </w:r>
    </w:p>
    <w:p w14:paraId="078371AB" w14:textId="77777777" w:rsidR="00F25E25" w:rsidRDefault="00000000">
      <w:pPr>
        <w:spacing w:before="481"/>
        <w:ind w:left="1084"/>
        <w:jc w:val="center"/>
        <w:rPr>
          <w:b/>
          <w:sz w:val="44"/>
        </w:rPr>
      </w:pPr>
      <w:r>
        <w:rPr>
          <w:b/>
          <w:sz w:val="44"/>
        </w:rPr>
        <w:t>2024.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16.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14:paraId="58AC6CB2" w14:textId="77777777" w:rsidR="00F25E25" w:rsidRDefault="00F25E25">
      <w:pPr>
        <w:pStyle w:val="Szvegtrzs"/>
        <w:rPr>
          <w:b/>
          <w:sz w:val="48"/>
        </w:rPr>
      </w:pPr>
    </w:p>
    <w:p w14:paraId="69D2DA5E" w14:textId="77777777" w:rsidR="00F25E25" w:rsidRDefault="00F25E25">
      <w:pPr>
        <w:pStyle w:val="Szvegtrzs"/>
        <w:rPr>
          <w:b/>
          <w:sz w:val="62"/>
        </w:rPr>
      </w:pPr>
    </w:p>
    <w:p w14:paraId="5910274E" w14:textId="77777777" w:rsidR="00F25E25" w:rsidRDefault="00000000">
      <w:pPr>
        <w:ind w:left="1084"/>
        <w:jc w:val="center"/>
        <w:rPr>
          <w:sz w:val="36"/>
        </w:rPr>
      </w:pPr>
      <w:r>
        <w:rPr>
          <w:sz w:val="36"/>
        </w:rPr>
        <w:t>Időtartam: 240 perc</w:t>
      </w:r>
    </w:p>
    <w:p w14:paraId="5BC0CF66" w14:textId="77777777" w:rsidR="00F25E25" w:rsidRDefault="00F25E25">
      <w:pPr>
        <w:pStyle w:val="Szvegtrzs"/>
        <w:rPr>
          <w:sz w:val="20"/>
        </w:rPr>
      </w:pPr>
    </w:p>
    <w:p w14:paraId="0EE163C2" w14:textId="77777777" w:rsidR="00F25E25" w:rsidRDefault="00F25E25">
      <w:pPr>
        <w:pStyle w:val="Szvegtrzs"/>
        <w:rPr>
          <w:sz w:val="20"/>
        </w:rPr>
      </w:pPr>
    </w:p>
    <w:p w14:paraId="77BCCBEF" w14:textId="77777777" w:rsidR="00F25E25" w:rsidRDefault="00F25E25">
      <w:pPr>
        <w:pStyle w:val="Szvegtrzs"/>
        <w:rPr>
          <w:sz w:val="20"/>
        </w:rPr>
      </w:pPr>
    </w:p>
    <w:p w14:paraId="20E89473" w14:textId="77777777" w:rsidR="00F25E25" w:rsidRDefault="00F25E25">
      <w:pPr>
        <w:pStyle w:val="Szvegtrzs"/>
        <w:rPr>
          <w:sz w:val="20"/>
        </w:rPr>
      </w:pPr>
    </w:p>
    <w:p w14:paraId="1593C6BD" w14:textId="77777777" w:rsidR="00F25E25" w:rsidRDefault="00F25E25">
      <w:pPr>
        <w:pStyle w:val="Szvegtrzs"/>
        <w:rPr>
          <w:sz w:val="20"/>
        </w:rPr>
      </w:pPr>
    </w:p>
    <w:p w14:paraId="613BF4A9" w14:textId="77777777" w:rsidR="00F25E25" w:rsidRDefault="00F25E25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6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F25E25" w14:paraId="4A2EF897" w14:textId="77777777">
        <w:trPr>
          <w:trHeight w:val="322"/>
        </w:trPr>
        <w:tc>
          <w:tcPr>
            <w:tcW w:w="2520" w:type="dxa"/>
            <w:gridSpan w:val="2"/>
          </w:tcPr>
          <w:p w14:paraId="5425D37B" w14:textId="77777777" w:rsidR="00F25E25" w:rsidRDefault="00000000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F25E25" w14:paraId="36BC81C1" w14:textId="77777777">
        <w:trPr>
          <w:trHeight w:val="321"/>
        </w:trPr>
        <w:tc>
          <w:tcPr>
            <w:tcW w:w="1620" w:type="dxa"/>
          </w:tcPr>
          <w:p w14:paraId="070389B5" w14:textId="77777777" w:rsidR="00F25E25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14:paraId="2DC697DB" w14:textId="77777777" w:rsidR="00F25E25" w:rsidRDefault="00F25E25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E25" w14:paraId="72721F18" w14:textId="77777777">
        <w:trPr>
          <w:trHeight w:val="322"/>
        </w:trPr>
        <w:tc>
          <w:tcPr>
            <w:tcW w:w="1620" w:type="dxa"/>
          </w:tcPr>
          <w:p w14:paraId="78CA90BE" w14:textId="77777777" w:rsidR="00F25E25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14:paraId="0E1FBBBE" w14:textId="77777777" w:rsidR="00F25E25" w:rsidRDefault="00F25E2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F1FC8F7" w14:textId="77777777" w:rsidR="00F25E25" w:rsidRDefault="00F25E25">
      <w:pPr>
        <w:pStyle w:val="Szvegtrzs"/>
        <w:rPr>
          <w:sz w:val="20"/>
        </w:rPr>
      </w:pPr>
    </w:p>
    <w:p w14:paraId="216D7F47" w14:textId="77777777" w:rsidR="00F25E25" w:rsidRDefault="00F25E25">
      <w:pPr>
        <w:pStyle w:val="Szvegtrzs"/>
        <w:rPr>
          <w:sz w:val="20"/>
        </w:rPr>
      </w:pPr>
    </w:p>
    <w:p w14:paraId="00B88E94" w14:textId="77777777" w:rsidR="00F25E25" w:rsidRDefault="00F25E25">
      <w:pPr>
        <w:pStyle w:val="Szvegtrzs"/>
        <w:rPr>
          <w:sz w:val="20"/>
        </w:rPr>
      </w:pPr>
    </w:p>
    <w:p w14:paraId="434277B1" w14:textId="77777777" w:rsidR="00F25E25" w:rsidRDefault="00F25E25">
      <w:pPr>
        <w:pStyle w:val="Szvegtrzs"/>
        <w:rPr>
          <w:sz w:val="20"/>
        </w:rPr>
      </w:pPr>
    </w:p>
    <w:p w14:paraId="67F6966B" w14:textId="77777777" w:rsidR="00F25E25" w:rsidRDefault="00F25E25">
      <w:pPr>
        <w:pStyle w:val="Szvegtrzs"/>
        <w:rPr>
          <w:sz w:val="20"/>
        </w:rPr>
      </w:pPr>
    </w:p>
    <w:p w14:paraId="79F5795C" w14:textId="77777777" w:rsidR="00F25E25" w:rsidRDefault="00F25E25">
      <w:pPr>
        <w:pStyle w:val="Szvegtrzs"/>
        <w:rPr>
          <w:sz w:val="20"/>
        </w:rPr>
      </w:pPr>
    </w:p>
    <w:p w14:paraId="593DAD3D" w14:textId="77777777" w:rsidR="00F25E25" w:rsidRDefault="00F25E25">
      <w:pPr>
        <w:pStyle w:val="Szvegtrzs"/>
        <w:rPr>
          <w:sz w:val="20"/>
        </w:rPr>
      </w:pPr>
    </w:p>
    <w:p w14:paraId="2E2BEFE0" w14:textId="77777777" w:rsidR="00F25E25" w:rsidRDefault="00F25E25">
      <w:pPr>
        <w:pStyle w:val="Szvegtrzs"/>
        <w:rPr>
          <w:sz w:val="20"/>
        </w:rPr>
      </w:pPr>
    </w:p>
    <w:p w14:paraId="669E41BC" w14:textId="77777777" w:rsidR="00F25E25" w:rsidRDefault="00F25E25">
      <w:pPr>
        <w:pStyle w:val="Szvegtrzs"/>
        <w:rPr>
          <w:sz w:val="20"/>
        </w:rPr>
      </w:pPr>
    </w:p>
    <w:p w14:paraId="604CAF93" w14:textId="77777777" w:rsidR="00F25E25" w:rsidRDefault="00F25E25">
      <w:pPr>
        <w:pStyle w:val="Szvegtrzs"/>
        <w:rPr>
          <w:sz w:val="20"/>
        </w:rPr>
      </w:pPr>
    </w:p>
    <w:p w14:paraId="78F871EA" w14:textId="77777777" w:rsidR="00F25E25" w:rsidRDefault="00F25E25">
      <w:pPr>
        <w:pStyle w:val="Szvegtrzs"/>
        <w:rPr>
          <w:sz w:val="20"/>
        </w:rPr>
      </w:pPr>
    </w:p>
    <w:p w14:paraId="6E372434" w14:textId="77777777" w:rsidR="00F25E25" w:rsidRDefault="00F25E25">
      <w:pPr>
        <w:pStyle w:val="Szvegtrzs"/>
        <w:rPr>
          <w:sz w:val="20"/>
        </w:rPr>
      </w:pPr>
    </w:p>
    <w:p w14:paraId="5474C504" w14:textId="77777777" w:rsidR="00F25E25" w:rsidRDefault="00F25E25">
      <w:pPr>
        <w:pStyle w:val="Szvegtrzs"/>
        <w:rPr>
          <w:sz w:val="16"/>
        </w:rPr>
      </w:pPr>
    </w:p>
    <w:p w14:paraId="1EB71A79" w14:textId="77777777" w:rsidR="00F25E25" w:rsidRDefault="00000000">
      <w:pPr>
        <w:spacing w:before="85"/>
        <w:ind w:left="3357"/>
        <w:rPr>
          <w:b/>
          <w:sz w:val="36"/>
        </w:rPr>
      </w:pPr>
      <w:r>
        <w:rPr>
          <w:b/>
          <w:sz w:val="36"/>
        </w:rPr>
        <w:t>OKTATÁSI HIVATAL</w:t>
      </w:r>
    </w:p>
    <w:p w14:paraId="717F5CA3" w14:textId="77777777" w:rsidR="00F25E25" w:rsidRDefault="00F25E25">
      <w:pPr>
        <w:rPr>
          <w:sz w:val="36"/>
        </w:rPr>
        <w:sectPr w:rsidR="00F25E25">
          <w:headerReference w:type="default" r:id="rId7"/>
          <w:footerReference w:type="default" r:id="rId8"/>
          <w:type w:val="continuous"/>
          <w:pgSz w:w="11910" w:h="16840"/>
          <w:pgMar w:top="1320" w:right="1300" w:bottom="1240" w:left="1300" w:header="816" w:footer="1058" w:gutter="0"/>
          <w:pgNumType w:start="1"/>
          <w:cols w:space="708"/>
        </w:sectPr>
      </w:pPr>
    </w:p>
    <w:p w14:paraId="3E11BA66" w14:textId="77777777" w:rsidR="00F25E25" w:rsidRDefault="00F25E25">
      <w:pPr>
        <w:pStyle w:val="Szvegtrzs"/>
        <w:spacing w:before="7"/>
        <w:rPr>
          <w:b/>
          <w:sz w:val="27"/>
        </w:rPr>
      </w:pPr>
    </w:p>
    <w:p w14:paraId="4928A529" w14:textId="77777777" w:rsidR="00F25E25" w:rsidRDefault="00000000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14:paraId="3754E206" w14:textId="77777777" w:rsidR="00F25E25" w:rsidRDefault="00F25E25">
      <w:pPr>
        <w:pStyle w:val="Szvegtrzs"/>
        <w:spacing w:before="1"/>
        <w:rPr>
          <w:b/>
          <w:sz w:val="55"/>
        </w:rPr>
      </w:pPr>
    </w:p>
    <w:p w14:paraId="4E6FC8A3" w14:textId="77777777" w:rsidR="00F25E25" w:rsidRDefault="00000000">
      <w:pPr>
        <w:pStyle w:val="Listaszerbekezds"/>
        <w:numPr>
          <w:ilvl w:val="0"/>
          <w:numId w:val="11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14:paraId="3170E17E" w14:textId="77777777" w:rsidR="00F25E25" w:rsidRDefault="00000000">
      <w:pPr>
        <w:pStyle w:val="Listaszerbekezds"/>
        <w:numPr>
          <w:ilvl w:val="0"/>
          <w:numId w:val="11"/>
        </w:numPr>
        <w:tabs>
          <w:tab w:val="left" w:pos="68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8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4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2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14:paraId="5287752A" w14:textId="77777777" w:rsidR="00F25E25" w:rsidRDefault="0000000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8"/>
        <w:ind w:right="111"/>
        <w:rPr>
          <w:sz w:val="24"/>
        </w:rPr>
      </w:pPr>
      <w:r>
        <w:rPr>
          <w:sz w:val="24"/>
        </w:rPr>
        <w:t>Figyelmesen olvassa el az egyes feladatoknál leírt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14:paraId="31A6B6A8" w14:textId="77777777" w:rsidR="00F25E25" w:rsidRDefault="0000000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20"/>
        <w:ind w:right="113"/>
        <w:rPr>
          <w:sz w:val="24"/>
        </w:rPr>
      </w:pPr>
      <w:r>
        <w:rPr>
          <w:spacing w:val="-1"/>
          <w:sz w:val="24"/>
        </w:rPr>
        <w:t xml:space="preserve">A feladatok megoldását tollal készítse! </w:t>
      </w:r>
      <w:r>
        <w:rPr>
          <w:sz w:val="24"/>
        </w:rPr>
        <w:t>Ha valamilyen megoldást vagy 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14:paraId="63BA222C" w14:textId="77777777" w:rsidR="00F25E25" w:rsidRDefault="0000000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7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7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14:paraId="76BDD556" w14:textId="77777777" w:rsidR="00F25E25" w:rsidRDefault="0000000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Figyeljen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jelölések, mértékegységek</w:t>
      </w:r>
      <w:r>
        <w:rPr>
          <w:spacing w:val="-1"/>
          <w:sz w:val="24"/>
        </w:rPr>
        <w:t xml:space="preserve"> </w:t>
      </w:r>
      <w:r>
        <w:rPr>
          <w:sz w:val="24"/>
        </w:rPr>
        <w:t>helyes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használatára, valamint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adatpontosságra!</w:t>
      </w:r>
    </w:p>
    <w:p w14:paraId="6BAE3EE6" w14:textId="77777777" w:rsidR="00F25E25" w:rsidRDefault="0000000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20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14:paraId="16AFE4BC" w14:textId="77777777" w:rsidR="00F25E25" w:rsidRDefault="00F25E25">
      <w:pPr>
        <w:rPr>
          <w:sz w:val="24"/>
        </w:rPr>
        <w:sectPr w:rsidR="00F25E25">
          <w:headerReference w:type="default" r:id="rId9"/>
          <w:footerReference w:type="default" r:id="rId10"/>
          <w:pgSz w:w="11910" w:h="16840"/>
          <w:pgMar w:top="1320" w:right="1300" w:bottom="1240" w:left="1300" w:header="816" w:footer="1058" w:gutter="0"/>
          <w:pgNumType w:start="2"/>
          <w:cols w:space="708"/>
        </w:sectPr>
      </w:pPr>
    </w:p>
    <w:p w14:paraId="74E6B86A" w14:textId="77777777" w:rsidR="00F25E25" w:rsidRDefault="00F25E25">
      <w:pPr>
        <w:pStyle w:val="Szvegtrzs"/>
        <w:spacing w:before="4"/>
        <w:rPr>
          <w:sz w:val="23"/>
        </w:rPr>
      </w:pPr>
    </w:p>
    <w:p w14:paraId="523DBC95" w14:textId="77777777" w:rsidR="00F25E25" w:rsidRDefault="00000000">
      <w:pPr>
        <w:pStyle w:val="Cmsor1"/>
        <w:numPr>
          <w:ilvl w:val="1"/>
          <w:numId w:val="11"/>
        </w:numPr>
        <w:tabs>
          <w:tab w:val="left" w:pos="3110"/>
        </w:tabs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táblázatos</w:t>
      </w:r>
      <w:r>
        <w:rPr>
          <w:spacing w:val="-2"/>
        </w:rPr>
        <w:t xml:space="preserve"> </w:t>
      </w:r>
      <w:r>
        <w:t>feladat</w:t>
      </w:r>
    </w:p>
    <w:p w14:paraId="2578868F" w14:textId="77777777" w:rsidR="00F25E25" w:rsidRDefault="00000000">
      <w:pPr>
        <w:spacing w:before="160"/>
        <w:ind w:left="1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sorszámozott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celláit,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majd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szereplő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vegyületekkel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kapcsolatos kérdésekre!</w:t>
      </w:r>
    </w:p>
    <w:p w14:paraId="1BCEDB0B" w14:textId="77777777" w:rsidR="00F25E25" w:rsidRDefault="00F25E25">
      <w:pPr>
        <w:pStyle w:val="Szvegtrzs"/>
        <w:rPr>
          <w:b/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123"/>
        <w:gridCol w:w="1989"/>
        <w:gridCol w:w="2253"/>
      </w:tblGrid>
      <w:tr w:rsidR="00F25E25" w14:paraId="7B26A267" w14:textId="77777777">
        <w:trPr>
          <w:trHeight w:val="396"/>
        </w:trPr>
        <w:tc>
          <w:tcPr>
            <w:tcW w:w="2688" w:type="dxa"/>
          </w:tcPr>
          <w:p w14:paraId="69B5E639" w14:textId="77777777" w:rsidR="00F25E25" w:rsidRDefault="00F25E25">
            <w:pPr>
              <w:pStyle w:val="TableParagraph"/>
              <w:ind w:left="0"/>
            </w:pPr>
          </w:p>
        </w:tc>
        <w:tc>
          <w:tcPr>
            <w:tcW w:w="2123" w:type="dxa"/>
          </w:tcPr>
          <w:p w14:paraId="024DFF83" w14:textId="77777777" w:rsidR="00F25E25" w:rsidRDefault="00000000">
            <w:pPr>
              <w:pStyle w:val="TableParagraph"/>
              <w:spacing w:before="61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Metánsav</w:t>
            </w:r>
          </w:p>
        </w:tc>
        <w:tc>
          <w:tcPr>
            <w:tcW w:w="1989" w:type="dxa"/>
          </w:tcPr>
          <w:p w14:paraId="05500029" w14:textId="77777777" w:rsidR="00F25E25" w:rsidRDefault="00000000">
            <w:pPr>
              <w:pStyle w:val="TableParagraph"/>
              <w:spacing w:before="61"/>
              <w:ind w:left="5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Dietiléter</w:t>
            </w:r>
            <w:proofErr w:type="spellEnd"/>
          </w:p>
        </w:tc>
        <w:tc>
          <w:tcPr>
            <w:tcW w:w="2253" w:type="dxa"/>
          </w:tcPr>
          <w:p w14:paraId="6922E7E1" w14:textId="77777777" w:rsidR="00F25E25" w:rsidRDefault="00000000">
            <w:pPr>
              <w:pStyle w:val="TableParagraph"/>
              <w:spacing w:before="61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Dihidrogén</w:t>
            </w:r>
            <w:proofErr w:type="spellEnd"/>
            <w:r>
              <w:rPr>
                <w:b/>
                <w:sz w:val="24"/>
              </w:rPr>
              <w:t>-szulfid</w:t>
            </w:r>
          </w:p>
        </w:tc>
      </w:tr>
      <w:tr w:rsidR="00F25E25" w14:paraId="6D8F2CEC" w14:textId="77777777">
        <w:trPr>
          <w:trHeight w:val="570"/>
        </w:trPr>
        <w:tc>
          <w:tcPr>
            <w:tcW w:w="2688" w:type="dxa"/>
          </w:tcPr>
          <w:p w14:paraId="14314E1E" w14:textId="77777777" w:rsidR="00F25E25" w:rsidRDefault="00000000">
            <w:pPr>
              <w:pStyle w:val="TableParagraph"/>
              <w:spacing w:line="276" w:lineRule="exact"/>
              <w:ind w:right="795"/>
              <w:rPr>
                <w:i/>
                <w:sz w:val="24"/>
              </w:rPr>
            </w:pPr>
            <w:r>
              <w:rPr>
                <w:rFonts w:ascii="Symbol" w:hAnsi="Symbol"/>
                <w:sz w:val="25"/>
              </w:rPr>
              <w:t></w:t>
            </w:r>
            <w:r>
              <w:rPr>
                <w:i/>
                <w:sz w:val="24"/>
              </w:rPr>
              <w:t>-kötések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száma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molekulában</w:t>
            </w:r>
          </w:p>
        </w:tc>
        <w:tc>
          <w:tcPr>
            <w:tcW w:w="2123" w:type="dxa"/>
          </w:tcPr>
          <w:p w14:paraId="428EA2C0" w14:textId="77777777" w:rsidR="00F25E25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89" w:type="dxa"/>
          </w:tcPr>
          <w:p w14:paraId="75066F05" w14:textId="77777777" w:rsidR="00F25E25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53" w:type="dxa"/>
          </w:tcPr>
          <w:p w14:paraId="12DE19C4" w14:textId="77777777" w:rsidR="00F25E25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F25E25" w14:paraId="5E41C48A" w14:textId="77777777">
        <w:trPr>
          <w:trHeight w:val="551"/>
        </w:trPr>
        <w:tc>
          <w:tcPr>
            <w:tcW w:w="2688" w:type="dxa"/>
          </w:tcPr>
          <w:p w14:paraId="28BB46D5" w14:textId="77777777" w:rsidR="00F25E25" w:rsidRDefault="00000000">
            <w:pPr>
              <w:pStyle w:val="TableParagraph"/>
              <w:spacing w:line="276" w:lineRule="exact"/>
              <w:ind w:right="291"/>
              <w:rPr>
                <w:i/>
                <w:sz w:val="24"/>
              </w:rPr>
            </w:pPr>
            <w:r>
              <w:rPr>
                <w:i/>
                <w:sz w:val="24"/>
              </w:rPr>
              <w:t>Nemkötő elektronpárok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száma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molekulában</w:t>
            </w:r>
          </w:p>
        </w:tc>
        <w:tc>
          <w:tcPr>
            <w:tcW w:w="2123" w:type="dxa"/>
          </w:tcPr>
          <w:p w14:paraId="33991ED7" w14:textId="77777777" w:rsidR="00F25E2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89" w:type="dxa"/>
          </w:tcPr>
          <w:p w14:paraId="1440E032" w14:textId="77777777" w:rsidR="00F25E25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53" w:type="dxa"/>
          </w:tcPr>
          <w:p w14:paraId="17E59996" w14:textId="77777777" w:rsidR="00F25E2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F25E25" w14:paraId="585F11A2" w14:textId="77777777">
        <w:trPr>
          <w:trHeight w:val="827"/>
        </w:trPr>
        <w:tc>
          <w:tcPr>
            <w:tcW w:w="2688" w:type="dxa"/>
          </w:tcPr>
          <w:p w14:paraId="1C1DD30D" w14:textId="77777777" w:rsidR="00F25E25" w:rsidRDefault="00000000">
            <w:pPr>
              <w:pStyle w:val="TableParagraph"/>
              <w:spacing w:line="276" w:lineRule="exact"/>
              <w:ind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Molekulái között fellépő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legerősebb másodrendű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kötés</w:t>
            </w:r>
          </w:p>
        </w:tc>
        <w:tc>
          <w:tcPr>
            <w:tcW w:w="2123" w:type="dxa"/>
          </w:tcPr>
          <w:p w14:paraId="3F36694C" w14:textId="77777777" w:rsidR="00F25E25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89" w:type="dxa"/>
          </w:tcPr>
          <w:p w14:paraId="25725EB4" w14:textId="77777777" w:rsidR="00F25E25" w:rsidRDefault="00000000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253" w:type="dxa"/>
          </w:tcPr>
          <w:p w14:paraId="2FA7EDEB" w14:textId="77777777" w:rsidR="00F25E25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F25E25" w14:paraId="62E1EBD9" w14:textId="77777777">
        <w:trPr>
          <w:trHeight w:val="827"/>
        </w:trPr>
        <w:tc>
          <w:tcPr>
            <w:tcW w:w="2688" w:type="dxa"/>
          </w:tcPr>
          <w:p w14:paraId="523455B5" w14:textId="77777777" w:rsidR="00F25E25" w:rsidRDefault="00000000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Halmazállapota</w:t>
            </w:r>
          </w:p>
          <w:p w14:paraId="3CC8E323" w14:textId="77777777" w:rsidR="00F25E25" w:rsidRDefault="00000000">
            <w:pPr>
              <w:pStyle w:val="TableParagraph"/>
              <w:spacing w:line="270" w:lineRule="atLeast"/>
              <w:ind w:right="501"/>
              <w:rPr>
                <w:i/>
                <w:sz w:val="24"/>
              </w:rPr>
            </w:pPr>
            <w:r>
              <w:rPr>
                <w:i/>
                <w:sz w:val="24"/>
              </w:rPr>
              <w:t>25 °C-</w:t>
            </w:r>
            <w:proofErr w:type="spellStart"/>
            <w:r>
              <w:rPr>
                <w:i/>
                <w:sz w:val="24"/>
              </w:rPr>
              <w:t>on</w:t>
            </w:r>
            <w:proofErr w:type="spellEnd"/>
            <w:r>
              <w:rPr>
                <w:i/>
                <w:sz w:val="24"/>
              </w:rPr>
              <w:t xml:space="preserve"> és standard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légköri nyomáson</w:t>
            </w:r>
          </w:p>
        </w:tc>
        <w:tc>
          <w:tcPr>
            <w:tcW w:w="2123" w:type="dxa"/>
          </w:tcPr>
          <w:p w14:paraId="01BE7C27" w14:textId="77777777" w:rsidR="00F25E2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989" w:type="dxa"/>
          </w:tcPr>
          <w:p w14:paraId="03AD8DC2" w14:textId="77777777" w:rsidR="00F25E25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253" w:type="dxa"/>
          </w:tcPr>
          <w:p w14:paraId="3423F7B0" w14:textId="77777777" w:rsidR="00F25E2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F25E25" w14:paraId="0D2AA5B3" w14:textId="77777777">
        <w:trPr>
          <w:trHeight w:val="827"/>
        </w:trPr>
        <w:tc>
          <w:tcPr>
            <w:tcW w:w="2688" w:type="dxa"/>
          </w:tcPr>
          <w:p w14:paraId="1021DB62" w14:textId="77777777" w:rsidR="00F25E25" w:rsidRDefault="00000000">
            <w:pPr>
              <w:pStyle w:val="TableParagraph"/>
              <w:spacing w:line="276" w:lineRule="exact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Vízoldhatóság (nem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oldódik, rosszul oldódik,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korlátlanul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elegyedik)</w:t>
            </w:r>
          </w:p>
        </w:tc>
        <w:tc>
          <w:tcPr>
            <w:tcW w:w="2123" w:type="dxa"/>
          </w:tcPr>
          <w:p w14:paraId="7DE9FDD6" w14:textId="77777777" w:rsidR="00F25E2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989" w:type="dxa"/>
          </w:tcPr>
          <w:p w14:paraId="14BC06A3" w14:textId="77777777" w:rsidR="00F25E25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253" w:type="dxa"/>
          </w:tcPr>
          <w:p w14:paraId="0C57537D" w14:textId="77777777" w:rsidR="00F25E2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</w:tbl>
    <w:p w14:paraId="38237BDA" w14:textId="77777777" w:rsidR="00F25E25" w:rsidRDefault="00F25E25">
      <w:pPr>
        <w:pStyle w:val="Szvegtrzs"/>
        <w:rPr>
          <w:b/>
          <w:i/>
        </w:rPr>
      </w:pPr>
    </w:p>
    <w:p w14:paraId="44531A09" w14:textId="77777777" w:rsidR="00F25E25" w:rsidRDefault="00000000">
      <w:pPr>
        <w:pStyle w:val="Listaszerbekezds"/>
        <w:numPr>
          <w:ilvl w:val="0"/>
          <w:numId w:val="10"/>
        </w:numPr>
        <w:tabs>
          <w:tab w:val="left" w:pos="425"/>
        </w:tabs>
        <w:ind w:right="112" w:firstLine="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égésekor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szúrós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szagú,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színtelen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gáz?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 reakció egyenletét!</w:t>
      </w:r>
    </w:p>
    <w:p w14:paraId="431A9BD1" w14:textId="77777777" w:rsidR="00F25E25" w:rsidRDefault="00F25E25">
      <w:pPr>
        <w:pStyle w:val="Szvegtrzs"/>
        <w:rPr>
          <w:b/>
          <w:sz w:val="26"/>
        </w:rPr>
      </w:pPr>
    </w:p>
    <w:p w14:paraId="6ED884E1" w14:textId="77777777" w:rsidR="00F25E25" w:rsidRDefault="00F25E25">
      <w:pPr>
        <w:pStyle w:val="Szvegtrzs"/>
        <w:rPr>
          <w:b/>
          <w:sz w:val="26"/>
        </w:rPr>
      </w:pPr>
    </w:p>
    <w:p w14:paraId="036E916C" w14:textId="77777777" w:rsidR="00F25E25" w:rsidRDefault="00000000">
      <w:pPr>
        <w:pStyle w:val="Szvegtrzs"/>
        <w:spacing w:before="228"/>
        <w:ind w:left="117"/>
      </w:pPr>
      <w:r>
        <w:t>Ha</w:t>
      </w:r>
      <w:r>
        <w:rPr>
          <w:spacing w:val="-11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egyik</w:t>
      </w:r>
      <w:r>
        <w:rPr>
          <w:spacing w:val="-11"/>
        </w:rPr>
        <w:t xml:space="preserve"> </w:t>
      </w:r>
      <w:r>
        <w:t>anyaghoz</w:t>
      </w:r>
      <w:r>
        <w:rPr>
          <w:spacing w:val="-12"/>
        </w:rPr>
        <w:t xml:space="preserve"> </w:t>
      </w:r>
      <w:r>
        <w:t>tömény</w:t>
      </w:r>
      <w:r>
        <w:rPr>
          <w:spacing w:val="-10"/>
        </w:rPr>
        <w:t xml:space="preserve"> </w:t>
      </w:r>
      <w:r>
        <w:t>kénsavoldatot</w:t>
      </w:r>
      <w:r>
        <w:rPr>
          <w:spacing w:val="-11"/>
        </w:rPr>
        <w:t xml:space="preserve"> </w:t>
      </w:r>
      <w:r>
        <w:t>adunk,</w:t>
      </w:r>
      <w:r>
        <w:rPr>
          <w:spacing w:val="-10"/>
        </w:rPr>
        <w:t xml:space="preserve"> </w:t>
      </w:r>
      <w:r>
        <w:t>színtelen,</w:t>
      </w:r>
      <w:r>
        <w:rPr>
          <w:spacing w:val="-11"/>
        </w:rPr>
        <w:t xml:space="preserve"> </w:t>
      </w:r>
      <w:r>
        <w:t>szagtalan,</w:t>
      </w:r>
      <w:r>
        <w:rPr>
          <w:spacing w:val="-12"/>
        </w:rPr>
        <w:t xml:space="preserve"> </w:t>
      </w:r>
      <w:r>
        <w:t>mérgező</w:t>
      </w:r>
      <w:r>
        <w:rPr>
          <w:spacing w:val="-11"/>
        </w:rPr>
        <w:t xml:space="preserve"> </w:t>
      </w:r>
      <w:r>
        <w:t>gáz</w:t>
      </w:r>
      <w:r>
        <w:rPr>
          <w:spacing w:val="-11"/>
        </w:rPr>
        <w:t xml:space="preserve"> </w:t>
      </w:r>
      <w:r>
        <w:t>szabadul</w:t>
      </w:r>
      <w:r>
        <w:rPr>
          <w:spacing w:val="-57"/>
        </w:rPr>
        <w:t xml:space="preserve"> </w:t>
      </w:r>
      <w:r>
        <w:t>fel.</w:t>
      </w:r>
    </w:p>
    <w:p w14:paraId="43CD7C14" w14:textId="77777777" w:rsidR="00F25E25" w:rsidRDefault="00F25E25">
      <w:pPr>
        <w:pStyle w:val="Szvegtrzs"/>
        <w:spacing w:before="2"/>
      </w:pPr>
    </w:p>
    <w:p w14:paraId="3D1DECAC" w14:textId="77777777" w:rsidR="00F25E25" w:rsidRDefault="00000000">
      <w:pPr>
        <w:pStyle w:val="Cmsor2"/>
        <w:numPr>
          <w:ilvl w:val="0"/>
          <w:numId w:val="10"/>
        </w:numPr>
        <w:tabs>
          <w:tab w:val="left" w:pos="391"/>
        </w:tabs>
        <w:ind w:left="390" w:hanging="274"/>
      </w:pPr>
      <w:r>
        <w:t>Melyik</w:t>
      </w:r>
      <w:r>
        <w:rPr>
          <w:spacing w:val="-2"/>
        </w:rPr>
        <w:t xml:space="preserve"> </w:t>
      </w:r>
      <w:r>
        <w:t>ez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vegyület?</w:t>
      </w:r>
      <w:r>
        <w:rPr>
          <w:spacing w:val="-3"/>
        </w:rPr>
        <w:t xml:space="preserve"> </w:t>
      </w:r>
      <w:r>
        <w:t>Írja</w:t>
      </w:r>
      <w:r>
        <w:rPr>
          <w:spacing w:val="-3"/>
        </w:rPr>
        <w:t xml:space="preserve"> </w:t>
      </w:r>
      <w:r>
        <w:t>fel a</w:t>
      </w:r>
      <w:r>
        <w:rPr>
          <w:spacing w:val="-2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egyenletét!</w:t>
      </w:r>
    </w:p>
    <w:p w14:paraId="400D616B" w14:textId="77777777" w:rsidR="00F25E25" w:rsidRDefault="00F25E25">
      <w:pPr>
        <w:pStyle w:val="Szvegtrzs"/>
        <w:rPr>
          <w:b/>
          <w:sz w:val="26"/>
        </w:rPr>
      </w:pPr>
    </w:p>
    <w:p w14:paraId="5C5F2507" w14:textId="77777777" w:rsidR="00F25E25" w:rsidRDefault="00F25E25">
      <w:pPr>
        <w:pStyle w:val="Szvegtrzs"/>
        <w:rPr>
          <w:b/>
          <w:sz w:val="26"/>
        </w:rPr>
      </w:pPr>
    </w:p>
    <w:p w14:paraId="491C719B" w14:textId="77777777" w:rsidR="00F25E25" w:rsidRDefault="00000000">
      <w:pPr>
        <w:pStyle w:val="Listaszerbekezds"/>
        <w:numPr>
          <w:ilvl w:val="0"/>
          <w:numId w:val="10"/>
        </w:numPr>
        <w:tabs>
          <w:tab w:val="left" w:pos="419"/>
        </w:tabs>
        <w:spacing w:before="230"/>
        <w:ind w:right="111" w:firstLine="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színteleníti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brómos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vizet?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14:paraId="633F2F02" w14:textId="77777777" w:rsidR="00F25E25" w:rsidRDefault="00F25E25">
      <w:pPr>
        <w:pStyle w:val="Szvegtrzs"/>
        <w:rPr>
          <w:b/>
          <w:sz w:val="26"/>
        </w:rPr>
      </w:pPr>
    </w:p>
    <w:p w14:paraId="09FB488E" w14:textId="77777777" w:rsidR="00F25E25" w:rsidRDefault="00F25E25">
      <w:pPr>
        <w:pStyle w:val="Szvegtrzs"/>
        <w:rPr>
          <w:b/>
          <w:sz w:val="26"/>
        </w:rPr>
      </w:pPr>
    </w:p>
    <w:p w14:paraId="081B277C" w14:textId="77777777" w:rsidR="00F25E25" w:rsidRDefault="00000000">
      <w:pPr>
        <w:pStyle w:val="Szvegtrzs"/>
        <w:spacing w:before="228"/>
        <w:ind w:left="117"/>
      </w:pPr>
      <w:r>
        <w:t>A</w:t>
      </w:r>
      <w:r>
        <w:rPr>
          <w:spacing w:val="21"/>
        </w:rPr>
        <w:t xml:space="preserve"> </w:t>
      </w:r>
      <w:proofErr w:type="spellStart"/>
      <w:r>
        <w:t>dietiléter</w:t>
      </w:r>
      <w:proofErr w:type="spellEnd"/>
      <w:r>
        <w:rPr>
          <w:spacing w:val="21"/>
        </w:rPr>
        <w:t xml:space="preserve"> </w:t>
      </w:r>
      <w:r>
        <w:t>laboratóriumi</w:t>
      </w:r>
      <w:r>
        <w:rPr>
          <w:spacing w:val="23"/>
        </w:rPr>
        <w:t xml:space="preserve"> </w:t>
      </w:r>
      <w:r>
        <w:t>körülmények</w:t>
      </w:r>
      <w:r>
        <w:rPr>
          <w:spacing w:val="22"/>
        </w:rPr>
        <w:t xml:space="preserve"> </w:t>
      </w:r>
      <w:r>
        <w:t>között</w:t>
      </w:r>
      <w:r>
        <w:rPr>
          <w:spacing w:val="23"/>
        </w:rPr>
        <w:t xml:space="preserve"> </w:t>
      </w:r>
      <w:r>
        <w:t>előállítható</w:t>
      </w:r>
      <w:r>
        <w:rPr>
          <w:spacing w:val="23"/>
        </w:rPr>
        <w:t xml:space="preserve"> </w:t>
      </w:r>
      <w:r>
        <w:t>130</w:t>
      </w:r>
      <w:r>
        <w:rPr>
          <w:spacing w:val="21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23"/>
        </w:rPr>
        <w:t xml:space="preserve"> </w:t>
      </w:r>
      <w:r>
        <w:t>tömény</w:t>
      </w:r>
      <w:r>
        <w:rPr>
          <w:spacing w:val="23"/>
        </w:rPr>
        <w:t xml:space="preserve"> </w:t>
      </w:r>
      <w:r>
        <w:t>kénsav</w:t>
      </w:r>
      <w:r>
        <w:rPr>
          <w:spacing w:val="22"/>
        </w:rPr>
        <w:t xml:space="preserve"> </w:t>
      </w:r>
      <w:r>
        <w:t>és</w:t>
      </w:r>
      <w:r>
        <w:rPr>
          <w:spacing w:val="22"/>
        </w:rPr>
        <w:t xml:space="preserve"> </w:t>
      </w:r>
      <w:r>
        <w:t>egy</w:t>
      </w:r>
      <w:r>
        <w:rPr>
          <w:spacing w:val="-57"/>
        </w:rPr>
        <w:t xml:space="preserve"> </w:t>
      </w:r>
      <w:r>
        <w:t>szerves</w:t>
      </w:r>
      <w:r>
        <w:rPr>
          <w:spacing w:val="-2"/>
        </w:rPr>
        <w:t xml:space="preserve"> </w:t>
      </w:r>
      <w:r>
        <w:t>vegyület elegyéből.</w:t>
      </w:r>
    </w:p>
    <w:p w14:paraId="14C686DB" w14:textId="77777777" w:rsidR="00F25E25" w:rsidRDefault="00000000">
      <w:pPr>
        <w:pStyle w:val="Cmsor2"/>
        <w:numPr>
          <w:ilvl w:val="0"/>
          <w:numId w:val="10"/>
        </w:numPr>
        <w:tabs>
          <w:tab w:val="left" w:pos="391"/>
        </w:tabs>
        <w:spacing w:before="2"/>
        <w:ind w:left="390" w:hanging="274"/>
      </w:pPr>
      <w:r>
        <w:t>Adja</w:t>
      </w:r>
      <w:r>
        <w:rPr>
          <w:spacing w:val="-1"/>
        </w:rPr>
        <w:t xml:space="preserve"> </w:t>
      </w:r>
      <w:r>
        <w:t>meg az</w:t>
      </w:r>
      <w:r>
        <w:rPr>
          <w:spacing w:val="-4"/>
        </w:rPr>
        <w:t xml:space="preserve"> </w:t>
      </w:r>
      <w:r>
        <w:t>előállításhoz</w:t>
      </w:r>
      <w:r>
        <w:rPr>
          <w:spacing w:val="-2"/>
        </w:rPr>
        <w:t xml:space="preserve"> </w:t>
      </w:r>
      <w:r>
        <w:t>használt szerves</w:t>
      </w:r>
      <w:r>
        <w:rPr>
          <w:spacing w:val="-1"/>
        </w:rPr>
        <w:t xml:space="preserve"> </w:t>
      </w:r>
      <w:r>
        <w:t>vegyület nevét!</w:t>
      </w:r>
    </w:p>
    <w:p w14:paraId="1F304BFD" w14:textId="77777777" w:rsidR="00F25E25" w:rsidRDefault="00F25E25">
      <w:pPr>
        <w:pStyle w:val="Szvegtrzs"/>
        <w:rPr>
          <w:b/>
          <w:sz w:val="26"/>
        </w:rPr>
      </w:pPr>
    </w:p>
    <w:p w14:paraId="1ADFE6E1" w14:textId="77777777" w:rsidR="00F25E25" w:rsidRDefault="00F25E25">
      <w:pPr>
        <w:pStyle w:val="Szvegtrzs"/>
        <w:rPr>
          <w:b/>
          <w:sz w:val="26"/>
        </w:rPr>
      </w:pPr>
    </w:p>
    <w:p w14:paraId="1AA90189" w14:textId="77777777" w:rsidR="00F25E25" w:rsidRDefault="00000000">
      <w:pPr>
        <w:pStyle w:val="Szvegtrzs"/>
        <w:spacing w:before="228"/>
        <w:ind w:left="117"/>
      </w:pPr>
      <w:r>
        <w:t>Ha</w:t>
      </w:r>
      <w:r>
        <w:rPr>
          <w:spacing w:val="1"/>
        </w:rPr>
        <w:t xml:space="preserve"> </w:t>
      </w:r>
      <w:r>
        <w:rPr>
          <w:b/>
        </w:rPr>
        <w:t>d)</w:t>
      </w:r>
      <w:r>
        <w:rPr>
          <w:b/>
          <w:spacing w:val="1"/>
        </w:rPr>
        <w:t xml:space="preserve"> </w:t>
      </w:r>
      <w:r>
        <w:t>pontban</w:t>
      </w:r>
      <w:r>
        <w:rPr>
          <w:spacing w:val="1"/>
        </w:rPr>
        <w:t xml:space="preserve"> </w:t>
      </w:r>
      <w:r>
        <w:t>választott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vegyületet</w:t>
      </w:r>
      <w:r>
        <w:rPr>
          <w:spacing w:val="1"/>
        </w:rPr>
        <w:t xml:space="preserve"> </w:t>
      </w:r>
      <w:r>
        <w:t>metánsavval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tömény</w:t>
      </w:r>
      <w:r>
        <w:rPr>
          <w:spacing w:val="1"/>
        </w:rPr>
        <w:t xml:space="preserve"> </w:t>
      </w:r>
      <w:r>
        <w:t>kénsavval</w:t>
      </w:r>
      <w:r>
        <w:rPr>
          <w:spacing w:val="1"/>
        </w:rPr>
        <w:t xml:space="preserve"> </w:t>
      </w:r>
      <w:r>
        <w:t>elegyítve</w:t>
      </w:r>
      <w:r>
        <w:rPr>
          <w:spacing w:val="-57"/>
        </w:rPr>
        <w:t xml:space="preserve"> </w:t>
      </w:r>
      <w:r>
        <w:t>melegítjük,</w:t>
      </w:r>
      <w:r>
        <w:rPr>
          <w:spacing w:val="-1"/>
        </w:rPr>
        <w:t xml:space="preserve"> </w:t>
      </w:r>
      <w:r>
        <w:t>kémiai reakció megy végbe.</w:t>
      </w:r>
    </w:p>
    <w:p w14:paraId="60AC964C" w14:textId="77777777" w:rsidR="00F25E25" w:rsidRDefault="00000000">
      <w:pPr>
        <w:pStyle w:val="Listaszerbekezds"/>
        <w:numPr>
          <w:ilvl w:val="0"/>
          <w:numId w:val="10"/>
        </w:numPr>
        <w:tabs>
          <w:tab w:val="left" w:pos="364"/>
        </w:tabs>
        <w:spacing w:before="3"/>
        <w:ind w:left="363" w:hanging="247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nevét!</w:t>
      </w:r>
    </w:p>
    <w:p w14:paraId="580EBDEB" w14:textId="77777777" w:rsidR="00F25E25" w:rsidRDefault="00F25E25">
      <w:pPr>
        <w:pStyle w:val="Szvegtrzs"/>
        <w:rPr>
          <w:b/>
          <w:sz w:val="20"/>
        </w:rPr>
      </w:pPr>
    </w:p>
    <w:p w14:paraId="4898D82E" w14:textId="77777777" w:rsidR="00F25E25" w:rsidRDefault="00000000">
      <w:pPr>
        <w:pStyle w:val="Szvegtrzs"/>
        <w:spacing w:before="6"/>
        <w:rPr>
          <w:b/>
          <w:sz w:val="13"/>
        </w:rPr>
      </w:pPr>
      <w:r>
        <w:pict w14:anchorId="281EDC41">
          <v:group id="_x0000_s2127" style="position:absolute;margin-left:433pt;margin-top:9.75pt;width:91.4pt;height:29.05pt;z-index:-15728128;mso-wrap-distance-left:0;mso-wrap-distance-right:0;mso-position-horizontal-relative:page" coordorigin="8660,195" coordsize="1828,581">
            <v:shape id="_x0000_s2134" style="position:absolute;left:8674;top:209;width:1800;height:552" coordorigin="8675,210" coordsize="1800,552" o:spt="100" adj="0,,0" path="m9568,210r-893,l8675,762r893,l9568,210xm10475,210r-893,l9582,762r893,l10475,210xe" fillcolor="#d9d9d9" stroked="f">
              <v:stroke joinstyle="round"/>
              <v:formulas/>
              <v:path arrowok="t" o:connecttype="segments"/>
            </v:shape>
            <v:rect id="_x0000_s2133" style="position:absolute;left:8660;top:195;width:908;height:15" fillcolor="black" stroked="f"/>
            <v:rect id="_x0000_s2132" style="position:absolute;left:8674;top:209;width:893;height:2" fillcolor="#d9d9d9" stroked="f"/>
            <v:shape id="_x0000_s2131" style="position:absolute;left:9567;top:195;width:906;height:16" coordorigin="9568,195" coordsize="906,16" o:spt="100" adj="0,,0" path="m9582,195r-14,l9568,211r14,l9582,195xm10474,195r-892,l9582,210r892,l10474,195xe" fillcolor="black" stroked="f">
              <v:stroke joinstyle="round"/>
              <v:formulas/>
              <v:path arrowok="t" o:connecttype="segments"/>
            </v:shape>
            <v:rect id="_x0000_s2130" style="position:absolute;left:9582;top:209;width:892;height:2" fillcolor="#d9d9d9" stroked="f"/>
            <v:shape id="_x0000_s2129" style="position:absolute;left:8660;top:195;width:1828;height:581" coordorigin="8660,195" coordsize="1828,581" o:spt="100" adj="0,,0" path="m9582,211r-14,l9568,762r-908,l8660,776r908,l9582,776r,-565xm10488,195r-14,l10474,195r,15l10474,211r,551l9582,762r,14l10474,776r,l10488,776r,-14l10488,211r,-1l10488,195r,xe" fillcolor="black" stroked="f">
              <v:stroke joinstyle="round"/>
              <v:formulas/>
              <v:path arrowok="t" o:connecttype="segments"/>
            </v:shape>
            <v:shape id="_x0000_s2128" type="#_x0000_t202" style="position:absolute;left:8667;top:202;width:908;height:567" fillcolor="#d9d9d9" strokeweight=".72pt">
              <v:textbox inset="0,0,0,0">
                <w:txbxContent>
                  <w:p w14:paraId="76A40B8A" w14:textId="77777777" w:rsidR="00F25E25" w:rsidRDefault="00000000">
                    <w:pPr>
                      <w:spacing w:before="137"/>
                      <w:ind w:left="8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13 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AA478F" w14:textId="77777777" w:rsidR="00F25E25" w:rsidRDefault="00F25E25">
      <w:pPr>
        <w:rPr>
          <w:sz w:val="13"/>
        </w:rPr>
        <w:sectPr w:rsidR="00F25E25">
          <w:pgSz w:w="11910" w:h="16840"/>
          <w:pgMar w:top="1320" w:right="1300" w:bottom="1240" w:left="1300" w:header="816" w:footer="1058" w:gutter="0"/>
          <w:cols w:space="708"/>
        </w:sectPr>
      </w:pPr>
    </w:p>
    <w:p w14:paraId="61881389" w14:textId="77777777" w:rsidR="00F25E25" w:rsidRDefault="00000000" w:rsidP="002A1A75">
      <w:pPr>
        <w:pStyle w:val="Cmsor1"/>
        <w:numPr>
          <w:ilvl w:val="1"/>
          <w:numId w:val="11"/>
        </w:numPr>
        <w:tabs>
          <w:tab w:val="left" w:pos="3903"/>
        </w:tabs>
        <w:spacing w:before="80"/>
        <w:ind w:left="3902" w:hanging="358"/>
        <w:jc w:val="left"/>
      </w:pPr>
      <w:r>
        <w:lastRenderedPageBreak/>
        <w:t>Elemző</w:t>
      </w:r>
      <w:r>
        <w:rPr>
          <w:spacing w:val="-1"/>
        </w:rPr>
        <w:t xml:space="preserve"> </w:t>
      </w:r>
      <w:r>
        <w:t>feladat</w:t>
      </w:r>
    </w:p>
    <w:p w14:paraId="3C625FC3" w14:textId="77777777" w:rsidR="00F25E25" w:rsidRDefault="00000000">
      <w:pPr>
        <w:pStyle w:val="Szvegtrzs"/>
        <w:spacing w:before="118"/>
        <w:ind w:left="117"/>
      </w:pP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anyagok állnak</w:t>
      </w:r>
      <w:r>
        <w:rPr>
          <w:spacing w:val="-1"/>
        </w:rPr>
        <w:t xml:space="preserve"> </w:t>
      </w:r>
      <w:r>
        <w:t>rendelkezésünkre:</w:t>
      </w:r>
    </w:p>
    <w:p w14:paraId="25009262" w14:textId="77777777" w:rsidR="00F25E25" w:rsidRDefault="00F25E25">
      <w:pPr>
        <w:pStyle w:val="Szvegtrzs"/>
      </w:pPr>
    </w:p>
    <w:p w14:paraId="21FC8B93" w14:textId="77777777" w:rsidR="00F25E25" w:rsidRDefault="00000000">
      <w:pPr>
        <w:pStyle w:val="Szvegtrzs"/>
        <w:ind w:left="117"/>
      </w:pPr>
      <w:r>
        <w:rPr>
          <w:b/>
          <w:i/>
        </w:rPr>
        <w:t>A)</w:t>
      </w:r>
      <w:r>
        <w:rPr>
          <w:b/>
          <w:i/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koncentrációjú</w:t>
      </w:r>
      <w:r>
        <w:rPr>
          <w:spacing w:val="-1"/>
        </w:rPr>
        <w:t xml:space="preserve"> </w:t>
      </w:r>
      <w:proofErr w:type="gramStart"/>
      <w:r>
        <w:t>vas(</w:t>
      </w:r>
      <w:proofErr w:type="gramEnd"/>
      <w:r>
        <w:t>II)-szulfát-oldat</w:t>
      </w:r>
      <w:r>
        <w:rPr>
          <w:spacing w:val="62"/>
        </w:rPr>
        <w:t xml:space="preserve"> </w:t>
      </w:r>
      <w:r>
        <w:rPr>
          <w:b/>
          <w:i/>
        </w:rPr>
        <w:t>B)</w:t>
      </w:r>
      <w:r>
        <w:rPr>
          <w:b/>
          <w:i/>
          <w:spacing w:val="-1"/>
        </w:rPr>
        <w:t xml:space="preserve"> </w:t>
      </w:r>
      <w:r>
        <w:t>Tömény salétromsavoldat</w:t>
      </w:r>
    </w:p>
    <w:p w14:paraId="7083554D" w14:textId="77777777" w:rsidR="00F25E25" w:rsidRDefault="00000000">
      <w:pPr>
        <w:pStyle w:val="Szvegtrzs"/>
        <w:tabs>
          <w:tab w:val="left" w:pos="2949"/>
        </w:tabs>
        <w:spacing w:before="138"/>
        <w:ind w:left="117"/>
      </w:pPr>
      <w:r>
        <w:rPr>
          <w:b/>
          <w:i/>
        </w:rPr>
        <w:t>C)</w:t>
      </w:r>
      <w:r>
        <w:rPr>
          <w:b/>
          <w:i/>
          <w:spacing w:val="-1"/>
        </w:rPr>
        <w:t xml:space="preserve"> </w:t>
      </w:r>
      <w:r>
        <w:t>Vaslemez</w:t>
      </w:r>
      <w:r>
        <w:tab/>
      </w:r>
      <w:r>
        <w:rPr>
          <w:b/>
          <w:i/>
          <w:spacing w:val="-1"/>
        </w:rPr>
        <w:t>D)</w:t>
      </w:r>
      <w:r>
        <w:rPr>
          <w:b/>
          <w:i/>
          <w:spacing w:val="2"/>
        </w:rPr>
        <w:t xml:space="preserve"> </w:t>
      </w:r>
      <w:r>
        <w:rPr>
          <w:spacing w:val="-1"/>
        </w:rPr>
        <w:t>1</w:t>
      </w:r>
      <w:r>
        <w:rPr>
          <w:spacing w:val="2"/>
        </w:rPr>
        <w:t xml:space="preserve"> </w:t>
      </w:r>
      <w:r>
        <w:rPr>
          <w:spacing w:val="-1"/>
        </w:rPr>
        <w:t>mol/dm</w:t>
      </w:r>
      <w:r>
        <w:rPr>
          <w:spacing w:val="-1"/>
          <w:vertAlign w:val="superscript"/>
        </w:rPr>
        <w:t>3</w:t>
      </w:r>
      <w:r>
        <w:rPr>
          <w:spacing w:val="-18"/>
        </w:rPr>
        <w:t xml:space="preserve"> </w:t>
      </w:r>
      <w:r>
        <w:rPr>
          <w:spacing w:val="-1"/>
        </w:rPr>
        <w:t>koncentrációjú</w:t>
      </w:r>
      <w:r>
        <w:rPr>
          <w:spacing w:val="2"/>
        </w:rPr>
        <w:t xml:space="preserve"> </w:t>
      </w:r>
      <w:proofErr w:type="gramStart"/>
      <w:r>
        <w:t>réz(</w:t>
      </w:r>
      <w:proofErr w:type="gramEnd"/>
      <w:r>
        <w:t>II)-szulfát-oldat</w:t>
      </w:r>
    </w:p>
    <w:p w14:paraId="796C4F13" w14:textId="77777777" w:rsidR="00F25E25" w:rsidRDefault="00000000">
      <w:pPr>
        <w:tabs>
          <w:tab w:val="left" w:pos="2949"/>
          <w:tab w:val="left" w:pos="5781"/>
        </w:tabs>
        <w:spacing w:before="138"/>
        <w:ind w:left="117"/>
        <w:rPr>
          <w:sz w:val="24"/>
        </w:rPr>
      </w:pPr>
      <w:r>
        <w:rPr>
          <w:b/>
          <w:i/>
          <w:sz w:val="24"/>
        </w:rPr>
        <w:t>E)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m/m</w:t>
      </w:r>
      <w:r>
        <w:rPr>
          <w:sz w:val="24"/>
        </w:rPr>
        <w:t>%-os</w:t>
      </w:r>
      <w:r>
        <w:rPr>
          <w:spacing w:val="-1"/>
          <w:sz w:val="24"/>
        </w:rPr>
        <w:t xml:space="preserve"> </w:t>
      </w:r>
      <w:r>
        <w:rPr>
          <w:sz w:val="24"/>
        </w:rPr>
        <w:t>sósav</w:t>
      </w:r>
      <w:r>
        <w:rPr>
          <w:sz w:val="24"/>
        </w:rPr>
        <w:tab/>
      </w:r>
      <w:r>
        <w:rPr>
          <w:b/>
          <w:i/>
          <w:sz w:val="24"/>
        </w:rPr>
        <w:t>F)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Rézlemez</w:t>
      </w:r>
      <w:r>
        <w:rPr>
          <w:sz w:val="24"/>
        </w:rPr>
        <w:tab/>
      </w:r>
      <w:r>
        <w:rPr>
          <w:b/>
          <w:i/>
          <w:sz w:val="24"/>
        </w:rPr>
        <w:t>G)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Tömény kénsavoldat</w:t>
      </w:r>
    </w:p>
    <w:p w14:paraId="4B227F84" w14:textId="77777777" w:rsidR="00F25E25" w:rsidRDefault="00000000">
      <w:pPr>
        <w:pStyle w:val="Listaszerbekezds"/>
        <w:numPr>
          <w:ilvl w:val="0"/>
          <w:numId w:val="9"/>
        </w:numPr>
        <w:tabs>
          <w:tab w:val="left" w:pos="445"/>
          <w:tab w:val="left" w:pos="2949"/>
        </w:tabs>
        <w:spacing w:before="138"/>
        <w:rPr>
          <w:sz w:val="24"/>
        </w:rPr>
      </w:pPr>
      <w:r>
        <w:rPr>
          <w:sz w:val="24"/>
        </w:rPr>
        <w:t>Ammónium-klorid</w:t>
      </w:r>
      <w:r>
        <w:rPr>
          <w:sz w:val="24"/>
        </w:rPr>
        <w:tab/>
      </w:r>
      <w:r>
        <w:rPr>
          <w:b/>
          <w:i/>
          <w:sz w:val="24"/>
        </w:rPr>
        <w:t>I)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Nátrium-hidroxid-oldat</w:t>
      </w:r>
    </w:p>
    <w:p w14:paraId="0582CF49" w14:textId="77777777" w:rsidR="00F25E25" w:rsidRDefault="00F25E25">
      <w:pPr>
        <w:pStyle w:val="Szvegtrzs"/>
        <w:spacing w:before="2"/>
      </w:pPr>
    </w:p>
    <w:p w14:paraId="0656DF51" w14:textId="77777777" w:rsidR="00F25E25" w:rsidRDefault="00000000">
      <w:pPr>
        <w:pStyle w:val="Cmsor2"/>
        <w:numPr>
          <w:ilvl w:val="1"/>
          <w:numId w:val="9"/>
        </w:numPr>
        <w:tabs>
          <w:tab w:val="left" w:pos="409"/>
        </w:tabs>
        <w:ind w:right="113" w:firstLine="0"/>
      </w:pPr>
      <w:r>
        <w:t>Melyik</w:t>
      </w:r>
      <w:r>
        <w:rPr>
          <w:spacing w:val="28"/>
        </w:rPr>
        <w:t xml:space="preserve"> </w:t>
      </w:r>
      <w:r>
        <w:t>két</w:t>
      </w:r>
      <w:r>
        <w:rPr>
          <w:spacing w:val="29"/>
        </w:rPr>
        <w:t xml:space="preserve"> </w:t>
      </w:r>
      <w:r>
        <w:t>anyag</w:t>
      </w:r>
      <w:r>
        <w:rPr>
          <w:spacing w:val="30"/>
        </w:rPr>
        <w:t xml:space="preserve"> </w:t>
      </w:r>
      <w:r>
        <w:t>reakciójával</w:t>
      </w:r>
      <w:r>
        <w:rPr>
          <w:spacing w:val="28"/>
        </w:rPr>
        <w:t xml:space="preserve"> </w:t>
      </w:r>
      <w:r>
        <w:t>állítható</w:t>
      </w:r>
      <w:r>
        <w:rPr>
          <w:spacing w:val="29"/>
        </w:rPr>
        <w:t xml:space="preserve"> </w:t>
      </w:r>
      <w:r>
        <w:t>elő</w:t>
      </w:r>
      <w:r>
        <w:rPr>
          <w:spacing w:val="29"/>
        </w:rPr>
        <w:t xml:space="preserve"> </w:t>
      </w:r>
      <w:r>
        <w:t>színtelen,</w:t>
      </w:r>
      <w:r>
        <w:rPr>
          <w:spacing w:val="30"/>
        </w:rPr>
        <w:t xml:space="preserve"> </w:t>
      </w:r>
      <w:r>
        <w:t>szagtalan</w:t>
      </w:r>
      <w:r>
        <w:rPr>
          <w:spacing w:val="29"/>
        </w:rPr>
        <w:t xml:space="preserve"> </w:t>
      </w:r>
      <w:r>
        <w:t>gáz?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betűjelekkel</w:t>
      </w:r>
      <w:r>
        <w:rPr>
          <w:spacing w:val="-57"/>
        </w:rPr>
        <w:t xml:space="preserve"> </w:t>
      </w:r>
      <w:r>
        <w:t>válaszoljon!</w:t>
      </w:r>
      <w:r>
        <w:rPr>
          <w:spacing w:val="-1"/>
        </w:rPr>
        <w:t xml:space="preserve"> </w:t>
      </w:r>
      <w:r>
        <w:t>Írja fel a lejátszódó reakció</w:t>
      </w:r>
      <w:r>
        <w:rPr>
          <w:spacing w:val="-1"/>
        </w:rPr>
        <w:t xml:space="preserve"> </w:t>
      </w:r>
      <w:r>
        <w:t>egyenletét!</w:t>
      </w:r>
    </w:p>
    <w:p w14:paraId="4DC1D7F4" w14:textId="77777777" w:rsidR="00F25E25" w:rsidRDefault="00F25E25">
      <w:pPr>
        <w:pStyle w:val="Szvegtrzs"/>
        <w:rPr>
          <w:b/>
          <w:sz w:val="26"/>
        </w:rPr>
      </w:pPr>
    </w:p>
    <w:p w14:paraId="208687F4" w14:textId="77777777" w:rsidR="00F25E25" w:rsidRDefault="00F25E25">
      <w:pPr>
        <w:pStyle w:val="Szvegtrzs"/>
        <w:rPr>
          <w:b/>
          <w:sz w:val="26"/>
        </w:rPr>
      </w:pPr>
    </w:p>
    <w:p w14:paraId="641A6D16" w14:textId="77777777" w:rsidR="00F25E25" w:rsidRDefault="00F25E25">
      <w:pPr>
        <w:pStyle w:val="Szvegtrzs"/>
        <w:rPr>
          <w:b/>
          <w:sz w:val="26"/>
        </w:rPr>
      </w:pPr>
    </w:p>
    <w:p w14:paraId="64D7CFD7" w14:textId="77777777" w:rsidR="00F25E25" w:rsidRDefault="00000000">
      <w:pPr>
        <w:pStyle w:val="Szvegtrzs"/>
        <w:spacing w:before="205"/>
        <w:ind w:left="117"/>
      </w:pPr>
      <w:r>
        <w:t>A</w:t>
      </w:r>
      <w:r>
        <w:rPr>
          <w:spacing w:val="-5"/>
        </w:rPr>
        <w:t xml:space="preserve"> </w:t>
      </w:r>
      <w:r>
        <w:t>fenti</w:t>
      </w:r>
      <w:r>
        <w:rPr>
          <w:spacing w:val="-5"/>
        </w:rPr>
        <w:t xml:space="preserve"> </w:t>
      </w:r>
      <w:r>
        <w:t>oldatok</w:t>
      </w:r>
      <w:r>
        <w:rPr>
          <w:spacing w:val="-5"/>
        </w:rPr>
        <w:t xml:space="preserve"> </w:t>
      </w:r>
      <w:r>
        <w:t>közül</w:t>
      </w:r>
      <w:r>
        <w:rPr>
          <w:spacing w:val="-5"/>
        </w:rPr>
        <w:t xml:space="preserve"> </w:t>
      </w:r>
      <w:r>
        <w:t>kettőt</w:t>
      </w:r>
      <w:r>
        <w:rPr>
          <w:spacing w:val="-4"/>
        </w:rPr>
        <w:t xml:space="preserve"> </w:t>
      </w:r>
      <w:r>
        <w:t>összeöntve</w:t>
      </w:r>
      <w:r>
        <w:rPr>
          <w:spacing w:val="-5"/>
        </w:rPr>
        <w:t xml:space="preserve"> </w:t>
      </w:r>
      <w:r>
        <w:t>piszkoszöld</w:t>
      </w:r>
      <w:r>
        <w:rPr>
          <w:spacing w:val="-5"/>
        </w:rPr>
        <w:t xml:space="preserve"> </w:t>
      </w:r>
      <w:r>
        <w:t>(világoszöld)</w:t>
      </w:r>
      <w:r>
        <w:rPr>
          <w:spacing w:val="-5"/>
        </w:rPr>
        <w:t xml:space="preserve"> </w:t>
      </w:r>
      <w:r>
        <w:t>csapadék</w:t>
      </w:r>
      <w:r>
        <w:rPr>
          <w:spacing w:val="-5"/>
        </w:rPr>
        <w:t xml:space="preserve"> </w:t>
      </w:r>
      <w:r>
        <w:t>leválását</w:t>
      </w:r>
      <w:r>
        <w:rPr>
          <w:spacing w:val="-5"/>
        </w:rPr>
        <w:t xml:space="preserve"> </w:t>
      </w:r>
      <w:r>
        <w:t>észleljük,</w:t>
      </w:r>
      <w:r>
        <w:rPr>
          <w:spacing w:val="-57"/>
        </w:rPr>
        <w:t xml:space="preserve"> </w:t>
      </w:r>
      <w:r>
        <w:t>amely</w:t>
      </w:r>
      <w:r>
        <w:rPr>
          <w:spacing w:val="-1"/>
        </w:rPr>
        <w:t xml:space="preserve"> </w:t>
      </w:r>
      <w:r>
        <w:t>bizonyos idő elteltével levegőn megbarnul.</w:t>
      </w:r>
    </w:p>
    <w:p w14:paraId="464D45B2" w14:textId="77777777" w:rsidR="00F25E25" w:rsidRDefault="00F25E25">
      <w:pPr>
        <w:pStyle w:val="Szvegtrzs"/>
        <w:spacing w:before="2"/>
      </w:pPr>
    </w:p>
    <w:p w14:paraId="1D77884C" w14:textId="77777777" w:rsidR="00F25E25" w:rsidRDefault="00000000">
      <w:pPr>
        <w:pStyle w:val="Cmsor2"/>
        <w:numPr>
          <w:ilvl w:val="1"/>
          <w:numId w:val="9"/>
        </w:numPr>
        <w:tabs>
          <w:tab w:val="left" w:pos="384"/>
        </w:tabs>
        <w:ind w:right="114" w:firstLine="0"/>
      </w:pPr>
      <w:r>
        <w:t>Adja</w:t>
      </w:r>
      <w:r>
        <w:rPr>
          <w:spacing w:val="-9"/>
        </w:rPr>
        <w:t xml:space="preserve"> </w:t>
      </w:r>
      <w:r>
        <w:t>meg</w:t>
      </w:r>
      <w:r>
        <w:rPr>
          <w:spacing w:val="-9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összeöntött</w:t>
      </w:r>
      <w:r>
        <w:rPr>
          <w:spacing w:val="-8"/>
        </w:rPr>
        <w:t xml:space="preserve"> </w:t>
      </w:r>
      <w:r>
        <w:t>oldatok</w:t>
      </w:r>
      <w:r>
        <w:rPr>
          <w:spacing w:val="-9"/>
        </w:rPr>
        <w:t xml:space="preserve"> </w:t>
      </w:r>
      <w:r>
        <w:t>betűjelét!</w:t>
      </w:r>
      <w:r>
        <w:rPr>
          <w:spacing w:val="-11"/>
        </w:rPr>
        <w:t xml:space="preserve"> </w:t>
      </w:r>
      <w:r>
        <w:t>Írja</w:t>
      </w:r>
      <w:r>
        <w:rPr>
          <w:spacing w:val="-9"/>
        </w:rPr>
        <w:t xml:space="preserve"> </w:t>
      </w:r>
      <w:r>
        <w:t>fel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piszkoszöld</w:t>
      </w:r>
      <w:r>
        <w:rPr>
          <w:spacing w:val="-10"/>
        </w:rPr>
        <w:t xml:space="preserve"> </w:t>
      </w:r>
      <w:r>
        <w:t>(világoszöld)</w:t>
      </w:r>
      <w:r>
        <w:rPr>
          <w:spacing w:val="-9"/>
        </w:rPr>
        <w:t xml:space="preserve"> </w:t>
      </w:r>
      <w:r>
        <w:t>csapadék</w:t>
      </w:r>
      <w:r>
        <w:rPr>
          <w:spacing w:val="-57"/>
        </w:rPr>
        <w:t xml:space="preserve"> </w:t>
      </w:r>
      <w:r>
        <w:t>képződésének</w:t>
      </w:r>
      <w:r>
        <w:rPr>
          <w:spacing w:val="-1"/>
        </w:rPr>
        <w:t xml:space="preserve"> </w:t>
      </w:r>
      <w:r>
        <w:t>ionegyenletét és</w:t>
      </w:r>
      <w:r>
        <w:rPr>
          <w:spacing w:val="-2"/>
        </w:rPr>
        <w:t xml:space="preserve"> </w:t>
      </w:r>
      <w:r>
        <w:t>adja meg</w:t>
      </w:r>
      <w:r>
        <w:rPr>
          <w:spacing w:val="-1"/>
        </w:rPr>
        <w:t xml:space="preserve"> </w:t>
      </w:r>
      <w:r>
        <w:t>a barna</w:t>
      </w:r>
      <w:r>
        <w:rPr>
          <w:spacing w:val="-1"/>
        </w:rPr>
        <w:t xml:space="preserve"> </w:t>
      </w:r>
      <w:r>
        <w:t>színű</w:t>
      </w:r>
      <w:r>
        <w:rPr>
          <w:spacing w:val="-2"/>
        </w:rPr>
        <w:t xml:space="preserve"> </w:t>
      </w:r>
      <w:r>
        <w:t>anyag képletét!</w:t>
      </w:r>
    </w:p>
    <w:p w14:paraId="0DB47BCB" w14:textId="77777777" w:rsidR="00F25E25" w:rsidRDefault="00F25E25">
      <w:pPr>
        <w:pStyle w:val="Szvegtrzs"/>
        <w:rPr>
          <w:b/>
          <w:sz w:val="26"/>
        </w:rPr>
      </w:pPr>
    </w:p>
    <w:p w14:paraId="5FFDC65A" w14:textId="77777777" w:rsidR="00F25E25" w:rsidRDefault="00F25E25">
      <w:pPr>
        <w:pStyle w:val="Szvegtrzs"/>
        <w:rPr>
          <w:b/>
          <w:sz w:val="26"/>
        </w:rPr>
      </w:pPr>
    </w:p>
    <w:p w14:paraId="25AF5FF6" w14:textId="77777777" w:rsidR="00F25E25" w:rsidRDefault="00F25E25">
      <w:pPr>
        <w:pStyle w:val="Szvegtrzs"/>
        <w:rPr>
          <w:b/>
          <w:sz w:val="26"/>
        </w:rPr>
      </w:pPr>
    </w:p>
    <w:p w14:paraId="54011E1B" w14:textId="77777777" w:rsidR="00F25E25" w:rsidRDefault="00000000">
      <w:pPr>
        <w:pStyle w:val="Szvegtrzs"/>
        <w:spacing w:before="205"/>
        <w:ind w:left="117"/>
      </w:pPr>
      <w:r>
        <w:t>A</w:t>
      </w:r>
      <w:r>
        <w:rPr>
          <w:spacing w:val="-11"/>
        </w:rPr>
        <w:t xml:space="preserve"> </w:t>
      </w:r>
      <w:r>
        <w:t>rendelkezésre</w:t>
      </w:r>
      <w:r>
        <w:rPr>
          <w:spacing w:val="-10"/>
        </w:rPr>
        <w:t xml:space="preserve"> </w:t>
      </w:r>
      <w:r>
        <w:t>álló</w:t>
      </w:r>
      <w:r>
        <w:rPr>
          <w:spacing w:val="-11"/>
        </w:rPr>
        <w:t xml:space="preserve"> </w:t>
      </w:r>
      <w:r>
        <w:t>anyagainkból</w:t>
      </w:r>
      <w:r>
        <w:rPr>
          <w:spacing w:val="-10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fémelektródok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megfelelő</w:t>
      </w:r>
      <w:r>
        <w:rPr>
          <w:spacing w:val="-10"/>
        </w:rPr>
        <w:t xml:space="preserve"> </w:t>
      </w:r>
      <w:proofErr w:type="spellStart"/>
      <w:r>
        <w:t>sóhíd</w:t>
      </w:r>
      <w:proofErr w:type="spellEnd"/>
      <w:r>
        <w:rPr>
          <w:spacing w:val="-11"/>
        </w:rPr>
        <w:t xml:space="preserve"> </w:t>
      </w:r>
      <w:r>
        <w:t>felhasználásával</w:t>
      </w:r>
      <w:r>
        <w:rPr>
          <w:spacing w:val="-57"/>
        </w:rPr>
        <w:t xml:space="preserve"> </w:t>
      </w:r>
      <w:r>
        <w:t>galvánelemet</w:t>
      </w:r>
      <w:r>
        <w:rPr>
          <w:spacing w:val="-1"/>
        </w:rPr>
        <w:t xml:space="preserve"> </w:t>
      </w:r>
      <w:r>
        <w:t>állítottunk</w:t>
      </w:r>
      <w:r>
        <w:rPr>
          <w:spacing w:val="-1"/>
        </w:rPr>
        <w:t xml:space="preserve"> </w:t>
      </w:r>
      <w:r>
        <w:t>össze.</w:t>
      </w:r>
    </w:p>
    <w:p w14:paraId="49ECE56C" w14:textId="77777777" w:rsidR="00F25E25" w:rsidRDefault="00F25E25">
      <w:pPr>
        <w:pStyle w:val="Szvegtrzs"/>
        <w:spacing w:before="2"/>
      </w:pPr>
    </w:p>
    <w:p w14:paraId="202A447E" w14:textId="77777777" w:rsidR="00F25E25" w:rsidRDefault="00000000">
      <w:pPr>
        <w:pStyle w:val="Cmsor2"/>
        <w:numPr>
          <w:ilvl w:val="1"/>
          <w:numId w:val="9"/>
        </w:numPr>
        <w:tabs>
          <w:tab w:val="left" w:pos="364"/>
        </w:tabs>
        <w:spacing w:before="1"/>
        <w:ind w:left="363" w:hanging="247"/>
      </w:pPr>
      <w:r>
        <w:t>Töltse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értelemszerűen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alábbi,</w:t>
      </w:r>
      <w:r>
        <w:rPr>
          <w:spacing w:val="-1"/>
        </w:rPr>
        <w:t xml:space="preserve"> </w:t>
      </w:r>
      <w:r>
        <w:t>galvánelemre</w:t>
      </w:r>
      <w:r>
        <w:rPr>
          <w:spacing w:val="-1"/>
        </w:rPr>
        <w:t xml:space="preserve"> </w:t>
      </w:r>
      <w:r>
        <w:t>vonatkozó</w:t>
      </w:r>
      <w:r>
        <w:rPr>
          <w:spacing w:val="-1"/>
        </w:rPr>
        <w:t xml:space="preserve"> </w:t>
      </w:r>
      <w:r>
        <w:t>táblázatot!</w:t>
      </w:r>
    </w:p>
    <w:p w14:paraId="10924A9A" w14:textId="77777777" w:rsidR="00F25E25" w:rsidRDefault="00F25E25">
      <w:pPr>
        <w:pStyle w:val="Szvegtrzs"/>
        <w:spacing w:before="11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8"/>
        <w:gridCol w:w="3018"/>
      </w:tblGrid>
      <w:tr w:rsidR="00F25E25" w14:paraId="428A0097" w14:textId="77777777">
        <w:trPr>
          <w:trHeight w:val="565"/>
        </w:trPr>
        <w:tc>
          <w:tcPr>
            <w:tcW w:w="3016" w:type="dxa"/>
          </w:tcPr>
          <w:p w14:paraId="5744AB98" w14:textId="77777777" w:rsidR="00F25E25" w:rsidRDefault="00000000">
            <w:pPr>
              <w:pStyle w:val="TableParagraph"/>
              <w:spacing w:line="270" w:lineRule="atLeast"/>
              <w:ind w:right="493"/>
              <w:rPr>
                <w:i/>
                <w:sz w:val="24"/>
              </w:rPr>
            </w:pPr>
            <w:r>
              <w:rPr>
                <w:i/>
                <w:sz w:val="24"/>
              </w:rPr>
              <w:t>Az elektród megnevezése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(anód vagy katód)</w:t>
            </w:r>
          </w:p>
        </w:tc>
        <w:tc>
          <w:tcPr>
            <w:tcW w:w="3018" w:type="dxa"/>
          </w:tcPr>
          <w:p w14:paraId="0077C229" w14:textId="77777777" w:rsidR="00F25E2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18" w:type="dxa"/>
          </w:tcPr>
          <w:p w14:paraId="0D604D81" w14:textId="77777777" w:rsidR="00F25E25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F25E25" w14:paraId="38BFE037" w14:textId="77777777">
        <w:trPr>
          <w:trHeight w:val="624"/>
        </w:trPr>
        <w:tc>
          <w:tcPr>
            <w:tcW w:w="3016" w:type="dxa"/>
          </w:tcPr>
          <w:p w14:paraId="43458512" w14:textId="77777777" w:rsidR="00F25E25" w:rsidRDefault="00000000">
            <w:pPr>
              <w:pStyle w:val="TableParagraph"/>
              <w:spacing w:before="36"/>
              <w:ind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Az elektród felépítéséhez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felhasznált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anyagok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betűjele</w:t>
            </w:r>
          </w:p>
        </w:tc>
        <w:tc>
          <w:tcPr>
            <w:tcW w:w="3018" w:type="dxa"/>
          </w:tcPr>
          <w:p w14:paraId="5D0EEE63" w14:textId="77777777" w:rsidR="00F25E25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18" w:type="dxa"/>
          </w:tcPr>
          <w:p w14:paraId="20DC268E" w14:textId="77777777" w:rsidR="00F25E25" w:rsidRDefault="00000000">
            <w:pPr>
              <w:pStyle w:val="TableParagraph"/>
              <w:spacing w:before="173"/>
              <w:ind w:left="1167" w:right="11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és </w:t>
            </w:r>
            <w:r>
              <w:rPr>
                <w:b/>
                <w:i/>
                <w:sz w:val="24"/>
              </w:rPr>
              <w:t>A</w:t>
            </w:r>
          </w:p>
        </w:tc>
      </w:tr>
      <w:tr w:rsidR="00F25E25" w14:paraId="48F0D9C8" w14:textId="77777777">
        <w:trPr>
          <w:trHeight w:val="1103"/>
        </w:trPr>
        <w:tc>
          <w:tcPr>
            <w:tcW w:w="3016" w:type="dxa"/>
          </w:tcPr>
          <w:p w14:paraId="34097486" w14:textId="77777777" w:rsidR="00F25E25" w:rsidRDefault="00000000">
            <w:pPr>
              <w:pStyle w:val="TableParagraph"/>
              <w:spacing w:line="276" w:lineRule="exact"/>
              <w:ind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Az elektrolit fémion-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koncentrációjának változása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működés közben (nő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csökken)</w:t>
            </w:r>
          </w:p>
        </w:tc>
        <w:tc>
          <w:tcPr>
            <w:tcW w:w="3018" w:type="dxa"/>
          </w:tcPr>
          <w:p w14:paraId="69C80AA6" w14:textId="77777777" w:rsidR="00F25E2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18" w:type="dxa"/>
          </w:tcPr>
          <w:p w14:paraId="3A4D7791" w14:textId="77777777" w:rsidR="00F25E25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F25E25" w14:paraId="62A354F5" w14:textId="77777777">
        <w:trPr>
          <w:trHeight w:val="624"/>
        </w:trPr>
        <w:tc>
          <w:tcPr>
            <w:tcW w:w="3016" w:type="dxa"/>
          </w:tcPr>
          <w:p w14:paraId="5ADF9AE8" w14:textId="77777777" w:rsidR="00F25E25" w:rsidRDefault="00000000">
            <w:pPr>
              <w:pStyle w:val="TableParagraph"/>
              <w:spacing w:before="34"/>
              <w:ind w:right="900"/>
              <w:rPr>
                <w:i/>
                <w:sz w:val="24"/>
              </w:rPr>
            </w:pPr>
            <w:r>
              <w:rPr>
                <w:i/>
                <w:sz w:val="24"/>
              </w:rPr>
              <w:t>A galvánelem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elektromotoros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ereje</w:t>
            </w:r>
          </w:p>
        </w:tc>
        <w:tc>
          <w:tcPr>
            <w:tcW w:w="6036" w:type="dxa"/>
            <w:gridSpan w:val="2"/>
          </w:tcPr>
          <w:p w14:paraId="4F469A89" w14:textId="77777777" w:rsidR="00F25E25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</w:tbl>
    <w:p w14:paraId="2EFF1704" w14:textId="77777777" w:rsidR="00F25E25" w:rsidRDefault="00F25E25">
      <w:pPr>
        <w:pStyle w:val="Szvegtrzs"/>
        <w:spacing w:before="9"/>
        <w:rPr>
          <w:b/>
          <w:sz w:val="23"/>
        </w:rPr>
      </w:pPr>
    </w:p>
    <w:p w14:paraId="0B22D065" w14:textId="77777777" w:rsidR="00F25E25" w:rsidRDefault="00000000">
      <w:pPr>
        <w:pStyle w:val="Szvegtrzs"/>
        <w:ind w:left="117"/>
      </w:pPr>
      <w:r>
        <w:t>Az</w:t>
      </w:r>
      <w:r>
        <w:rPr>
          <w:spacing w:val="-1"/>
        </w:rPr>
        <w:t xml:space="preserve"> </w:t>
      </w:r>
      <w:r>
        <w:rPr>
          <w:b/>
          <w:i/>
        </w:rPr>
        <w:t>F</w:t>
      </w:r>
      <w:r>
        <w:rPr>
          <w:b/>
          <w:i/>
          <w:spacing w:val="-2"/>
        </w:rPr>
        <w:t xml:space="preserve"> </w:t>
      </w:r>
      <w:r>
        <w:t>anyagot</w:t>
      </w:r>
      <w:r>
        <w:rPr>
          <w:spacing w:val="-1"/>
        </w:rPr>
        <w:t xml:space="preserve"> </w:t>
      </w:r>
      <w:r>
        <w:t>levegőn</w:t>
      </w:r>
      <w:r>
        <w:rPr>
          <w:spacing w:val="-1"/>
        </w:rPr>
        <w:t xml:space="preserve"> </w:t>
      </w:r>
      <w:r>
        <w:t>hevítjük,</w:t>
      </w:r>
      <w:r>
        <w:rPr>
          <w:spacing w:val="-1"/>
        </w:rPr>
        <w:t xml:space="preserve"> </w:t>
      </w:r>
      <w:r>
        <w:t>majd</w:t>
      </w:r>
      <w:r>
        <w:rPr>
          <w:spacing w:val="-1"/>
        </w:rPr>
        <w:t xml:space="preserve"> </w:t>
      </w:r>
      <w:r>
        <w:t>propán-1-olt</w:t>
      </w:r>
      <w:r>
        <w:rPr>
          <w:spacing w:val="-1"/>
        </w:rPr>
        <w:t xml:space="preserve"> </w:t>
      </w:r>
      <w:r>
        <w:t>öntünk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még forró,</w:t>
      </w:r>
      <w:r>
        <w:rPr>
          <w:spacing w:val="-1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anyagra.</w:t>
      </w:r>
    </w:p>
    <w:p w14:paraId="51A1614C" w14:textId="77777777" w:rsidR="00F25E25" w:rsidRDefault="00000000">
      <w:pPr>
        <w:pStyle w:val="Listaszerbekezds"/>
        <w:numPr>
          <w:ilvl w:val="1"/>
          <w:numId w:val="9"/>
        </w:numPr>
        <w:tabs>
          <w:tab w:val="left" w:pos="391"/>
        </w:tabs>
        <w:spacing w:before="3"/>
        <w:ind w:left="390" w:hanging="274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tapasztalatát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egyenleteit!</w:t>
      </w:r>
    </w:p>
    <w:p w14:paraId="371E79B3" w14:textId="77777777" w:rsidR="00F25E25" w:rsidRDefault="00F25E25">
      <w:pPr>
        <w:pStyle w:val="Szvegtrzs"/>
        <w:rPr>
          <w:b/>
          <w:sz w:val="20"/>
        </w:rPr>
      </w:pPr>
    </w:p>
    <w:p w14:paraId="272FA0BF" w14:textId="77777777" w:rsidR="00F25E25" w:rsidRDefault="00F25E25">
      <w:pPr>
        <w:pStyle w:val="Szvegtrzs"/>
        <w:rPr>
          <w:b/>
          <w:sz w:val="20"/>
        </w:rPr>
      </w:pPr>
    </w:p>
    <w:p w14:paraId="69367542" w14:textId="77777777" w:rsidR="00F25E25" w:rsidRDefault="00F25E25">
      <w:pPr>
        <w:pStyle w:val="Szvegtrzs"/>
        <w:rPr>
          <w:b/>
          <w:sz w:val="20"/>
        </w:rPr>
      </w:pPr>
    </w:p>
    <w:p w14:paraId="693D55D1" w14:textId="77777777" w:rsidR="00F25E25" w:rsidRDefault="00F25E25">
      <w:pPr>
        <w:pStyle w:val="Szvegtrzs"/>
        <w:rPr>
          <w:b/>
          <w:sz w:val="20"/>
        </w:rPr>
      </w:pPr>
    </w:p>
    <w:p w14:paraId="711221E4" w14:textId="77777777" w:rsidR="00F25E25" w:rsidRDefault="00000000">
      <w:pPr>
        <w:pStyle w:val="Szvegtrzs"/>
        <w:spacing w:before="8"/>
        <w:rPr>
          <w:b/>
          <w:sz w:val="27"/>
        </w:rPr>
      </w:pPr>
      <w:r>
        <w:pict w14:anchorId="42F481A7">
          <v:group id="_x0000_s2119" style="position:absolute;margin-left:433pt;margin-top:17.9pt;width:91.4pt;height:29.05pt;z-index:-15727616;mso-wrap-distance-left:0;mso-wrap-distance-right:0;mso-position-horizontal-relative:page" coordorigin="8660,358" coordsize="1828,581">
            <v:shape id="_x0000_s2126" style="position:absolute;left:8674;top:373;width:1800;height:552" coordorigin="8675,374" coordsize="1800,552" o:spt="100" adj="0,,0" path="m9568,374r-893,l8675,926r893,l9568,374xm10475,374r-893,l9582,926r893,l10475,374xe" fillcolor="#d9d9d9" stroked="f">
              <v:stroke joinstyle="round"/>
              <v:formulas/>
              <v:path arrowok="t" o:connecttype="segments"/>
            </v:shape>
            <v:rect id="_x0000_s2125" style="position:absolute;left:8660;top:358;width:908;height:15" fillcolor="black" stroked="f"/>
            <v:rect id="_x0000_s2124" style="position:absolute;left:8674;top:372;width:893;height:2" fillcolor="#d9d9d9" stroked="f"/>
            <v:shape id="_x0000_s2123" style="position:absolute;left:9567;top:358;width:906;height:16" coordorigin="9568,358" coordsize="906,16" o:spt="100" adj="0,,0" path="m9582,358r-14,l9568,374r14,l9582,358xm10474,358r-892,l9582,373r892,l10474,358xe" fillcolor="black" stroked="f">
              <v:stroke joinstyle="round"/>
              <v:formulas/>
              <v:path arrowok="t" o:connecttype="segments"/>
            </v:shape>
            <v:rect id="_x0000_s2122" style="position:absolute;left:9582;top:372;width:892;height:2" fillcolor="#d9d9d9" stroked="f"/>
            <v:shape id="_x0000_s2121" style="position:absolute;left:8660;top:358;width:1828;height:581" coordorigin="8660,358" coordsize="1828,581" o:spt="100" adj="0,,0" path="m9582,374r-14,l9568,925r-908,l8660,939r908,l9582,939r,-565xm10488,358r-14,l10474,373r,1l10474,925r-892,l9582,939r892,l10474,939r14,l10488,925r,-551l10488,373r,-15xe" fillcolor="black" stroked="f">
              <v:stroke joinstyle="round"/>
              <v:formulas/>
              <v:path arrowok="t" o:connecttype="segments"/>
            </v:shape>
            <v:shape id="_x0000_s2120" type="#_x0000_t202" style="position:absolute;left:8667;top:365;width:908;height:567" fillcolor="#d9d9d9" strokeweight=".72pt">
              <v:textbox inset="0,0,0,0">
                <w:txbxContent>
                  <w:p w14:paraId="6DCAD159" w14:textId="77777777" w:rsidR="00F25E25" w:rsidRDefault="00000000">
                    <w:pPr>
                      <w:spacing w:before="138"/>
                      <w:ind w:left="8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12 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FAB2867" w14:textId="77777777" w:rsidR="00F25E25" w:rsidRDefault="00F25E25">
      <w:pPr>
        <w:rPr>
          <w:sz w:val="27"/>
        </w:rPr>
        <w:sectPr w:rsidR="00F25E25">
          <w:pgSz w:w="11910" w:h="16840"/>
          <w:pgMar w:top="1320" w:right="1300" w:bottom="1240" w:left="1300" w:header="816" w:footer="1058" w:gutter="0"/>
          <w:cols w:space="708"/>
        </w:sectPr>
      </w:pPr>
    </w:p>
    <w:p w14:paraId="4439EBEE" w14:textId="77777777" w:rsidR="00F25E25" w:rsidRDefault="00F25E25">
      <w:pPr>
        <w:pStyle w:val="Szvegtrzs"/>
        <w:spacing w:before="5"/>
        <w:rPr>
          <w:b/>
          <w:sz w:val="11"/>
        </w:rPr>
      </w:pPr>
    </w:p>
    <w:p w14:paraId="7D1CF49B" w14:textId="77777777" w:rsidR="00F25E25" w:rsidRDefault="00000000">
      <w:pPr>
        <w:pStyle w:val="Cmsor1"/>
        <w:numPr>
          <w:ilvl w:val="1"/>
          <w:numId w:val="11"/>
        </w:numPr>
        <w:tabs>
          <w:tab w:val="left" w:pos="281"/>
        </w:tabs>
        <w:ind w:left="3670" w:right="3385" w:hanging="3671"/>
      </w:pPr>
      <w:r>
        <w:t>Egyszerű</w:t>
      </w:r>
      <w:r>
        <w:rPr>
          <w:spacing w:val="-6"/>
        </w:rPr>
        <w:t xml:space="preserve"> </w:t>
      </w:r>
      <w:r>
        <w:t>választás</w:t>
      </w:r>
    </w:p>
    <w:p w14:paraId="5AE0D4C5" w14:textId="77777777" w:rsidR="00F25E25" w:rsidRDefault="00F25E25">
      <w:pPr>
        <w:pStyle w:val="Szvegtrzs"/>
        <w:rPr>
          <w:b/>
          <w:sz w:val="28"/>
        </w:rPr>
      </w:pPr>
    </w:p>
    <w:p w14:paraId="7E4F6A25" w14:textId="77777777" w:rsidR="00F25E25" w:rsidRDefault="00000000">
      <w:pPr>
        <w:spacing w:before="1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négyzetbe!</w:t>
      </w:r>
    </w:p>
    <w:p w14:paraId="47A812D0" w14:textId="77777777" w:rsidR="00F25E25" w:rsidRDefault="00F25E25">
      <w:pPr>
        <w:pStyle w:val="Szvegtrzs"/>
        <w:spacing w:before="9"/>
        <w:rPr>
          <w:b/>
          <w:i/>
          <w:sz w:val="20"/>
        </w:rPr>
      </w:pPr>
    </w:p>
    <w:p w14:paraId="15E69BB1" w14:textId="77777777" w:rsidR="00F25E25" w:rsidRDefault="00000000">
      <w:pPr>
        <w:pStyle w:val="Listaszerbekezds"/>
        <w:numPr>
          <w:ilvl w:val="0"/>
          <w:numId w:val="8"/>
        </w:numPr>
        <w:tabs>
          <w:tab w:val="left" w:pos="241"/>
        </w:tabs>
        <w:spacing w:before="1"/>
        <w:ind w:right="3416" w:hanging="358"/>
        <w:jc w:val="right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tüntettünk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allotróp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módosulatokat?</w:t>
      </w:r>
    </w:p>
    <w:p w14:paraId="4AEF9EE1" w14:textId="77777777" w:rsidR="00F25E25" w:rsidRDefault="00F25E25">
      <w:pPr>
        <w:pStyle w:val="Szvegtrzs"/>
        <w:spacing w:before="7"/>
        <w:rPr>
          <w:b/>
          <w:sz w:val="20"/>
        </w:rPr>
      </w:pPr>
    </w:p>
    <w:p w14:paraId="65AF05D0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Deutérium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trícium</w:t>
      </w:r>
    </w:p>
    <w:p w14:paraId="067EE1DF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spacing w:before="1" w:line="294" w:lineRule="exact"/>
        <w:ind w:left="843" w:hanging="301"/>
        <w:rPr>
          <w:sz w:val="24"/>
        </w:rPr>
      </w:pPr>
      <w:r>
        <w:rPr>
          <w:rFonts w:ascii="Symbol" w:hAnsi="Symbol"/>
          <w:sz w:val="24"/>
        </w:rPr>
        <w:t></w:t>
      </w:r>
      <w:r>
        <w:rPr>
          <w:sz w:val="24"/>
        </w:rPr>
        <w:t>-D-glükóz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</w:t>
      </w:r>
      <w:r>
        <w:rPr>
          <w:sz w:val="24"/>
        </w:rPr>
        <w:t>-D-glükóz</w:t>
      </w:r>
    </w:p>
    <w:p w14:paraId="4CABCB4D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spacing w:line="276" w:lineRule="exact"/>
        <w:rPr>
          <w:sz w:val="24"/>
        </w:rPr>
      </w:pPr>
      <w:r>
        <w:pict w14:anchorId="391ECDEB">
          <v:shape id="_x0000_s2118" style="position:absolute;left:0;text-align:left;margin-left:485.95pt;margin-top:8.2pt;width:29.1pt;height:29.1pt;z-index:15731200;mso-position-horizontal-relative:page" coordorigin="9719,164" coordsize="582,582" o:spt="100" adj="0,,0" path="m10301,164r-582,l9719,746r582,l10301,738r-567,l9726,731r8,l9734,179r-8,l9734,172r567,l10301,164xm9734,731r-8,l9734,738r,-7xm10286,731r-552,l9734,738r552,l10286,731xm10286,172r,566l10294,731r7,l10301,179r-7,l10286,172xm10301,731r-7,l10286,738r15,l10301,731xm9734,172r-8,7l9734,179r,-7xm10286,172r-552,l9734,179r552,l10286,172xm10301,172r-15,l10294,179r7,l10301,172xe" fillcolor="#231f20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Propanon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propanal</w:t>
      </w:r>
      <w:proofErr w:type="spellEnd"/>
    </w:p>
    <w:p w14:paraId="75A33803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Timsó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timföld</w:t>
      </w:r>
    </w:p>
    <w:p w14:paraId="11A8D2A3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2"/>
        </w:tabs>
        <w:ind w:left="842" w:hanging="300"/>
        <w:rPr>
          <w:sz w:val="24"/>
        </w:rPr>
      </w:pPr>
      <w:proofErr w:type="spellStart"/>
      <w:r>
        <w:rPr>
          <w:sz w:val="24"/>
        </w:rPr>
        <w:t>Fullerén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grafit</w:t>
      </w:r>
    </w:p>
    <w:p w14:paraId="14A58152" w14:textId="77777777" w:rsidR="00F25E25" w:rsidRDefault="00F25E25">
      <w:pPr>
        <w:pStyle w:val="Szvegtrzs"/>
        <w:spacing w:before="5"/>
        <w:rPr>
          <w:sz w:val="11"/>
        </w:rPr>
      </w:pPr>
    </w:p>
    <w:p w14:paraId="2C5EF2EB" w14:textId="77777777" w:rsidR="00F25E25" w:rsidRDefault="00F25E25">
      <w:pPr>
        <w:rPr>
          <w:sz w:val="11"/>
        </w:rPr>
        <w:sectPr w:rsidR="00F25E25">
          <w:pgSz w:w="11910" w:h="16840"/>
          <w:pgMar w:top="1320" w:right="1300" w:bottom="1240" w:left="1300" w:header="816" w:footer="1058" w:gutter="0"/>
          <w:cols w:space="708"/>
        </w:sectPr>
      </w:pPr>
    </w:p>
    <w:p w14:paraId="5199E9D3" w14:textId="459C5850" w:rsidR="00F25E25" w:rsidRPr="005E6D32" w:rsidRDefault="005B1748" w:rsidP="005B1748">
      <w:pPr>
        <w:pStyle w:val="Listaszerbekezds"/>
        <w:numPr>
          <w:ilvl w:val="0"/>
          <w:numId w:val="8"/>
        </w:numPr>
        <w:rPr>
          <w:b/>
          <w:bCs/>
          <w:sz w:val="24"/>
          <w:szCs w:val="24"/>
        </w:rPr>
      </w:pPr>
      <w:r w:rsidRPr="005E6D32">
        <w:rPr>
          <w:b/>
          <w:bCs/>
          <w:sz w:val="24"/>
          <w:szCs w:val="24"/>
        </w:rPr>
        <w:t>Mennyi</w:t>
      </w:r>
      <w:r w:rsidRPr="005E6D32">
        <w:rPr>
          <w:b/>
          <w:bCs/>
          <w:spacing w:val="18"/>
          <w:sz w:val="24"/>
          <w:szCs w:val="24"/>
        </w:rPr>
        <w:t xml:space="preserve"> </w:t>
      </w:r>
      <w:r w:rsidRPr="005E6D32">
        <w:rPr>
          <w:b/>
          <w:bCs/>
          <w:sz w:val="24"/>
          <w:szCs w:val="24"/>
        </w:rPr>
        <w:t>a</w:t>
      </w:r>
      <w:r w:rsidRPr="005E6D32">
        <w:rPr>
          <w:b/>
          <w:bCs/>
          <w:spacing w:val="18"/>
          <w:sz w:val="24"/>
          <w:szCs w:val="24"/>
        </w:rPr>
        <w:t xml:space="preserve"> </w:t>
      </w:r>
      <w:r w:rsidRPr="005E6D32">
        <w:rPr>
          <w:b/>
          <w:bCs/>
          <w:sz w:val="24"/>
          <w:szCs w:val="24"/>
        </w:rPr>
        <w:t>protonok,</w:t>
      </w:r>
      <w:r w:rsidRPr="005E6D32">
        <w:rPr>
          <w:b/>
          <w:bCs/>
          <w:spacing w:val="18"/>
          <w:sz w:val="24"/>
          <w:szCs w:val="24"/>
        </w:rPr>
        <w:t xml:space="preserve"> </w:t>
      </w:r>
      <w:r w:rsidRPr="005E6D32">
        <w:rPr>
          <w:b/>
          <w:bCs/>
          <w:sz w:val="24"/>
          <w:szCs w:val="24"/>
        </w:rPr>
        <w:t>a</w:t>
      </w:r>
      <w:r w:rsidRPr="005E6D32">
        <w:rPr>
          <w:b/>
          <w:bCs/>
          <w:spacing w:val="18"/>
          <w:sz w:val="24"/>
          <w:szCs w:val="24"/>
        </w:rPr>
        <w:t xml:space="preserve"> </w:t>
      </w:r>
      <w:r w:rsidRPr="005E6D32">
        <w:rPr>
          <w:b/>
          <w:bCs/>
          <w:sz w:val="24"/>
          <w:szCs w:val="24"/>
        </w:rPr>
        <w:t>neutronok</w:t>
      </w:r>
      <w:r w:rsidRPr="005E6D32">
        <w:rPr>
          <w:b/>
          <w:bCs/>
          <w:spacing w:val="16"/>
          <w:sz w:val="24"/>
          <w:szCs w:val="24"/>
        </w:rPr>
        <w:t xml:space="preserve"> </w:t>
      </w:r>
      <w:r w:rsidRPr="005E6D32">
        <w:rPr>
          <w:b/>
          <w:bCs/>
          <w:sz w:val="24"/>
          <w:szCs w:val="24"/>
        </w:rPr>
        <w:t>és</w:t>
      </w:r>
      <w:r w:rsidRPr="005E6D32">
        <w:rPr>
          <w:b/>
          <w:bCs/>
          <w:spacing w:val="18"/>
          <w:sz w:val="24"/>
          <w:szCs w:val="24"/>
        </w:rPr>
        <w:t xml:space="preserve"> </w:t>
      </w:r>
      <w:r w:rsidRPr="005E6D32">
        <w:rPr>
          <w:b/>
          <w:bCs/>
          <w:sz w:val="24"/>
          <w:szCs w:val="24"/>
        </w:rPr>
        <w:t>az</w:t>
      </w:r>
      <w:r w:rsidRPr="005E6D32">
        <w:rPr>
          <w:b/>
          <w:bCs/>
          <w:spacing w:val="15"/>
          <w:sz w:val="24"/>
          <w:szCs w:val="24"/>
        </w:rPr>
        <w:t xml:space="preserve"> </w:t>
      </w:r>
      <w:r w:rsidRPr="005E6D32">
        <w:rPr>
          <w:b/>
          <w:bCs/>
          <w:sz w:val="24"/>
          <w:szCs w:val="24"/>
        </w:rPr>
        <w:t>elektronok</w:t>
      </w:r>
      <w:r w:rsidRPr="005E6D32">
        <w:rPr>
          <w:b/>
          <w:bCs/>
          <w:spacing w:val="18"/>
          <w:sz w:val="24"/>
          <w:szCs w:val="24"/>
        </w:rPr>
        <w:t xml:space="preserve"> </w:t>
      </w:r>
      <w:r w:rsidRPr="005E6D32">
        <w:rPr>
          <w:b/>
          <w:bCs/>
          <w:sz w:val="24"/>
          <w:szCs w:val="24"/>
        </w:rPr>
        <w:t>száma</w:t>
      </w:r>
      <w:r w:rsidRPr="005E6D32">
        <w:rPr>
          <w:b/>
          <w:bCs/>
          <w:spacing w:val="18"/>
          <w:sz w:val="24"/>
          <w:szCs w:val="24"/>
        </w:rPr>
        <w:t xml:space="preserve"> a </w:t>
      </w:r>
      <m:oMath>
        <m:sPre>
          <m:sPrePr>
            <m:ctrlPr>
              <w:rPr>
                <w:rFonts w:ascii="Cambria Math" w:eastAsiaTheme="minorHAnsi" w:hAnsi="Cambria Math"/>
                <w:b/>
                <w:bCs/>
                <w:i/>
                <w:spacing w:val="18"/>
                <w:sz w:val="24"/>
                <w:szCs w:val="24"/>
              </w:rPr>
            </m:ctrlPr>
          </m:sPrePr>
          <m:sub>
            <m:r>
              <m:rPr>
                <m:nor/>
              </m:rPr>
              <w:rPr>
                <w:b/>
                <w:bCs/>
                <w:spacing w:val="18"/>
                <w:sz w:val="24"/>
                <w:szCs w:val="24"/>
              </w:rPr>
              <m:t>56</m:t>
            </m:r>
          </m:sub>
          <m:sup>
            <m:r>
              <m:rPr>
                <m:nor/>
              </m:rPr>
              <w:rPr>
                <w:b/>
                <w:bCs/>
                <w:spacing w:val="18"/>
                <w:sz w:val="24"/>
                <w:szCs w:val="24"/>
              </w:rPr>
              <m:t>138</m:t>
            </m:r>
          </m:sup>
          <m:e>
            <w:proofErr w:type="spellStart"/>
            <m:r>
              <m:rPr>
                <m:nor/>
              </m:rPr>
              <w:rPr>
                <w:b/>
                <w:bCs/>
                <w:spacing w:val="18"/>
                <w:sz w:val="24"/>
                <w:szCs w:val="24"/>
              </w:rPr>
              <m:t>Ba</m:t>
            </m:r>
            <w:proofErr w:type="spellEnd"/>
          </m:e>
        </m:sPre>
      </m:oMath>
      <w:r w:rsidRPr="005E6D32">
        <w:rPr>
          <w:rFonts w:eastAsiaTheme="minorEastAsia"/>
          <w:b/>
          <w:bCs/>
          <w:spacing w:val="18"/>
          <w:sz w:val="24"/>
          <w:szCs w:val="24"/>
        </w:rPr>
        <w:t>-</w:t>
      </w:r>
      <w:r w:rsidRPr="005E6D32">
        <w:rPr>
          <w:rFonts w:eastAsiaTheme="minorHAnsi"/>
          <w:b/>
          <w:bCs/>
          <w:sz w:val="24"/>
          <w:szCs w:val="24"/>
        </w:rPr>
        <w:t xml:space="preserve">atom </w:t>
      </w:r>
      <w:r w:rsidRPr="005E6D32">
        <w:rPr>
          <w:b/>
          <w:bCs/>
          <w:sz w:val="24"/>
          <w:szCs w:val="24"/>
        </w:rPr>
        <w:t>kétszeresen pozitív töltésű ionjában?</w:t>
      </w:r>
    </w:p>
    <w:p w14:paraId="18AC364C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spacing w:before="229"/>
        <w:rPr>
          <w:sz w:val="24"/>
        </w:rPr>
      </w:pPr>
      <w:r>
        <w:rPr>
          <w:sz w:val="24"/>
        </w:rPr>
        <w:t>138 proton, 56 neutron, 56 elektron</w:t>
      </w:r>
    </w:p>
    <w:p w14:paraId="21ABB1A4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56</w:t>
      </w:r>
      <w:r>
        <w:rPr>
          <w:spacing w:val="-4"/>
          <w:sz w:val="24"/>
        </w:rPr>
        <w:t xml:space="preserve"> </w:t>
      </w:r>
      <w:r>
        <w:rPr>
          <w:sz w:val="24"/>
        </w:rPr>
        <w:t>proton,</w:t>
      </w:r>
      <w:r>
        <w:rPr>
          <w:spacing w:val="-4"/>
          <w:sz w:val="24"/>
        </w:rPr>
        <w:t xml:space="preserve"> </w:t>
      </w:r>
      <w:r>
        <w:rPr>
          <w:sz w:val="24"/>
        </w:rPr>
        <w:t>56</w:t>
      </w:r>
      <w:r>
        <w:rPr>
          <w:spacing w:val="-3"/>
          <w:sz w:val="24"/>
        </w:rPr>
        <w:t xml:space="preserve"> </w:t>
      </w:r>
      <w:r>
        <w:rPr>
          <w:sz w:val="24"/>
        </w:rPr>
        <w:t>neutron,</w:t>
      </w:r>
      <w:r>
        <w:rPr>
          <w:spacing w:val="-4"/>
          <w:sz w:val="24"/>
        </w:rPr>
        <w:t xml:space="preserve"> </w:t>
      </w:r>
      <w:r>
        <w:rPr>
          <w:sz w:val="24"/>
        </w:rPr>
        <w:t>54</w:t>
      </w:r>
      <w:r>
        <w:rPr>
          <w:spacing w:val="-3"/>
          <w:sz w:val="24"/>
        </w:rPr>
        <w:t xml:space="preserve"> </w:t>
      </w:r>
      <w:r>
        <w:rPr>
          <w:sz w:val="24"/>
        </w:rPr>
        <w:t>elektron</w:t>
      </w:r>
    </w:p>
    <w:p w14:paraId="52CAA49D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54 proton, 82 neutron, 56 elektron</w:t>
      </w:r>
    </w:p>
    <w:p w14:paraId="4319F22D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56 proton, 82 neutron, 54 elektron</w:t>
      </w:r>
    </w:p>
    <w:p w14:paraId="556C8BB4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2"/>
        </w:tabs>
        <w:ind w:left="841" w:hanging="300"/>
        <w:rPr>
          <w:sz w:val="24"/>
        </w:rPr>
      </w:pPr>
      <w:r>
        <w:rPr>
          <w:sz w:val="24"/>
        </w:rPr>
        <w:t>56</w:t>
      </w:r>
      <w:r>
        <w:rPr>
          <w:spacing w:val="-5"/>
          <w:sz w:val="24"/>
        </w:rPr>
        <w:t xml:space="preserve"> </w:t>
      </w:r>
      <w:r>
        <w:rPr>
          <w:sz w:val="24"/>
        </w:rPr>
        <w:t>proton,</w:t>
      </w:r>
      <w:r>
        <w:rPr>
          <w:spacing w:val="-4"/>
          <w:sz w:val="24"/>
        </w:rPr>
        <w:t xml:space="preserve"> </w:t>
      </w:r>
      <w:r>
        <w:rPr>
          <w:sz w:val="24"/>
        </w:rPr>
        <w:t>82</w:t>
      </w:r>
      <w:r>
        <w:rPr>
          <w:spacing w:val="-4"/>
          <w:sz w:val="24"/>
        </w:rPr>
        <w:t xml:space="preserve"> </w:t>
      </w:r>
      <w:r>
        <w:rPr>
          <w:sz w:val="24"/>
        </w:rPr>
        <w:t>neutron,</w:t>
      </w:r>
      <w:r>
        <w:rPr>
          <w:spacing w:val="-4"/>
          <w:sz w:val="24"/>
        </w:rPr>
        <w:t xml:space="preserve"> </w:t>
      </w:r>
      <w:r>
        <w:rPr>
          <w:sz w:val="24"/>
        </w:rPr>
        <w:t>56</w:t>
      </w:r>
      <w:r>
        <w:rPr>
          <w:spacing w:val="-4"/>
          <w:sz w:val="24"/>
        </w:rPr>
        <w:t xml:space="preserve"> </w:t>
      </w:r>
      <w:r>
        <w:rPr>
          <w:sz w:val="24"/>
        </w:rPr>
        <w:t>elektron</w:t>
      </w:r>
    </w:p>
    <w:p w14:paraId="40384CAF" w14:textId="77777777" w:rsidR="00F25E25" w:rsidRDefault="00F25E25">
      <w:pPr>
        <w:pStyle w:val="Szvegtrzs"/>
        <w:spacing w:before="1"/>
        <w:rPr>
          <w:sz w:val="21"/>
        </w:rPr>
      </w:pPr>
    </w:p>
    <w:p w14:paraId="4AE2BCAD" w14:textId="77777777" w:rsidR="00F25E25" w:rsidRDefault="00000000">
      <w:pPr>
        <w:pStyle w:val="Cmsor2"/>
        <w:numPr>
          <w:ilvl w:val="0"/>
          <w:numId w:val="8"/>
        </w:numPr>
        <w:tabs>
          <w:tab w:val="left" w:pos="358"/>
        </w:tabs>
      </w:pPr>
      <w:r>
        <w:t>Lineáris,</w:t>
      </w:r>
      <w:r>
        <w:rPr>
          <w:spacing w:val="-1"/>
        </w:rPr>
        <w:t xml:space="preserve"> </w:t>
      </w:r>
      <w:r>
        <w:t>apoláris</w:t>
      </w:r>
      <w:r>
        <w:rPr>
          <w:spacing w:val="-1"/>
        </w:rPr>
        <w:t xml:space="preserve"> </w:t>
      </w:r>
      <w:r>
        <w:t>vegyületmolekula a(z)</w:t>
      </w:r>
      <w:r>
        <w:rPr>
          <w:spacing w:val="-1"/>
        </w:rPr>
        <w:t xml:space="preserve"> </w:t>
      </w:r>
      <w:r>
        <w:t>…</w:t>
      </w:r>
    </w:p>
    <w:p w14:paraId="776D1049" w14:textId="77777777" w:rsidR="00F25E25" w:rsidRDefault="00F25E25">
      <w:pPr>
        <w:pStyle w:val="Szvegtrzs"/>
        <w:spacing w:before="8"/>
        <w:rPr>
          <w:b/>
          <w:sz w:val="20"/>
        </w:rPr>
      </w:pPr>
    </w:p>
    <w:p w14:paraId="2E16BFC0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spacing w:line="275" w:lineRule="exact"/>
        <w:rPr>
          <w:sz w:val="24"/>
        </w:rPr>
      </w:pPr>
      <w:r>
        <w:rPr>
          <w:sz w:val="24"/>
        </w:rPr>
        <w:t>HCN</w:t>
      </w:r>
    </w:p>
    <w:p w14:paraId="39C6ECB6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spacing w:line="275" w:lineRule="exact"/>
        <w:ind w:left="843" w:hanging="301"/>
        <w:rPr>
          <w:sz w:val="16"/>
        </w:rPr>
      </w:pPr>
      <w:r>
        <w:rPr>
          <w:position w:val="1"/>
          <w:sz w:val="24"/>
        </w:rPr>
        <w:t>O</w:t>
      </w:r>
      <w:r>
        <w:rPr>
          <w:sz w:val="16"/>
        </w:rPr>
        <w:t>3</w:t>
      </w:r>
    </w:p>
    <w:p w14:paraId="1F73D24B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position w:val="1"/>
          <w:sz w:val="24"/>
        </w:rPr>
        <w:t>F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14:paraId="3957485C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</w:p>
    <w:p w14:paraId="647FC557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2"/>
        </w:tabs>
        <w:ind w:left="842" w:hanging="301"/>
        <w:rPr>
          <w:sz w:val="16"/>
        </w:rPr>
      </w:pPr>
      <w:r>
        <w:rPr>
          <w:position w:val="1"/>
          <w:sz w:val="24"/>
        </w:rPr>
        <w:t>CS</w:t>
      </w:r>
      <w:r>
        <w:rPr>
          <w:sz w:val="16"/>
        </w:rPr>
        <w:t>2</w:t>
      </w:r>
    </w:p>
    <w:p w14:paraId="4B24CBE4" w14:textId="03BA9F06" w:rsidR="00F25E25" w:rsidRDefault="00000000" w:rsidP="005B1748">
      <w:pPr>
        <w:spacing w:before="100" w:line="177" w:lineRule="exact"/>
        <w:ind w:right="38"/>
        <w:jc w:val="right"/>
      </w:pPr>
      <w:r>
        <w:br w:type="column"/>
      </w:r>
      <w:r w:rsidR="005B1748">
        <w:t xml:space="preserve"> </w:t>
      </w:r>
    </w:p>
    <w:p w14:paraId="5DAEBF3F" w14:textId="77777777" w:rsidR="00F25E25" w:rsidRDefault="00F25E25">
      <w:pPr>
        <w:pStyle w:val="Szvegtrzs"/>
        <w:rPr>
          <w:b/>
          <w:sz w:val="20"/>
        </w:rPr>
      </w:pPr>
    </w:p>
    <w:p w14:paraId="13EBB06D" w14:textId="77777777" w:rsidR="00F25E25" w:rsidRDefault="00F25E25">
      <w:pPr>
        <w:pStyle w:val="Szvegtrzs"/>
        <w:rPr>
          <w:b/>
          <w:sz w:val="20"/>
        </w:rPr>
      </w:pPr>
    </w:p>
    <w:p w14:paraId="53DC0596" w14:textId="77777777" w:rsidR="00F25E25" w:rsidRDefault="00F25E25">
      <w:pPr>
        <w:pStyle w:val="Szvegtrzs"/>
        <w:rPr>
          <w:b/>
          <w:sz w:val="20"/>
        </w:rPr>
      </w:pPr>
    </w:p>
    <w:p w14:paraId="3ACF29FA" w14:textId="77777777" w:rsidR="00F25E25" w:rsidRDefault="00F25E25">
      <w:pPr>
        <w:pStyle w:val="Szvegtrzs"/>
        <w:rPr>
          <w:b/>
          <w:sz w:val="20"/>
        </w:rPr>
      </w:pPr>
    </w:p>
    <w:p w14:paraId="388A3789" w14:textId="77777777" w:rsidR="00F25E25" w:rsidRDefault="00F25E25">
      <w:pPr>
        <w:pStyle w:val="Szvegtrzs"/>
        <w:spacing w:before="1"/>
        <w:rPr>
          <w:b/>
          <w:sz w:val="29"/>
        </w:rPr>
      </w:pPr>
    </w:p>
    <w:p w14:paraId="298142D6" w14:textId="77777777" w:rsidR="00F25E25" w:rsidRDefault="00000000">
      <w:pPr>
        <w:pStyle w:val="Szvegtrzs"/>
        <w:ind w:left="-133"/>
        <w:rPr>
          <w:sz w:val="20"/>
        </w:rPr>
      </w:pPr>
      <w:r>
        <w:rPr>
          <w:sz w:val="20"/>
        </w:rPr>
      </w:r>
      <w:r>
        <w:rPr>
          <w:sz w:val="20"/>
        </w:rPr>
        <w:pict w14:anchorId="14431B8C">
          <v:group id="_x0000_s2115" style="width:29.1pt;height:29.1pt;mso-position-horizontal-relative:char;mso-position-vertical-relative:line" coordsize="582,582">
            <v:shape id="_x0000_s2116" style="position:absolute;width:582;height:582" coordsize="582,582" o:spt="100" adj="0,,0" path="m582,l,,,582r582,l582,575r-566,l7,566r9,l16,14r-9,l16,7r566,l582,xm16,566r-9,l16,575r,-9xm568,566r-552,l16,575r552,l568,566xm568,7r,568l575,566r7,l582,14r-7,l568,7xm582,566r-7,l568,575r14,l582,566xm16,7l7,14r9,l16,7xm568,7l16,7r,7l568,14r,-7xm582,7r-14,l575,14r7,l582,7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EEDCAD5" w14:textId="77777777" w:rsidR="00F25E25" w:rsidRDefault="00F25E25">
      <w:pPr>
        <w:pStyle w:val="Szvegtrzs"/>
        <w:rPr>
          <w:b/>
          <w:sz w:val="20"/>
        </w:rPr>
      </w:pPr>
    </w:p>
    <w:p w14:paraId="638B24F8" w14:textId="77777777" w:rsidR="00F25E25" w:rsidRDefault="00F25E25">
      <w:pPr>
        <w:pStyle w:val="Szvegtrzs"/>
        <w:rPr>
          <w:b/>
          <w:sz w:val="20"/>
        </w:rPr>
      </w:pPr>
    </w:p>
    <w:p w14:paraId="6C1624E5" w14:textId="77777777" w:rsidR="00F25E25" w:rsidRDefault="00F25E25">
      <w:pPr>
        <w:pStyle w:val="Szvegtrzs"/>
        <w:rPr>
          <w:b/>
          <w:sz w:val="20"/>
        </w:rPr>
      </w:pPr>
    </w:p>
    <w:p w14:paraId="28924720" w14:textId="77777777" w:rsidR="00F25E25" w:rsidRDefault="00F25E25">
      <w:pPr>
        <w:pStyle w:val="Szvegtrzs"/>
        <w:rPr>
          <w:b/>
          <w:sz w:val="20"/>
        </w:rPr>
      </w:pPr>
    </w:p>
    <w:p w14:paraId="0EBF59B0" w14:textId="77777777" w:rsidR="00F25E25" w:rsidRDefault="00F25E25">
      <w:pPr>
        <w:pStyle w:val="Szvegtrzs"/>
        <w:rPr>
          <w:b/>
          <w:sz w:val="20"/>
        </w:rPr>
      </w:pPr>
    </w:p>
    <w:p w14:paraId="5DE07E37" w14:textId="77777777" w:rsidR="00F25E25" w:rsidRDefault="00F25E25">
      <w:pPr>
        <w:pStyle w:val="Szvegtrzs"/>
        <w:rPr>
          <w:b/>
          <w:sz w:val="26"/>
        </w:rPr>
      </w:pPr>
    </w:p>
    <w:p w14:paraId="0856F68D" w14:textId="77777777" w:rsidR="00F25E25" w:rsidRDefault="00000000">
      <w:pPr>
        <w:pStyle w:val="Szvegtrzs"/>
        <w:ind w:left="-132"/>
        <w:rPr>
          <w:sz w:val="20"/>
        </w:rPr>
      </w:pPr>
      <w:r>
        <w:rPr>
          <w:sz w:val="20"/>
        </w:rPr>
      </w:r>
      <w:r>
        <w:rPr>
          <w:sz w:val="20"/>
        </w:rPr>
        <w:pict w14:anchorId="11D41ADF">
          <v:group id="_x0000_s2113" style="width:29.1pt;height:29.1pt;mso-position-horizontal-relative:char;mso-position-vertical-relative:line" coordsize="582,582">
            <v:shape id="_x0000_s2114" style="position:absolute;width:582;height:582" coordsize="582,582" o:spt="100" adj="0,,0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B3D2849" w14:textId="77777777" w:rsidR="00F25E25" w:rsidRDefault="00F25E25">
      <w:pPr>
        <w:rPr>
          <w:sz w:val="20"/>
        </w:rPr>
        <w:sectPr w:rsidR="00F25E25" w:rsidSect="002A1A75">
          <w:type w:val="continuous"/>
          <w:pgSz w:w="11910" w:h="16840"/>
          <w:pgMar w:top="1320" w:right="1300" w:bottom="1240" w:left="1300" w:header="708" w:footer="708" w:gutter="0"/>
          <w:cols w:num="3" w:space="1985" w:equalWidth="0">
            <w:col w:w="7707" w:space="48"/>
            <w:col w:w="464" w:space="333"/>
            <w:col w:w="758"/>
          </w:cols>
        </w:sectPr>
      </w:pPr>
    </w:p>
    <w:p w14:paraId="443F40AD" w14:textId="77777777" w:rsidR="00F25E25" w:rsidRDefault="00F25E25">
      <w:pPr>
        <w:pStyle w:val="Szvegtrzs"/>
        <w:spacing w:before="5"/>
        <w:rPr>
          <w:b/>
          <w:sz w:val="13"/>
        </w:rPr>
      </w:pPr>
    </w:p>
    <w:p w14:paraId="49A1039D" w14:textId="77777777" w:rsidR="00F25E25" w:rsidRDefault="00000000">
      <w:pPr>
        <w:pStyle w:val="Listaszerbekezds"/>
        <w:numPr>
          <w:ilvl w:val="0"/>
          <w:numId w:val="8"/>
        </w:numPr>
        <w:tabs>
          <w:tab w:val="left" w:pos="358"/>
        </w:tabs>
        <w:spacing w:before="9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tüntettünk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különböző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rácstípusba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tartozó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anyagot?</w:t>
      </w:r>
    </w:p>
    <w:p w14:paraId="411484E9" w14:textId="77777777" w:rsidR="00F25E25" w:rsidRDefault="00F25E25">
      <w:pPr>
        <w:pStyle w:val="Szvegtrzs"/>
        <w:spacing w:before="6"/>
        <w:rPr>
          <w:b/>
          <w:sz w:val="20"/>
        </w:rPr>
      </w:pPr>
    </w:p>
    <w:p w14:paraId="4B3BC78B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Kálium-fluorid,</w:t>
      </w:r>
      <w:r>
        <w:rPr>
          <w:spacing w:val="-2"/>
          <w:sz w:val="24"/>
        </w:rPr>
        <w:t xml:space="preserve"> </w:t>
      </w:r>
      <w:r>
        <w:rPr>
          <w:sz w:val="24"/>
        </w:rPr>
        <w:t>gyémánt,</w:t>
      </w:r>
      <w:r>
        <w:rPr>
          <w:spacing w:val="-1"/>
          <w:sz w:val="24"/>
        </w:rPr>
        <w:t xml:space="preserve"> </w:t>
      </w:r>
      <w:r>
        <w:rPr>
          <w:sz w:val="24"/>
        </w:rPr>
        <w:t>ammónium-nitrát</w:t>
      </w:r>
    </w:p>
    <w:p w14:paraId="4F6304B9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Benzol,</w:t>
      </w:r>
      <w:r>
        <w:rPr>
          <w:spacing w:val="-2"/>
          <w:sz w:val="24"/>
        </w:rPr>
        <w:t xml:space="preserve"> </w:t>
      </w:r>
      <w:r>
        <w:rPr>
          <w:sz w:val="24"/>
        </w:rPr>
        <w:t>nátrium-szulfát,</w:t>
      </w:r>
      <w:r>
        <w:rPr>
          <w:spacing w:val="-1"/>
          <w:sz w:val="24"/>
        </w:rPr>
        <w:t xml:space="preserve"> </w:t>
      </w:r>
      <w:r>
        <w:rPr>
          <w:sz w:val="24"/>
        </w:rPr>
        <w:t>metanol</w:t>
      </w:r>
    </w:p>
    <w:p w14:paraId="24B91642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pict w14:anchorId="11178BD8">
          <v:shape id="_x0000_s2112" style="position:absolute;left:0;text-align:left;margin-left:486.25pt;margin-top:4.85pt;width:29.1pt;height:29.1pt;z-index:15731712;mso-position-horizontal-relative:page" coordorigin="9725,97" coordsize="582,582" o:spt="100" adj="0,,0" path="m10307,97r-582,l9725,679r582,l10307,670r-567,l9732,663r8,l9740,111r-8,l9740,104r567,l10307,97xm9740,663r-8,l9740,670r,-7xm10292,663r-552,l9740,670r552,l10292,663xm10292,104r,566l10300,663r7,l10307,111r-7,l10292,104xm10307,663r-7,l10292,670r15,l10307,663xm9740,104r-8,7l9740,111r,-7xm10292,104r-552,l9740,111r552,l10292,104xm10307,104r-15,l10300,111r7,l10307,104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Nátrium-nitrát,</w:t>
      </w:r>
      <w:r>
        <w:rPr>
          <w:spacing w:val="-2"/>
          <w:sz w:val="24"/>
        </w:rPr>
        <w:t xml:space="preserve"> </w:t>
      </w:r>
      <w:r>
        <w:rPr>
          <w:sz w:val="24"/>
        </w:rPr>
        <w:t>szilícium-dioxid,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izoprén</w:t>
      </w:r>
      <w:proofErr w:type="spellEnd"/>
    </w:p>
    <w:p w14:paraId="6B97AEC7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Magnézium-szulfát,</w:t>
      </w:r>
      <w:r>
        <w:rPr>
          <w:spacing w:val="-2"/>
          <w:sz w:val="24"/>
        </w:rPr>
        <w:t xml:space="preserve"> </w:t>
      </w:r>
      <w:r>
        <w:rPr>
          <w:sz w:val="24"/>
        </w:rPr>
        <w:t>metanol,</w:t>
      </w:r>
      <w:r>
        <w:rPr>
          <w:spacing w:val="-2"/>
          <w:sz w:val="24"/>
        </w:rPr>
        <w:t xml:space="preserve"> </w:t>
      </w:r>
      <w:r>
        <w:rPr>
          <w:sz w:val="24"/>
        </w:rPr>
        <w:t>kálium-jodid</w:t>
      </w:r>
    </w:p>
    <w:p w14:paraId="3518E91A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Acetaldehid,</w:t>
      </w:r>
      <w:r>
        <w:rPr>
          <w:spacing w:val="-5"/>
          <w:sz w:val="24"/>
        </w:rPr>
        <w:t xml:space="preserve"> </w:t>
      </w:r>
      <w:r>
        <w:rPr>
          <w:sz w:val="24"/>
        </w:rPr>
        <w:t>lítium-fluorid,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pirrol</w:t>
      </w:r>
      <w:proofErr w:type="spellEnd"/>
    </w:p>
    <w:p w14:paraId="17B35800" w14:textId="77777777" w:rsidR="00F25E25" w:rsidRDefault="00F25E25">
      <w:pPr>
        <w:pStyle w:val="Szvegtrzs"/>
        <w:spacing w:before="1"/>
        <w:rPr>
          <w:sz w:val="21"/>
        </w:rPr>
      </w:pPr>
    </w:p>
    <w:p w14:paraId="5643AB66" w14:textId="77777777" w:rsidR="00F25E25" w:rsidRDefault="00000000">
      <w:pPr>
        <w:pStyle w:val="Cmsor2"/>
        <w:numPr>
          <w:ilvl w:val="0"/>
          <w:numId w:val="8"/>
        </w:numPr>
        <w:tabs>
          <w:tab w:val="left" w:pos="358"/>
        </w:tabs>
      </w:pPr>
      <w:r>
        <w:t>Gázfejlődéssel</w:t>
      </w:r>
      <w:r>
        <w:rPr>
          <w:spacing w:val="-2"/>
        </w:rPr>
        <w:t xml:space="preserve"> </w:t>
      </w:r>
      <w:r>
        <w:t>járó</w:t>
      </w:r>
      <w:r>
        <w:rPr>
          <w:spacing w:val="-1"/>
        </w:rPr>
        <w:t xml:space="preserve"> </w:t>
      </w:r>
      <w:r>
        <w:t>redoxireakció</w:t>
      </w:r>
      <w:r>
        <w:rPr>
          <w:spacing w:val="-1"/>
        </w:rPr>
        <w:t xml:space="preserve"> </w:t>
      </w:r>
      <w:r>
        <w:t>játszódik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…</w:t>
      </w:r>
    </w:p>
    <w:p w14:paraId="7D13591E" w14:textId="77777777" w:rsidR="00F25E25" w:rsidRDefault="00F25E25">
      <w:pPr>
        <w:pStyle w:val="Szvegtrzs"/>
        <w:spacing w:before="8"/>
        <w:rPr>
          <w:b/>
          <w:sz w:val="20"/>
        </w:rPr>
      </w:pPr>
    </w:p>
    <w:p w14:paraId="6A4ED7C5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nátrium-szulfit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sósav</w:t>
      </w:r>
      <w:r>
        <w:rPr>
          <w:spacing w:val="-4"/>
          <w:sz w:val="24"/>
        </w:rPr>
        <w:t xml:space="preserve"> </w:t>
      </w:r>
      <w:r>
        <w:rPr>
          <w:sz w:val="24"/>
        </w:rPr>
        <w:t>kölcsönhatásában.</w:t>
      </w:r>
    </w:p>
    <w:p w14:paraId="6DB894C7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cink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nátrium-hidroxid-oldat</w:t>
      </w:r>
      <w:r>
        <w:rPr>
          <w:spacing w:val="-6"/>
          <w:sz w:val="24"/>
        </w:rPr>
        <w:t xml:space="preserve"> </w:t>
      </w:r>
      <w:r>
        <w:rPr>
          <w:sz w:val="24"/>
        </w:rPr>
        <w:t>kölcsönhatásában.</w:t>
      </w:r>
    </w:p>
    <w:p w14:paraId="5D308BEE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pict w14:anchorId="4F5CA519">
          <v:shape id="_x0000_s2111" style="position:absolute;left:0;text-align:left;margin-left:486pt;margin-top:10.6pt;width:29.1pt;height:29.1pt;z-index:15732224;mso-position-horizontal-relative:page" coordorigin="9720,212" coordsize="582,582" o:spt="100" adj="0,,0" path="m10302,212r-582,l9720,794r582,l10302,787r-566,l9727,780r9,l9736,228r-9,l9736,220r566,l10302,212xm9736,780r-9,l9736,787r,-7xm10288,780r-552,l9736,787r552,l10288,780xm10288,220r,567l10295,780r7,l10302,228r-7,l10288,220xm10302,780r-7,l10288,787r14,l10302,780xm9736,220r-9,8l9736,228r,-8xm10288,220r-552,l9736,228r552,l10288,220xm10302,220r-14,l10295,228r7,l10302,220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II)-oxidra</w:t>
      </w:r>
      <w:r>
        <w:rPr>
          <w:spacing w:val="-1"/>
          <w:sz w:val="24"/>
        </w:rPr>
        <w:t xml:space="preserve"> </w:t>
      </w:r>
      <w:r>
        <w:rPr>
          <w:sz w:val="24"/>
        </w:rPr>
        <w:t>sósavat</w:t>
      </w:r>
      <w:r>
        <w:rPr>
          <w:spacing w:val="-3"/>
          <w:sz w:val="24"/>
        </w:rPr>
        <w:t xml:space="preserve"> </w:t>
      </w:r>
      <w:r>
        <w:rPr>
          <w:sz w:val="24"/>
        </w:rPr>
        <w:t>öntünk.</w:t>
      </w:r>
    </w:p>
    <w:p w14:paraId="2A750A32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klórgázt vezetünk</w:t>
      </w:r>
      <w:r>
        <w:rPr>
          <w:spacing w:val="-1"/>
          <w:sz w:val="24"/>
        </w:rPr>
        <w:t xml:space="preserve"> </w:t>
      </w:r>
      <w:r>
        <w:rPr>
          <w:sz w:val="24"/>
        </w:rPr>
        <w:t>kálium-jodid-oldatba.</w:t>
      </w:r>
    </w:p>
    <w:p w14:paraId="6714E6BF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2"/>
        </w:tabs>
        <w:ind w:left="842" w:hanging="301"/>
        <w:rPr>
          <w:sz w:val="24"/>
        </w:rPr>
      </w:pP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szódát</w:t>
      </w:r>
      <w:r>
        <w:rPr>
          <w:spacing w:val="-3"/>
          <w:sz w:val="24"/>
        </w:rPr>
        <w:t xml:space="preserve"> </w:t>
      </w:r>
      <w:r>
        <w:rPr>
          <w:sz w:val="24"/>
        </w:rPr>
        <w:t>ecetsavba</w:t>
      </w:r>
      <w:r>
        <w:rPr>
          <w:spacing w:val="-3"/>
          <w:sz w:val="24"/>
        </w:rPr>
        <w:t xml:space="preserve"> </w:t>
      </w:r>
      <w:r>
        <w:rPr>
          <w:sz w:val="24"/>
        </w:rPr>
        <w:t>szórunk.</w:t>
      </w:r>
    </w:p>
    <w:p w14:paraId="27E50B46" w14:textId="77777777" w:rsidR="00F25E25" w:rsidRDefault="00F25E25">
      <w:pPr>
        <w:rPr>
          <w:sz w:val="24"/>
        </w:rPr>
        <w:sectPr w:rsidR="00F25E25">
          <w:type w:val="continuous"/>
          <w:pgSz w:w="11910" w:h="16840"/>
          <w:pgMar w:top="1320" w:right="1300" w:bottom="1240" w:left="1300" w:header="708" w:footer="708" w:gutter="0"/>
          <w:cols w:space="708"/>
        </w:sectPr>
      </w:pPr>
    </w:p>
    <w:p w14:paraId="18EE46C3" w14:textId="77777777" w:rsidR="00F25E25" w:rsidRDefault="00000000">
      <w:pPr>
        <w:pStyle w:val="Cmsor2"/>
        <w:numPr>
          <w:ilvl w:val="0"/>
          <w:numId w:val="8"/>
        </w:numPr>
        <w:tabs>
          <w:tab w:val="left" w:pos="358"/>
        </w:tabs>
        <w:spacing w:before="80"/>
      </w:pPr>
      <w:r>
        <w:lastRenderedPageBreak/>
        <w:t>Közönséges</w:t>
      </w:r>
      <w:r>
        <w:rPr>
          <w:spacing w:val="-2"/>
        </w:rPr>
        <w:t xml:space="preserve"> </w:t>
      </w:r>
      <w:r>
        <w:t>körülmények</w:t>
      </w:r>
      <w:r>
        <w:rPr>
          <w:spacing w:val="-1"/>
        </w:rPr>
        <w:t xml:space="preserve"> </w:t>
      </w:r>
      <w:r>
        <w:t>között</w:t>
      </w:r>
      <w:r>
        <w:rPr>
          <w:spacing w:val="-2"/>
        </w:rPr>
        <w:t xml:space="preserve"> </w:t>
      </w:r>
      <w:r>
        <w:t>brómmal</w:t>
      </w:r>
      <w:r>
        <w:rPr>
          <w:spacing w:val="-1"/>
        </w:rPr>
        <w:t xml:space="preserve"> </w:t>
      </w:r>
      <w:r>
        <w:rPr>
          <w:u w:val="thick"/>
        </w:rPr>
        <w:t>nem</w:t>
      </w:r>
      <w:r>
        <w:rPr>
          <w:spacing w:val="-1"/>
        </w:rPr>
        <w:t xml:space="preserve"> </w:t>
      </w:r>
      <w:r>
        <w:t>lép</w:t>
      </w:r>
      <w:r>
        <w:rPr>
          <w:spacing w:val="-2"/>
        </w:rPr>
        <w:t xml:space="preserve"> </w:t>
      </w:r>
      <w:r>
        <w:t>reakcióba…</w:t>
      </w:r>
    </w:p>
    <w:p w14:paraId="081D6183" w14:textId="77777777" w:rsidR="00F25E25" w:rsidRDefault="00F25E25">
      <w:pPr>
        <w:pStyle w:val="Szvegtrzs"/>
        <w:spacing w:before="8"/>
        <w:rPr>
          <w:b/>
          <w:sz w:val="20"/>
        </w:rPr>
      </w:pPr>
    </w:p>
    <w:p w14:paraId="6A329AAE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a sztirol.</w:t>
      </w:r>
    </w:p>
    <w:p w14:paraId="3264F8FA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az olajsav.</w:t>
      </w:r>
    </w:p>
    <w:p w14:paraId="66B05AA5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pict w14:anchorId="3036A2CC">
          <v:shape id="_x0000_s2110" style="position:absolute;left:0;text-align:left;margin-left:486pt;margin-top:10.6pt;width:29.1pt;height:29.1pt;z-index:15733760;mso-position-horizontal-relative:page" coordorigin="9720,212" coordsize="582,582" o:spt="100" adj="0,,0" path="m10302,212r-582,l9720,794r582,l10302,787r-566,l9727,778r9,l9736,226r-9,l9736,219r566,l10302,212xm9736,778r-9,l9736,787r,-9xm10288,778r-552,l9736,787r552,l10288,778xm10288,219r,568l10295,778r7,l10302,226r-7,l10288,219xm10302,778r-7,l10288,787r14,l10302,778xm9736,219r-9,7l9736,226r,-7xm10288,219r-552,l9736,226r552,l10288,219xm10302,219r-14,l10295,226r7,l10302,219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a piridin.</w:t>
      </w:r>
    </w:p>
    <w:p w14:paraId="16926541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pirrol</w:t>
      </w:r>
      <w:proofErr w:type="spellEnd"/>
      <w:r>
        <w:rPr>
          <w:sz w:val="24"/>
        </w:rPr>
        <w:t>.</w:t>
      </w:r>
    </w:p>
    <w:p w14:paraId="09432504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2"/>
        </w:tabs>
        <w:ind w:left="842" w:hanging="301"/>
        <w:rPr>
          <w:sz w:val="24"/>
        </w:rPr>
      </w:pPr>
      <w:r>
        <w:rPr>
          <w:sz w:val="24"/>
        </w:rPr>
        <w:t xml:space="preserve">az </w:t>
      </w:r>
      <w:proofErr w:type="spellStart"/>
      <w:r>
        <w:rPr>
          <w:sz w:val="24"/>
        </w:rPr>
        <w:t>izoprén</w:t>
      </w:r>
      <w:proofErr w:type="spellEnd"/>
      <w:r>
        <w:rPr>
          <w:sz w:val="24"/>
        </w:rPr>
        <w:t>.</w:t>
      </w:r>
    </w:p>
    <w:p w14:paraId="6FEFB8FB" w14:textId="77777777" w:rsidR="00F25E25" w:rsidRDefault="00F25E25">
      <w:pPr>
        <w:pStyle w:val="Szvegtrzs"/>
        <w:spacing w:before="1"/>
        <w:rPr>
          <w:sz w:val="21"/>
        </w:rPr>
      </w:pPr>
    </w:p>
    <w:p w14:paraId="5A986DAB" w14:textId="77777777" w:rsidR="00F25E25" w:rsidRDefault="00000000">
      <w:pPr>
        <w:pStyle w:val="Cmsor2"/>
        <w:numPr>
          <w:ilvl w:val="0"/>
          <w:numId w:val="8"/>
        </w:numPr>
        <w:tabs>
          <w:tab w:val="left" w:pos="358"/>
        </w:tabs>
      </w:pPr>
      <w:r>
        <w:t>Melyik</w:t>
      </w:r>
      <w:r>
        <w:rPr>
          <w:spacing w:val="-1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molekulája</w:t>
      </w:r>
      <w:r>
        <w:rPr>
          <w:spacing w:val="-1"/>
        </w:rPr>
        <w:t xml:space="preserve"> </w:t>
      </w:r>
      <w:r>
        <w:rPr>
          <w:u w:val="thick"/>
        </w:rPr>
        <w:t>nem</w:t>
      </w:r>
      <w:r>
        <w:rPr>
          <w:spacing w:val="-1"/>
        </w:rPr>
        <w:t xml:space="preserve"> </w:t>
      </w:r>
      <w:r>
        <w:t>tartalmaz</w:t>
      </w:r>
      <w:r>
        <w:rPr>
          <w:spacing w:val="-3"/>
        </w:rPr>
        <w:t xml:space="preserve"> </w:t>
      </w:r>
      <w:proofErr w:type="spellStart"/>
      <w:r>
        <w:t>királis</w:t>
      </w:r>
      <w:proofErr w:type="spellEnd"/>
      <w:r>
        <w:rPr>
          <w:spacing w:val="-1"/>
        </w:rPr>
        <w:t xml:space="preserve"> </w:t>
      </w:r>
      <w:r>
        <w:t>szénatomot?</w:t>
      </w:r>
    </w:p>
    <w:p w14:paraId="24B415F6" w14:textId="77777777" w:rsidR="00F25E25" w:rsidRDefault="00F25E25">
      <w:pPr>
        <w:pStyle w:val="Szvegtrzs"/>
        <w:spacing w:before="8"/>
        <w:rPr>
          <w:b/>
          <w:sz w:val="20"/>
        </w:rPr>
      </w:pPr>
    </w:p>
    <w:p w14:paraId="2BBB33DE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Glicerinaldehid</w:t>
      </w:r>
    </w:p>
    <w:p w14:paraId="47C199A6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Tejsav</w:t>
      </w:r>
    </w:p>
    <w:p w14:paraId="69305283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pict w14:anchorId="3B104978">
          <v:shape id="_x0000_s2109" style="position:absolute;left:0;text-align:left;margin-left:485.7pt;margin-top:10.7pt;width:29.1pt;height:29.1pt;z-index:15734272;mso-position-horizontal-relative:page" coordorigin="9714,214" coordsize="582,582" o:spt="100" adj="0,,0" path="m10296,214r-582,l9714,796r582,l10296,789r-566,l9721,782r9,l9730,230r-9,l9730,222r566,l10296,214xm9730,782r-9,l9730,789r,-7xm10282,782r-552,l9730,789r552,l10282,782xm10282,222r,567l10289,782r7,l10296,230r-7,l10282,222xm10296,782r-7,l10282,789r14,l10296,782xm9730,222r-9,8l9730,230r,-8xm10282,222r-552,l9730,230r552,l10282,222xm10296,222r-14,l10289,230r7,l10296,222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3-metilhexán</w:t>
      </w:r>
    </w:p>
    <w:p w14:paraId="7DDA6A4A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14:paraId="3F2C9F01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2"/>
        </w:tabs>
        <w:ind w:left="842" w:hanging="301"/>
        <w:rPr>
          <w:sz w:val="24"/>
        </w:rPr>
      </w:pPr>
      <w:r>
        <w:rPr>
          <w:sz w:val="24"/>
        </w:rPr>
        <w:t>1,2-dibrómpropán</w:t>
      </w:r>
    </w:p>
    <w:p w14:paraId="2DDCC899" w14:textId="77777777" w:rsidR="00F25E25" w:rsidRDefault="00F25E25">
      <w:pPr>
        <w:pStyle w:val="Szvegtrzs"/>
        <w:spacing w:before="1"/>
        <w:rPr>
          <w:sz w:val="21"/>
        </w:rPr>
      </w:pPr>
    </w:p>
    <w:p w14:paraId="0A086A41" w14:textId="77777777" w:rsidR="00F25E25" w:rsidRDefault="00000000">
      <w:pPr>
        <w:pStyle w:val="Cmsor2"/>
        <w:numPr>
          <w:ilvl w:val="0"/>
          <w:numId w:val="8"/>
        </w:numPr>
        <w:tabs>
          <w:tab w:val="left" w:pos="520"/>
          <w:tab w:val="left" w:pos="521"/>
          <w:tab w:val="left" w:pos="1461"/>
          <w:tab w:val="left" w:pos="2523"/>
          <w:tab w:val="left" w:pos="3500"/>
          <w:tab w:val="left" w:pos="5789"/>
          <w:tab w:val="left" w:pos="6706"/>
          <w:tab w:val="left" w:pos="8513"/>
        </w:tabs>
        <w:ind w:left="117" w:right="114" w:firstLine="0"/>
      </w:pPr>
      <w:r>
        <w:t>Vízben</w:t>
      </w:r>
      <w:r>
        <w:tab/>
        <w:t>gyengén</w:t>
      </w:r>
      <w:r>
        <w:tab/>
        <w:t>oldódó,</w:t>
      </w:r>
      <w:r>
        <w:tab/>
        <w:t>szobahőmérsékleten</w:t>
      </w:r>
      <w:r>
        <w:tab/>
        <w:t>szilárd</w:t>
      </w:r>
      <w:r>
        <w:tab/>
        <w:t>halmazállapotú</w:t>
      </w:r>
      <w:r>
        <w:tab/>
        <w:t>anyag,</w:t>
      </w:r>
      <w:r>
        <w:rPr>
          <w:spacing w:val="-57"/>
        </w:rPr>
        <w:t xml:space="preserve"> </w:t>
      </w:r>
      <w:r>
        <w:t>melynek</w:t>
      </w:r>
      <w:r>
        <w:rPr>
          <w:spacing w:val="-1"/>
        </w:rPr>
        <w:t xml:space="preserve"> </w:t>
      </w:r>
      <w:r>
        <w:t xml:space="preserve">vizes oldatában pH </w:t>
      </w:r>
      <w:proofErr w:type="gramStart"/>
      <w:r>
        <w:t>&lt; 7</w:t>
      </w:r>
      <w:proofErr w:type="gramEnd"/>
      <w:r>
        <w:t>:</w:t>
      </w:r>
    </w:p>
    <w:p w14:paraId="7FE0FCD3" w14:textId="77777777" w:rsidR="00F25E25" w:rsidRDefault="00F25E25">
      <w:pPr>
        <w:pStyle w:val="Szvegtrzs"/>
        <w:spacing w:before="7"/>
        <w:rPr>
          <w:b/>
          <w:sz w:val="20"/>
        </w:rPr>
      </w:pPr>
    </w:p>
    <w:p w14:paraId="75503A36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Karbamid</w:t>
      </w:r>
    </w:p>
    <w:p w14:paraId="21D62AB9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Fenol</w:t>
      </w:r>
    </w:p>
    <w:p w14:paraId="3031AD7C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spacing w:before="1" w:line="275" w:lineRule="exact"/>
        <w:rPr>
          <w:sz w:val="24"/>
        </w:rPr>
      </w:pPr>
      <w:r>
        <w:pict w14:anchorId="7ADF66DE">
          <v:shape id="_x0000_s2108" style="position:absolute;left:0;text-align:left;margin-left:486.3pt;margin-top:10.7pt;width:29.1pt;height:29.1pt;z-index:15734784;mso-position-horizontal-relative:page" coordorigin="9726,214" coordsize="582,582" o:spt="100" adj="0,,0" path="m10308,214r-582,l9726,796r582,l10308,789r-566,l9733,782r9,l9742,230r-9,l9742,221r566,l10308,214xm9742,782r-9,l9742,789r,-7xm10294,782r-552,l9742,789r552,l10294,782xm10294,221r,568l10301,782r7,l10308,230r-7,l10294,221xm10308,782r-7,l10294,789r14,l10308,782xm9742,221r-9,9l9742,230r,-9xm10294,221r-552,l9742,230r552,l10294,221xm10308,221r-14,l10301,230r7,l10308,221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Piridin</w:t>
      </w:r>
    </w:p>
    <w:p w14:paraId="7CD94350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spacing w:line="275" w:lineRule="exact"/>
        <w:rPr>
          <w:sz w:val="24"/>
        </w:rPr>
      </w:pPr>
      <w:r>
        <w:rPr>
          <w:sz w:val="24"/>
        </w:rPr>
        <w:t>Glicerin</w:t>
      </w:r>
    </w:p>
    <w:p w14:paraId="35F84907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2"/>
        </w:tabs>
        <w:ind w:left="842" w:hanging="301"/>
        <w:rPr>
          <w:sz w:val="24"/>
        </w:rPr>
      </w:pPr>
      <w:r>
        <w:rPr>
          <w:sz w:val="24"/>
        </w:rPr>
        <w:t>Anilin</w:t>
      </w:r>
    </w:p>
    <w:p w14:paraId="111659DA" w14:textId="77777777" w:rsidR="00F25E25" w:rsidRDefault="00F25E25">
      <w:pPr>
        <w:pStyle w:val="Szvegtrzs"/>
        <w:spacing w:before="1"/>
        <w:rPr>
          <w:sz w:val="21"/>
        </w:rPr>
      </w:pPr>
    </w:p>
    <w:p w14:paraId="2181BE8A" w14:textId="77777777" w:rsidR="00F25E25" w:rsidRDefault="00000000">
      <w:pPr>
        <w:pStyle w:val="Cmsor2"/>
        <w:numPr>
          <w:ilvl w:val="0"/>
          <w:numId w:val="8"/>
        </w:numPr>
        <w:tabs>
          <w:tab w:val="left" w:pos="358"/>
        </w:tabs>
        <w:spacing w:before="1"/>
      </w:pPr>
      <w:r>
        <w:rPr>
          <w:u w:val="thick"/>
        </w:rPr>
        <w:t>Nem</w:t>
      </w:r>
      <w:r>
        <w:rPr>
          <w:spacing w:val="-3"/>
        </w:rPr>
        <w:t xml:space="preserve"> </w:t>
      </w:r>
      <w:r>
        <w:t>figyelhető</w:t>
      </w:r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sárgás</w:t>
      </w:r>
      <w:r>
        <w:rPr>
          <w:spacing w:val="-3"/>
        </w:rPr>
        <w:t xml:space="preserve"> </w:t>
      </w:r>
      <w:r>
        <w:t>szín,</w:t>
      </w:r>
      <w:r>
        <w:rPr>
          <w:spacing w:val="-3"/>
        </w:rPr>
        <w:t xml:space="preserve"> </w:t>
      </w:r>
      <w:r>
        <w:t>ha…</w:t>
      </w:r>
    </w:p>
    <w:p w14:paraId="09776C68" w14:textId="77777777" w:rsidR="00F25E25" w:rsidRDefault="00F25E25">
      <w:pPr>
        <w:pStyle w:val="Szvegtrzs"/>
        <w:spacing w:before="6"/>
        <w:rPr>
          <w:b/>
          <w:sz w:val="20"/>
        </w:rPr>
      </w:pPr>
    </w:p>
    <w:p w14:paraId="45869511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ezüst-nitrát-oldathoz</w:t>
      </w:r>
      <w:r>
        <w:rPr>
          <w:spacing w:val="-2"/>
          <w:sz w:val="24"/>
        </w:rPr>
        <w:t xml:space="preserve"> </w:t>
      </w:r>
      <w:r>
        <w:rPr>
          <w:sz w:val="24"/>
        </w:rPr>
        <w:t>nátrium-bromid-oldatot</w:t>
      </w:r>
      <w:r>
        <w:rPr>
          <w:spacing w:val="-2"/>
          <w:sz w:val="24"/>
        </w:rPr>
        <w:t xml:space="preserve"> </w:t>
      </w:r>
      <w:r>
        <w:rPr>
          <w:sz w:val="24"/>
        </w:rPr>
        <w:t>öntünk.</w:t>
      </w:r>
    </w:p>
    <w:p w14:paraId="57118B5C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tojásfehérjére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salétromsavat</w:t>
      </w:r>
      <w:r>
        <w:rPr>
          <w:spacing w:val="-1"/>
          <w:sz w:val="24"/>
        </w:rPr>
        <w:t xml:space="preserve"> </w:t>
      </w:r>
      <w:r>
        <w:rPr>
          <w:sz w:val="24"/>
        </w:rPr>
        <w:t>cseppentünk.</w:t>
      </w:r>
    </w:p>
    <w:p w14:paraId="571C2E9F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pict w14:anchorId="677A5087">
          <v:shape id="_x0000_s2107" style="position:absolute;left:0;text-align:left;margin-left:486.85pt;margin-top:11.1pt;width:29.1pt;height:29.1pt;z-index:15735296;mso-position-horizontal-relative:page" coordorigin="9737,222" coordsize="582,582" o:spt="100" adj="0,,0" path="m10319,222r-582,l9737,804r582,l10319,796r-567,l9744,788r8,l9752,236r-8,l9752,229r567,l10319,222xm9752,788r-8,l9752,796r,-8xm10304,788r-552,l9752,796r552,l10304,788xm10304,229r,567l10312,788r7,l10319,236r-7,l10304,229xm10319,788r-7,l10304,796r15,l10319,788xm9752,229r-8,7l9752,236r,-7xm10304,229r-552,l9752,236r552,l10304,229xm10319,229r-15,l10312,236r7,l10319,229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ezüst-nitrát-oldathoz</w:t>
      </w:r>
      <w:r>
        <w:rPr>
          <w:spacing w:val="-2"/>
          <w:sz w:val="24"/>
        </w:rPr>
        <w:t xml:space="preserve"> </w:t>
      </w:r>
      <w:r>
        <w:rPr>
          <w:sz w:val="24"/>
        </w:rPr>
        <w:t>nátrium-jodid</w:t>
      </w:r>
      <w:r>
        <w:rPr>
          <w:spacing w:val="-1"/>
          <w:sz w:val="24"/>
        </w:rPr>
        <w:t xml:space="preserve"> </w:t>
      </w:r>
      <w:r>
        <w:rPr>
          <w:sz w:val="24"/>
        </w:rPr>
        <w:t>oldatot</w:t>
      </w:r>
      <w:r>
        <w:rPr>
          <w:spacing w:val="-1"/>
          <w:sz w:val="24"/>
        </w:rPr>
        <w:t xml:space="preserve"> </w:t>
      </w:r>
      <w:r>
        <w:rPr>
          <w:sz w:val="24"/>
        </w:rPr>
        <w:t>öntünk.</w:t>
      </w:r>
    </w:p>
    <w:p w14:paraId="6F3580AC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57"/>
        </w:tabs>
        <w:rPr>
          <w:sz w:val="24"/>
        </w:rPr>
      </w:pPr>
      <w:r>
        <w:rPr>
          <w:sz w:val="24"/>
        </w:rPr>
        <w:t>kénessavoldatba</w:t>
      </w:r>
      <w:r>
        <w:rPr>
          <w:spacing w:val="-13"/>
          <w:sz w:val="24"/>
        </w:rPr>
        <w:t xml:space="preserve"> </w:t>
      </w:r>
      <w:r>
        <w:rPr>
          <w:sz w:val="24"/>
        </w:rPr>
        <w:t>kénhidrogén-gázt</w:t>
      </w:r>
      <w:r>
        <w:rPr>
          <w:spacing w:val="-12"/>
          <w:sz w:val="24"/>
        </w:rPr>
        <w:t xml:space="preserve"> </w:t>
      </w:r>
      <w:r>
        <w:rPr>
          <w:sz w:val="24"/>
        </w:rPr>
        <w:t>vezetünk.</w:t>
      </w:r>
    </w:p>
    <w:p w14:paraId="72962A70" w14:textId="77777777" w:rsidR="00F25E25" w:rsidRDefault="00000000">
      <w:pPr>
        <w:pStyle w:val="Listaszerbekezds"/>
        <w:numPr>
          <w:ilvl w:val="1"/>
          <w:numId w:val="8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ezüst-nitrát-oldathoz</w:t>
      </w:r>
      <w:r>
        <w:rPr>
          <w:spacing w:val="-2"/>
          <w:sz w:val="24"/>
        </w:rPr>
        <w:t xml:space="preserve"> </w:t>
      </w:r>
      <w:r>
        <w:rPr>
          <w:sz w:val="24"/>
        </w:rPr>
        <w:t>kálium-klorid-oldatot</w:t>
      </w:r>
      <w:r>
        <w:rPr>
          <w:spacing w:val="-1"/>
          <w:sz w:val="24"/>
        </w:rPr>
        <w:t xml:space="preserve"> </w:t>
      </w:r>
      <w:r>
        <w:rPr>
          <w:sz w:val="24"/>
        </w:rPr>
        <w:t>öntünk.</w:t>
      </w:r>
    </w:p>
    <w:p w14:paraId="05E6F085" w14:textId="77777777" w:rsidR="00F25E25" w:rsidRDefault="00F25E25">
      <w:pPr>
        <w:pStyle w:val="Szvegtrzs"/>
        <w:rPr>
          <w:sz w:val="20"/>
        </w:rPr>
      </w:pPr>
    </w:p>
    <w:p w14:paraId="07A5CC1A" w14:textId="77777777" w:rsidR="00F25E25" w:rsidRDefault="00F25E25">
      <w:pPr>
        <w:pStyle w:val="Szvegtrzs"/>
        <w:rPr>
          <w:sz w:val="20"/>
        </w:rPr>
      </w:pPr>
    </w:p>
    <w:p w14:paraId="7E93B43E" w14:textId="77777777" w:rsidR="00F25E25" w:rsidRDefault="00F25E25">
      <w:pPr>
        <w:pStyle w:val="Szvegtrzs"/>
        <w:rPr>
          <w:sz w:val="20"/>
        </w:rPr>
      </w:pPr>
    </w:p>
    <w:p w14:paraId="0376B493" w14:textId="77777777" w:rsidR="00F25E25" w:rsidRDefault="00F25E25">
      <w:pPr>
        <w:pStyle w:val="Szvegtrzs"/>
        <w:rPr>
          <w:sz w:val="20"/>
        </w:rPr>
      </w:pPr>
    </w:p>
    <w:p w14:paraId="7BFA1D3A" w14:textId="77777777" w:rsidR="00F25E25" w:rsidRDefault="00F25E25">
      <w:pPr>
        <w:pStyle w:val="Szvegtrzs"/>
        <w:rPr>
          <w:sz w:val="20"/>
        </w:rPr>
      </w:pPr>
    </w:p>
    <w:p w14:paraId="45403241" w14:textId="77777777" w:rsidR="00F25E25" w:rsidRDefault="00F25E25">
      <w:pPr>
        <w:pStyle w:val="Szvegtrzs"/>
        <w:rPr>
          <w:sz w:val="20"/>
        </w:rPr>
      </w:pPr>
    </w:p>
    <w:p w14:paraId="4AD4CEF0" w14:textId="77777777" w:rsidR="00F25E25" w:rsidRDefault="00F25E25">
      <w:pPr>
        <w:pStyle w:val="Szvegtrzs"/>
        <w:rPr>
          <w:sz w:val="20"/>
        </w:rPr>
      </w:pPr>
    </w:p>
    <w:p w14:paraId="6113B988" w14:textId="77777777" w:rsidR="00F25E25" w:rsidRDefault="00F25E25">
      <w:pPr>
        <w:pStyle w:val="Szvegtrzs"/>
        <w:rPr>
          <w:sz w:val="20"/>
        </w:rPr>
      </w:pPr>
    </w:p>
    <w:p w14:paraId="4CC18945" w14:textId="77777777" w:rsidR="00F25E25" w:rsidRDefault="00F25E25">
      <w:pPr>
        <w:pStyle w:val="Szvegtrzs"/>
        <w:rPr>
          <w:sz w:val="20"/>
        </w:rPr>
      </w:pPr>
    </w:p>
    <w:p w14:paraId="37BC075D" w14:textId="77777777" w:rsidR="00F25E25" w:rsidRDefault="00F25E25">
      <w:pPr>
        <w:pStyle w:val="Szvegtrzs"/>
        <w:rPr>
          <w:sz w:val="20"/>
        </w:rPr>
      </w:pPr>
    </w:p>
    <w:p w14:paraId="437358D2" w14:textId="77777777" w:rsidR="00F25E25" w:rsidRDefault="00F25E25">
      <w:pPr>
        <w:pStyle w:val="Szvegtrzs"/>
        <w:rPr>
          <w:sz w:val="20"/>
        </w:rPr>
      </w:pPr>
    </w:p>
    <w:p w14:paraId="3B23488E" w14:textId="77777777" w:rsidR="00F25E25" w:rsidRDefault="00F25E25">
      <w:pPr>
        <w:pStyle w:val="Szvegtrzs"/>
        <w:rPr>
          <w:sz w:val="20"/>
        </w:rPr>
      </w:pPr>
    </w:p>
    <w:p w14:paraId="53A34860" w14:textId="77777777" w:rsidR="00F25E25" w:rsidRDefault="00F25E25">
      <w:pPr>
        <w:pStyle w:val="Szvegtrzs"/>
        <w:rPr>
          <w:sz w:val="20"/>
        </w:rPr>
      </w:pPr>
    </w:p>
    <w:p w14:paraId="3A1C6E15" w14:textId="77777777" w:rsidR="00F25E25" w:rsidRDefault="00F25E25">
      <w:pPr>
        <w:pStyle w:val="Szvegtrzs"/>
        <w:rPr>
          <w:sz w:val="20"/>
        </w:rPr>
      </w:pPr>
    </w:p>
    <w:p w14:paraId="6FB7E1FC" w14:textId="77777777" w:rsidR="00F25E25" w:rsidRDefault="00F25E25">
      <w:pPr>
        <w:pStyle w:val="Szvegtrzs"/>
        <w:rPr>
          <w:sz w:val="20"/>
        </w:rPr>
      </w:pPr>
    </w:p>
    <w:p w14:paraId="7C656FE3" w14:textId="77777777" w:rsidR="00F25E25" w:rsidRDefault="00F25E25">
      <w:pPr>
        <w:pStyle w:val="Szvegtrzs"/>
        <w:rPr>
          <w:sz w:val="20"/>
        </w:rPr>
      </w:pPr>
    </w:p>
    <w:p w14:paraId="5A8254AB" w14:textId="77777777" w:rsidR="00F25E25" w:rsidRDefault="00F25E25">
      <w:pPr>
        <w:pStyle w:val="Szvegtrzs"/>
        <w:rPr>
          <w:sz w:val="20"/>
        </w:rPr>
      </w:pPr>
    </w:p>
    <w:p w14:paraId="54F7120A" w14:textId="76B0CD4B" w:rsidR="00F25E25" w:rsidRDefault="00000000">
      <w:pPr>
        <w:pStyle w:val="Szvegtrzs"/>
        <w:rPr>
          <w:sz w:val="20"/>
        </w:rPr>
      </w:pPr>
      <w:r>
        <w:pict w14:anchorId="5A702AE0">
          <v:group id="_x0000_s2100" style="position:absolute;margin-left:434.6pt;margin-top:43.15pt;width:85.8pt;height:29.05pt;z-index:-487588865;mso-wrap-distance-left:0;mso-wrap-distance-right:0;mso-position-horizontal-relative:page" coordorigin="8773,233" coordsize="1716,581">
            <v:shape id="_x0000_s2106" style="position:absolute;left:8786;top:248;width:1689;height:552" coordorigin="8786,249" coordsize="1689,552" o:spt="100" adj="0,,0" path="m9624,249r-838,l8786,801r838,l9624,249xm10475,249r-838,l9637,801r838,l10475,249xe" fillcolor="#d9d9d9" stroked="f">
              <v:stroke joinstyle="round"/>
              <v:formulas/>
              <v:path arrowok="t" o:connecttype="segments"/>
              <v:textbox>
                <w:txbxContent>
                  <w:p w14:paraId="2BFBB8CA" w14:textId="2FC3E500" w:rsidR="002A1A75" w:rsidRPr="002A1A75" w:rsidRDefault="002A1A75">
                    <w:pPr>
                      <w:rPr>
                        <w:i/>
                        <w:iCs/>
                      </w:rPr>
                    </w:pPr>
                    <w:r w:rsidRPr="002A1A75">
                      <w:rPr>
                        <w:i/>
                        <w:iCs/>
                      </w:rPr>
                      <w:t>9 pont</w:t>
                    </w:r>
                  </w:p>
                </w:txbxContent>
              </v:textbox>
            </v:shape>
            <v:shape id="_x0000_s2105" style="position:absolute;left:8773;top:233;width:851;height:16" coordorigin="8773,233" coordsize="851,16" path="m9624,233r-836,l8773,233r,14l8773,249r15,l8788,247r836,l9624,233xe" fillcolor="black" stroked="f">
              <v:path arrowok="t"/>
            </v:shape>
            <v:rect id="_x0000_s2104" style="position:absolute;left:8787;top:247;width:837;height:2" fillcolor="#d9d9d9" stroked="f"/>
            <v:shape id="_x0000_s2103" style="position:absolute;left:9624;top:233;width:851;height:16" coordorigin="9624,233" coordsize="851,16" path="m10475,233r-837,l9624,233r,16l9638,249r,-2l10475,247r,-14xe" fillcolor="black" stroked="f">
              <v:path arrowok="t"/>
            </v:shape>
            <v:rect id="_x0000_s2102" style="position:absolute;left:9638;top:247;width:837;height:2" fillcolor="#d9d9d9" stroked="f"/>
            <v:shape id="_x0000_s2101" style="position:absolute;left:8773;top:233;width:1716;height:581" coordorigin="8773,233" coordsize="1716,581" path="m10489,233r-14,l10475,247r,2l10475,799r-837,l9638,249r-14,l9624,799r-836,l8788,249r-15,l8773,799r,15l8788,814r836,l9638,814r837,l10489,814r,-15l10489,249r,-2l10489,233xe" fillcolor="black" stroked="f">
              <v:path arrowok="t"/>
            </v:shape>
            <w10:wrap type="topAndBottom" anchorx="page"/>
          </v:group>
        </w:pict>
      </w:r>
    </w:p>
    <w:p w14:paraId="257BF562" w14:textId="77777777" w:rsidR="00F25E25" w:rsidRDefault="00F25E25">
      <w:pPr>
        <w:pStyle w:val="Szvegtrzs"/>
        <w:rPr>
          <w:sz w:val="20"/>
        </w:rPr>
      </w:pPr>
    </w:p>
    <w:p w14:paraId="1F816BB9" w14:textId="77777777" w:rsidR="00F25E25" w:rsidRDefault="00F25E25">
      <w:pPr>
        <w:pStyle w:val="Szvegtrzs"/>
        <w:rPr>
          <w:sz w:val="20"/>
        </w:rPr>
      </w:pPr>
    </w:p>
    <w:p w14:paraId="430E57BF" w14:textId="531C1079" w:rsidR="00F25E25" w:rsidRDefault="00F25E25">
      <w:pPr>
        <w:pStyle w:val="Szvegtrzs"/>
        <w:spacing w:before="10"/>
        <w:rPr>
          <w:sz w:val="16"/>
        </w:rPr>
      </w:pPr>
    </w:p>
    <w:p w14:paraId="1849156D" w14:textId="77777777" w:rsidR="00F25E25" w:rsidRDefault="00F25E25">
      <w:pPr>
        <w:rPr>
          <w:sz w:val="16"/>
        </w:rPr>
        <w:sectPr w:rsidR="00F25E25">
          <w:headerReference w:type="default" r:id="rId11"/>
          <w:footerReference w:type="default" r:id="rId12"/>
          <w:pgSz w:w="11910" w:h="16840"/>
          <w:pgMar w:top="1320" w:right="1300" w:bottom="1240" w:left="1300" w:header="816" w:footer="1058" w:gutter="0"/>
          <w:cols w:space="708"/>
        </w:sectPr>
      </w:pPr>
    </w:p>
    <w:p w14:paraId="46C7C4AC" w14:textId="77777777" w:rsidR="00F25E25" w:rsidRDefault="00000000">
      <w:pPr>
        <w:pStyle w:val="Cmsor1"/>
        <w:numPr>
          <w:ilvl w:val="0"/>
          <w:numId w:val="7"/>
        </w:numPr>
        <w:tabs>
          <w:tab w:val="left" w:pos="3110"/>
        </w:tabs>
        <w:spacing w:before="81"/>
        <w:jc w:val="both"/>
      </w:pPr>
      <w:r>
        <w:lastRenderedPageBreak/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táblázatos</w:t>
      </w:r>
      <w:r>
        <w:rPr>
          <w:spacing w:val="-2"/>
        </w:rPr>
        <w:t xml:space="preserve"> </w:t>
      </w:r>
      <w:r>
        <w:t>feladat</w:t>
      </w:r>
    </w:p>
    <w:p w14:paraId="78D0DEA9" w14:textId="77777777" w:rsidR="00F25E25" w:rsidRDefault="00000000">
      <w:pPr>
        <w:spacing w:before="157"/>
        <w:ind w:left="117" w:right="109"/>
        <w:jc w:val="both"/>
        <w:rPr>
          <w:i/>
          <w:sz w:val="24"/>
        </w:rPr>
      </w:pPr>
      <w:r>
        <w:rPr>
          <w:i/>
          <w:sz w:val="24"/>
        </w:rPr>
        <w:t>A táblázatban szereplő két szénatomot tartalmazó, telített vagy telítetlen molekulák egy vagy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két klóratomot tartalmaznak. A brómos vizet közülük csak </w:t>
      </w:r>
      <w:r>
        <w:rPr>
          <w:b/>
          <w:i/>
          <w:sz w:val="24"/>
        </w:rPr>
        <w:t xml:space="preserve">A </w:t>
      </w:r>
      <w:r>
        <w:rPr>
          <w:i/>
          <w:sz w:val="24"/>
        </w:rPr>
        <w:t>nem színteleníti el közönséges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körülmények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között.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D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egymás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geometriai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izomerjei,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pedig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konstitúciós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izomer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viszonyban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áll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velük.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Moláris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tömegeik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sorrendje: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M(B)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&lt;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</w:t>
      </w:r>
      <w:proofErr w:type="gramEnd"/>
      <w:r>
        <w:rPr>
          <w:i/>
          <w:sz w:val="24"/>
        </w:rPr>
        <w:t>(A)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&lt; M(E).</w:t>
      </w:r>
    </w:p>
    <w:p w14:paraId="7FFAF3F9" w14:textId="77777777" w:rsidR="00F25E25" w:rsidRDefault="00000000">
      <w:pPr>
        <w:spacing w:before="122"/>
        <w:ind w:left="117" w:right="114"/>
        <w:jc w:val="both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sorszámozott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celláit,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majd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szereplő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anyagokkal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kapcsolatos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14:paraId="596E9DF4" w14:textId="77777777" w:rsidR="00F25E25" w:rsidRDefault="00F25E25">
      <w:pPr>
        <w:pStyle w:val="Szvegtrzs"/>
        <w:spacing w:before="4"/>
        <w:rPr>
          <w:b/>
          <w:i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447"/>
        <w:gridCol w:w="1443"/>
        <w:gridCol w:w="1444"/>
        <w:gridCol w:w="1445"/>
        <w:gridCol w:w="1443"/>
      </w:tblGrid>
      <w:tr w:rsidR="00F25E25" w14:paraId="528C22D6" w14:textId="77777777">
        <w:trPr>
          <w:trHeight w:val="567"/>
        </w:trPr>
        <w:tc>
          <w:tcPr>
            <w:tcW w:w="1837" w:type="dxa"/>
          </w:tcPr>
          <w:p w14:paraId="03AE7548" w14:textId="77777777" w:rsidR="00F25E25" w:rsidRDefault="00F25E25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56D60440" w14:textId="77777777" w:rsidR="00F25E25" w:rsidRDefault="00000000">
            <w:pPr>
              <w:pStyle w:val="TableParagraph"/>
              <w:spacing w:before="123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A</w:t>
            </w:r>
          </w:p>
        </w:tc>
        <w:tc>
          <w:tcPr>
            <w:tcW w:w="1443" w:type="dxa"/>
          </w:tcPr>
          <w:p w14:paraId="6B6DF4D2" w14:textId="77777777" w:rsidR="00F25E25" w:rsidRDefault="00000000">
            <w:pPr>
              <w:pStyle w:val="TableParagraph"/>
              <w:spacing w:before="123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B</w:t>
            </w:r>
          </w:p>
        </w:tc>
        <w:tc>
          <w:tcPr>
            <w:tcW w:w="1444" w:type="dxa"/>
          </w:tcPr>
          <w:p w14:paraId="745619DE" w14:textId="77777777" w:rsidR="00F25E25" w:rsidRDefault="00000000">
            <w:pPr>
              <w:pStyle w:val="TableParagraph"/>
              <w:spacing w:before="123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C</w:t>
            </w:r>
          </w:p>
        </w:tc>
        <w:tc>
          <w:tcPr>
            <w:tcW w:w="1445" w:type="dxa"/>
          </w:tcPr>
          <w:p w14:paraId="262B43F9" w14:textId="77777777" w:rsidR="00F25E25" w:rsidRDefault="00000000">
            <w:pPr>
              <w:pStyle w:val="TableParagraph"/>
              <w:spacing w:before="123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D</w:t>
            </w:r>
          </w:p>
        </w:tc>
        <w:tc>
          <w:tcPr>
            <w:tcW w:w="1443" w:type="dxa"/>
          </w:tcPr>
          <w:p w14:paraId="64DB77B4" w14:textId="77777777" w:rsidR="00F25E25" w:rsidRDefault="00000000">
            <w:pPr>
              <w:pStyle w:val="TableParagraph"/>
              <w:spacing w:before="123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E</w:t>
            </w:r>
          </w:p>
        </w:tc>
      </w:tr>
      <w:tr w:rsidR="00F25E25" w14:paraId="15D9F63A" w14:textId="77777777">
        <w:trPr>
          <w:trHeight w:val="1701"/>
        </w:trPr>
        <w:tc>
          <w:tcPr>
            <w:tcW w:w="1837" w:type="dxa"/>
          </w:tcPr>
          <w:p w14:paraId="65213B8A" w14:textId="77777777" w:rsidR="00F25E25" w:rsidRDefault="00F25E25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6F60821" w14:textId="77777777" w:rsidR="00F25E25" w:rsidRDefault="00F25E25">
            <w:pPr>
              <w:pStyle w:val="TableParagraph"/>
              <w:spacing w:before="10"/>
              <w:ind w:left="0"/>
              <w:rPr>
                <w:b/>
                <w:i/>
                <w:sz w:val="35"/>
              </w:rPr>
            </w:pPr>
          </w:p>
          <w:p w14:paraId="67A2C283" w14:textId="77777777" w:rsidR="00F25E25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Név</w:t>
            </w:r>
          </w:p>
        </w:tc>
        <w:tc>
          <w:tcPr>
            <w:tcW w:w="1447" w:type="dxa"/>
          </w:tcPr>
          <w:p w14:paraId="6A0D0456" w14:textId="77777777" w:rsidR="00F25E25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43" w:type="dxa"/>
          </w:tcPr>
          <w:p w14:paraId="106C54E6" w14:textId="77777777" w:rsidR="00F25E25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44" w:type="dxa"/>
          </w:tcPr>
          <w:p w14:paraId="2701C67C" w14:textId="77777777" w:rsidR="00F25E25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45" w:type="dxa"/>
          </w:tcPr>
          <w:p w14:paraId="0A284F1A" w14:textId="77777777" w:rsidR="00F25E25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43" w:type="dxa"/>
          </w:tcPr>
          <w:p w14:paraId="476F59EF" w14:textId="77777777" w:rsidR="00F25E25" w:rsidRDefault="0000000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F25E25" w14:paraId="7D258F2C" w14:textId="77777777">
        <w:trPr>
          <w:trHeight w:val="737"/>
        </w:trPr>
        <w:tc>
          <w:tcPr>
            <w:tcW w:w="1837" w:type="dxa"/>
          </w:tcPr>
          <w:p w14:paraId="65C7BEB9" w14:textId="77777777" w:rsidR="00F25E25" w:rsidRDefault="00000000">
            <w:pPr>
              <w:pStyle w:val="TableParagraph"/>
              <w:spacing w:before="229"/>
              <w:rPr>
                <w:i/>
                <w:sz w:val="24"/>
              </w:rPr>
            </w:pPr>
            <w:r>
              <w:rPr>
                <w:i/>
                <w:sz w:val="24"/>
              </w:rPr>
              <w:t>Molekulaképlet</w:t>
            </w:r>
          </w:p>
        </w:tc>
        <w:tc>
          <w:tcPr>
            <w:tcW w:w="1447" w:type="dxa"/>
          </w:tcPr>
          <w:p w14:paraId="3AECAD21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443" w:type="dxa"/>
          </w:tcPr>
          <w:p w14:paraId="24BA9060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32" w:type="dxa"/>
            <w:gridSpan w:val="3"/>
          </w:tcPr>
          <w:p w14:paraId="24416DFF" w14:textId="77777777" w:rsidR="00F25E25" w:rsidRDefault="00000000">
            <w:pPr>
              <w:pStyle w:val="TableParagraph"/>
              <w:spacing w:before="227"/>
              <w:ind w:left="1746" w:right="1734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Cl</w:t>
            </w:r>
            <w:r>
              <w:rPr>
                <w:sz w:val="16"/>
              </w:rPr>
              <w:t>2</w:t>
            </w:r>
          </w:p>
        </w:tc>
      </w:tr>
      <w:tr w:rsidR="00F25E25" w14:paraId="2ED8F745" w14:textId="77777777">
        <w:trPr>
          <w:trHeight w:val="2267"/>
        </w:trPr>
        <w:tc>
          <w:tcPr>
            <w:tcW w:w="1837" w:type="dxa"/>
          </w:tcPr>
          <w:p w14:paraId="24F28C63" w14:textId="77777777" w:rsidR="00F25E25" w:rsidRDefault="00F25E25">
            <w:pPr>
              <w:pStyle w:val="TableParagraph"/>
              <w:spacing w:before="5"/>
              <w:ind w:left="0"/>
              <w:rPr>
                <w:b/>
                <w:i/>
                <w:sz w:val="38"/>
              </w:rPr>
            </w:pPr>
          </w:p>
          <w:p w14:paraId="0800801E" w14:textId="77777777" w:rsidR="00F25E25" w:rsidRDefault="00000000">
            <w:pPr>
              <w:pStyle w:val="TableParagraph"/>
              <w:spacing w:before="1"/>
              <w:ind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Szerkezeti képlet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 kötő-és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nemkötő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elektronpárok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feltüntetésével</w:t>
            </w:r>
          </w:p>
        </w:tc>
        <w:tc>
          <w:tcPr>
            <w:tcW w:w="1447" w:type="dxa"/>
          </w:tcPr>
          <w:p w14:paraId="163FC3AF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443" w:type="dxa"/>
          </w:tcPr>
          <w:p w14:paraId="2742E0AD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444" w:type="dxa"/>
          </w:tcPr>
          <w:p w14:paraId="4BB206FE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445" w:type="dxa"/>
          </w:tcPr>
          <w:p w14:paraId="07C31651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443" w:type="dxa"/>
          </w:tcPr>
          <w:p w14:paraId="623BE54F" w14:textId="77777777" w:rsidR="00F25E25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F25E25" w14:paraId="0616276E" w14:textId="77777777">
        <w:trPr>
          <w:trHeight w:val="737"/>
        </w:trPr>
        <w:tc>
          <w:tcPr>
            <w:tcW w:w="1837" w:type="dxa"/>
          </w:tcPr>
          <w:p w14:paraId="5492D74D" w14:textId="77777777" w:rsidR="00F25E25" w:rsidRDefault="00000000">
            <w:pPr>
              <w:pStyle w:val="TableParagraph"/>
              <w:spacing w:before="91"/>
              <w:ind w:right="613"/>
              <w:rPr>
                <w:i/>
                <w:sz w:val="24"/>
              </w:rPr>
            </w:pPr>
            <w:r>
              <w:rPr>
                <w:i/>
                <w:sz w:val="24"/>
              </w:rPr>
              <w:t>A molekula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polaritása</w:t>
            </w:r>
          </w:p>
        </w:tc>
        <w:tc>
          <w:tcPr>
            <w:tcW w:w="1447" w:type="dxa"/>
          </w:tcPr>
          <w:p w14:paraId="205A7885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443" w:type="dxa"/>
          </w:tcPr>
          <w:p w14:paraId="49CE4E19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444" w:type="dxa"/>
          </w:tcPr>
          <w:p w14:paraId="0A96EF60" w14:textId="77777777" w:rsidR="00F25E25" w:rsidRDefault="00000000">
            <w:pPr>
              <w:pStyle w:val="TableParagraph"/>
              <w:spacing w:before="228"/>
              <w:ind w:left="342"/>
              <w:rPr>
                <w:sz w:val="24"/>
              </w:rPr>
            </w:pPr>
            <w:r>
              <w:rPr>
                <w:sz w:val="24"/>
              </w:rPr>
              <w:t>apoláris</w:t>
            </w:r>
          </w:p>
        </w:tc>
        <w:tc>
          <w:tcPr>
            <w:tcW w:w="1445" w:type="dxa"/>
          </w:tcPr>
          <w:p w14:paraId="5B69E4A1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443" w:type="dxa"/>
          </w:tcPr>
          <w:p w14:paraId="0874DB85" w14:textId="77777777" w:rsidR="00F25E25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14:paraId="1AF35D96" w14:textId="77777777" w:rsidR="00F25E25" w:rsidRDefault="00000000">
      <w:pPr>
        <w:pStyle w:val="Listaszerbekezds"/>
        <w:numPr>
          <w:ilvl w:val="0"/>
          <w:numId w:val="6"/>
        </w:numPr>
        <w:tabs>
          <w:tab w:val="left" w:pos="378"/>
        </w:tabs>
        <w:spacing w:before="184"/>
        <w:ind w:right="2280" w:firstLine="0"/>
        <w:rPr>
          <w:b/>
          <w:sz w:val="24"/>
        </w:rPr>
      </w:pPr>
      <w:r>
        <w:rPr>
          <w:b/>
          <w:sz w:val="24"/>
        </w:rPr>
        <w:t>Melyik anyag állítható elő acetilén hidrogén-klorid-addíciójával?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 a reakció egyenletét!</w:t>
      </w:r>
    </w:p>
    <w:p w14:paraId="055A06EE" w14:textId="77777777" w:rsidR="00F25E25" w:rsidRDefault="00F25E25">
      <w:pPr>
        <w:pStyle w:val="Szvegtrzs"/>
        <w:rPr>
          <w:b/>
          <w:sz w:val="26"/>
        </w:rPr>
      </w:pPr>
    </w:p>
    <w:p w14:paraId="69C89E38" w14:textId="77777777" w:rsidR="00F25E25" w:rsidRDefault="00F25E25">
      <w:pPr>
        <w:pStyle w:val="Szvegtrzs"/>
        <w:rPr>
          <w:b/>
          <w:sz w:val="26"/>
        </w:rPr>
      </w:pPr>
    </w:p>
    <w:p w14:paraId="506AA84E" w14:textId="77777777" w:rsidR="00F25E25" w:rsidRDefault="00000000">
      <w:pPr>
        <w:pStyle w:val="Listaszerbekezds"/>
        <w:numPr>
          <w:ilvl w:val="0"/>
          <w:numId w:val="6"/>
        </w:numPr>
        <w:tabs>
          <w:tab w:val="left" w:pos="391"/>
        </w:tabs>
        <w:spacing w:before="230"/>
        <w:ind w:right="585" w:firstLine="0"/>
        <w:rPr>
          <w:b/>
          <w:sz w:val="24"/>
        </w:rPr>
      </w:pPr>
      <w:r>
        <w:rPr>
          <w:b/>
          <w:sz w:val="24"/>
        </w:rPr>
        <w:t xml:space="preserve">Melyik anyagból állítható elő forró, tömény nátrium-hidroxid-oldattal egy </w:t>
      </w:r>
      <w:proofErr w:type="spellStart"/>
      <w:r>
        <w:rPr>
          <w:b/>
          <w:sz w:val="24"/>
        </w:rPr>
        <w:t>alkén</w:t>
      </w:r>
      <w:proofErr w:type="spellEnd"/>
      <w:r>
        <w:rPr>
          <w:b/>
          <w:sz w:val="24"/>
        </w:rPr>
        <w:t>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 reakció 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 típusát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14:paraId="26C789A3" w14:textId="77777777" w:rsidR="00F25E25" w:rsidRDefault="00F25E25">
      <w:pPr>
        <w:pStyle w:val="Szvegtrzs"/>
        <w:rPr>
          <w:b/>
          <w:sz w:val="26"/>
        </w:rPr>
      </w:pPr>
    </w:p>
    <w:p w14:paraId="4FF7E8C3" w14:textId="77777777" w:rsidR="00F25E25" w:rsidRDefault="00F25E25">
      <w:pPr>
        <w:pStyle w:val="Szvegtrzs"/>
        <w:rPr>
          <w:b/>
          <w:sz w:val="26"/>
        </w:rPr>
      </w:pPr>
    </w:p>
    <w:p w14:paraId="74A963AB" w14:textId="77777777" w:rsidR="00F25E25" w:rsidRDefault="00000000">
      <w:pPr>
        <w:pStyle w:val="Cmsor2"/>
        <w:numPr>
          <w:ilvl w:val="0"/>
          <w:numId w:val="6"/>
        </w:numPr>
        <w:tabs>
          <w:tab w:val="left" w:pos="392"/>
        </w:tabs>
        <w:spacing w:before="230"/>
        <w:ind w:right="114" w:firstLine="0"/>
      </w:pPr>
      <w:r>
        <w:t>Melyik</w:t>
      </w:r>
      <w:r>
        <w:rPr>
          <w:spacing w:val="26"/>
        </w:rPr>
        <w:t xml:space="preserve"> </w:t>
      </w:r>
      <w:r>
        <w:t>anyagból</w:t>
      </w:r>
      <w:r>
        <w:rPr>
          <w:spacing w:val="26"/>
        </w:rPr>
        <w:t xml:space="preserve"> </w:t>
      </w:r>
      <w:r>
        <w:t>állítják</w:t>
      </w:r>
      <w:r>
        <w:rPr>
          <w:spacing w:val="27"/>
        </w:rPr>
        <w:t xml:space="preserve"> </w:t>
      </w:r>
      <w:r>
        <w:t>elő</w:t>
      </w:r>
      <w:r>
        <w:rPr>
          <w:spacing w:val="23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t>egyik</w:t>
      </w:r>
      <w:r>
        <w:rPr>
          <w:spacing w:val="25"/>
        </w:rPr>
        <w:t xml:space="preserve"> </w:t>
      </w:r>
      <w:r>
        <w:t>legnagyobb</w:t>
      </w:r>
      <w:r>
        <w:rPr>
          <w:spacing w:val="27"/>
        </w:rPr>
        <w:t xml:space="preserve"> </w:t>
      </w:r>
      <w:r>
        <w:t>mennyiségben</w:t>
      </w:r>
      <w:r>
        <w:rPr>
          <w:spacing w:val="26"/>
        </w:rPr>
        <w:t xml:space="preserve"> </w:t>
      </w:r>
      <w:r>
        <w:t>használt,</w:t>
      </w:r>
      <w:r>
        <w:rPr>
          <w:spacing w:val="27"/>
        </w:rPr>
        <w:t xml:space="preserve"> </w:t>
      </w:r>
      <w:r>
        <w:t>közismert</w:t>
      </w:r>
      <w:r>
        <w:rPr>
          <w:spacing w:val="-57"/>
        </w:rPr>
        <w:t xml:space="preserve"> </w:t>
      </w:r>
      <w:r>
        <w:t>műanyagot?</w:t>
      </w:r>
    </w:p>
    <w:p w14:paraId="2161875E" w14:textId="77777777" w:rsidR="00F25E25" w:rsidRDefault="00000000">
      <w:pPr>
        <w:ind w:left="117"/>
        <w:jc w:val="both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műanyag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típusát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14:paraId="3592D885" w14:textId="77777777" w:rsidR="00F25E25" w:rsidRDefault="00F25E25">
      <w:pPr>
        <w:pStyle w:val="Szvegtrzs"/>
        <w:rPr>
          <w:b/>
          <w:sz w:val="20"/>
        </w:rPr>
      </w:pPr>
    </w:p>
    <w:p w14:paraId="5D894912" w14:textId="77777777" w:rsidR="00F25E25" w:rsidRDefault="00F25E25">
      <w:pPr>
        <w:pStyle w:val="Szvegtrzs"/>
        <w:rPr>
          <w:b/>
          <w:sz w:val="20"/>
        </w:rPr>
      </w:pPr>
    </w:p>
    <w:p w14:paraId="76C520CF" w14:textId="5828B796" w:rsidR="00F25E25" w:rsidRDefault="00000000">
      <w:pPr>
        <w:pStyle w:val="Szvegtrzs"/>
        <w:rPr>
          <w:b/>
          <w:sz w:val="20"/>
        </w:rPr>
      </w:pPr>
      <w:r>
        <w:pict w14:anchorId="1C29B96E">
          <v:group id="_x0000_s2093" style="position:absolute;margin-left:432.75pt;margin-top:36.5pt;width:93.15pt;height:29.05pt;z-index:-15721472;mso-wrap-distance-left:0;mso-wrap-distance-right:0;mso-position-horizontal-relative:page" coordorigin="8627,280" coordsize="1863,581">
            <v:shape id="_x0000_s2099" style="position:absolute;left:8640;top:296;width:1835;height:552" coordorigin="8640,296" coordsize="1835,552" o:spt="100" adj="0,,0" path="m9624,296r-984,l8640,848r984,l9624,296xm10475,296r-838,l9637,848r838,l10475,296xe" fillcolor="#d9d9d9" stroked="f">
              <v:stroke joinstyle="round"/>
              <v:formulas/>
              <v:path arrowok="t" o:connecttype="segments"/>
              <v:textbox>
                <w:txbxContent>
                  <w:p w14:paraId="07B8A7B0" w14:textId="091D4630" w:rsidR="002A1A75" w:rsidRPr="002A1A75" w:rsidRDefault="002A1A7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13 pont</w:t>
                    </w:r>
                  </w:p>
                </w:txbxContent>
              </v:textbox>
            </v:shape>
            <v:shape id="_x0000_s2098" style="position:absolute;left:8626;top:280;width:998;height:16" coordorigin="8627,280" coordsize="998,16" path="m9624,280r-983,l8627,280r,15l8627,296r14,l8641,295r983,l9624,280xe" fillcolor="black" stroked="f">
              <v:path arrowok="t"/>
            </v:shape>
            <v:rect id="_x0000_s2097" style="position:absolute;left:8641;top:294;width:983;height:2" fillcolor="#d9d9d9" stroked="f"/>
            <v:shape id="_x0000_s2096" style="position:absolute;left:9624;top:280;width:851;height:16" coordorigin="9624,280" coordsize="851,16" path="m10475,280r-837,l9624,280r,16l9638,296r,-1l10475,295r,-15xe" fillcolor="black" stroked="f">
              <v:path arrowok="t"/>
            </v:shape>
            <v:rect id="_x0000_s2095" style="position:absolute;left:9638;top:294;width:837;height:2" fillcolor="#d9d9d9" stroked="f"/>
            <v:shape id="_x0000_s2094" style="position:absolute;left:8626;top:280;width:1863;height:581" coordorigin="8627,280" coordsize="1863,581" path="m10489,280r-14,l10475,295r,1l10475,847r-837,l9638,296r-14,l9624,847r-983,l8641,296r-14,l8627,847r,14l8641,861r983,l9638,861r837,l10489,861r,-14l10489,296r,-1l10489,280xe" fillcolor="black" stroked="f">
              <v:path arrowok="t"/>
            </v:shape>
            <w10:wrap type="topAndBottom" anchorx="page"/>
          </v:group>
        </w:pict>
      </w:r>
    </w:p>
    <w:p w14:paraId="0388AD46" w14:textId="77777777" w:rsidR="00F25E25" w:rsidRDefault="00F25E25">
      <w:pPr>
        <w:pStyle w:val="Szvegtrzs"/>
        <w:rPr>
          <w:b/>
          <w:sz w:val="20"/>
        </w:rPr>
      </w:pPr>
    </w:p>
    <w:p w14:paraId="2D6C0483" w14:textId="4D97EB3F" w:rsidR="00F25E25" w:rsidRDefault="00F25E25">
      <w:pPr>
        <w:pStyle w:val="Szvegtrzs"/>
        <w:rPr>
          <w:b/>
          <w:sz w:val="21"/>
        </w:rPr>
      </w:pPr>
    </w:p>
    <w:p w14:paraId="23F5E444" w14:textId="77777777" w:rsidR="00F25E25" w:rsidRDefault="00F25E25">
      <w:pPr>
        <w:rPr>
          <w:sz w:val="21"/>
        </w:rPr>
        <w:sectPr w:rsidR="00F25E25">
          <w:pgSz w:w="11910" w:h="16840"/>
          <w:pgMar w:top="1320" w:right="1300" w:bottom="1240" w:left="1300" w:header="816" w:footer="1058" w:gutter="0"/>
          <w:cols w:space="708"/>
        </w:sectPr>
      </w:pPr>
    </w:p>
    <w:p w14:paraId="2B42D3E7" w14:textId="77777777" w:rsidR="00F25E25" w:rsidRDefault="00F25E25">
      <w:pPr>
        <w:pStyle w:val="Szvegtrzs"/>
        <w:spacing w:before="4"/>
        <w:rPr>
          <w:b/>
          <w:sz w:val="11"/>
        </w:rPr>
      </w:pPr>
    </w:p>
    <w:p w14:paraId="3DC81E88" w14:textId="77777777" w:rsidR="00F25E25" w:rsidRDefault="00000000" w:rsidP="002A1A75">
      <w:pPr>
        <w:pStyle w:val="Cmsor1"/>
        <w:numPr>
          <w:ilvl w:val="0"/>
          <w:numId w:val="7"/>
        </w:numPr>
        <w:tabs>
          <w:tab w:val="left" w:pos="3891"/>
        </w:tabs>
        <w:ind w:left="3890" w:hanging="488"/>
        <w:jc w:val="left"/>
      </w:pPr>
      <w:r>
        <w:t>Esettanulmány</w:t>
      </w:r>
    </w:p>
    <w:p w14:paraId="41482A89" w14:textId="77777777" w:rsidR="00F25E25" w:rsidRDefault="00000000">
      <w:pPr>
        <w:spacing w:before="183"/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14:paraId="0894AF87" w14:textId="77777777" w:rsidR="00F25E25" w:rsidRDefault="00000000">
      <w:pPr>
        <w:pStyle w:val="Szvegtrzs"/>
        <w:spacing w:before="159"/>
        <w:ind w:left="117" w:right="111"/>
        <w:jc w:val="both"/>
      </w:pPr>
      <w:r>
        <w:t>„A</w:t>
      </w:r>
      <w:r>
        <w:rPr>
          <w:spacing w:val="1"/>
        </w:rPr>
        <w:t xml:space="preserve"> </w:t>
      </w:r>
      <w:r>
        <w:t>kénsav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legkorábban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erős</w:t>
      </w:r>
      <w:r>
        <w:rPr>
          <w:spacing w:val="1"/>
        </w:rPr>
        <w:t xml:space="preserve"> </w:t>
      </w:r>
      <w:r>
        <w:t>sav.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természetben</w:t>
      </w:r>
      <w:r>
        <w:rPr>
          <w:spacing w:val="1"/>
        </w:rPr>
        <w:t xml:space="preserve"> </w:t>
      </w:r>
      <w:r>
        <w:t>előforduló</w:t>
      </w:r>
      <w:r>
        <w:rPr>
          <w:spacing w:val="1"/>
        </w:rPr>
        <w:t xml:space="preserve"> </w:t>
      </w:r>
      <w:r>
        <w:t>szulfátok […], különösen a kristályvíztartalmú vas-szulfát hevítésével állították elő. A 13.</w:t>
      </w:r>
      <w:r>
        <w:rPr>
          <w:spacing w:val="1"/>
        </w:rPr>
        <w:t xml:space="preserve"> </w:t>
      </w:r>
      <w:r>
        <w:t>században</w:t>
      </w:r>
      <w:r>
        <w:rPr>
          <w:spacing w:val="1"/>
        </w:rPr>
        <w:t xml:space="preserve"> </w:t>
      </w:r>
      <w:proofErr w:type="spellStart"/>
      <w:r>
        <w:t>Geber</w:t>
      </w:r>
      <w:proofErr w:type="spellEnd"/>
      <w:r>
        <w:rPr>
          <w:spacing w:val="1"/>
        </w:rPr>
        <w:t xml:space="preserve"> </w:t>
      </w:r>
      <w:r>
        <w:t>csupán</w:t>
      </w:r>
      <w:r>
        <w:rPr>
          <w:spacing w:val="1"/>
        </w:rPr>
        <w:t xml:space="preserve"> </w:t>
      </w:r>
      <w:r>
        <w:t>összefoglalta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korábbi</w:t>
      </w:r>
      <w:r>
        <w:rPr>
          <w:spacing w:val="1"/>
        </w:rPr>
        <w:t xml:space="preserve"> </w:t>
      </w:r>
      <w:r>
        <w:t>ismereteket,</w:t>
      </w:r>
      <w:r>
        <w:rPr>
          <w:spacing w:val="1"/>
        </w:rPr>
        <w:t xml:space="preserve"> </w:t>
      </w:r>
      <w:r>
        <w:t>amikor</w:t>
      </w:r>
      <w:r>
        <w:rPr>
          <w:spacing w:val="1"/>
        </w:rPr>
        <w:t xml:space="preserve"> </w:t>
      </w:r>
      <w:r>
        <w:t>leírta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szilárd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desztillációjából származó kénsavat. Ezen a módszeren alapult a 16. században is az ipari</w:t>
      </w:r>
      <w:r>
        <w:rPr>
          <w:spacing w:val="1"/>
        </w:rPr>
        <w:t xml:space="preserve"> </w:t>
      </w:r>
      <w:r>
        <w:t xml:space="preserve">előállítás, amit </w:t>
      </w:r>
      <w:proofErr w:type="spellStart"/>
      <w:r>
        <w:t>Nordhausenben</w:t>
      </w:r>
      <w:proofErr w:type="spellEnd"/>
      <w:r>
        <w:t xml:space="preserve"> valósítottak meg. Ennek érdekessége az, hogy kén-</w:t>
      </w:r>
      <w:proofErr w:type="spellStart"/>
      <w:r>
        <w:t>trioxid</w:t>
      </w:r>
      <w:proofErr w:type="spellEnd"/>
      <w:r>
        <w:t>-</w:t>
      </w:r>
      <w:r>
        <w:rPr>
          <w:spacing w:val="1"/>
        </w:rPr>
        <w:t xml:space="preserve"> </w:t>
      </w:r>
      <w:r>
        <w:t>tartalmú,</w:t>
      </w:r>
      <w:r>
        <w:rPr>
          <w:spacing w:val="1"/>
        </w:rPr>
        <w:t xml:space="preserve"> </w:t>
      </w:r>
      <w:r>
        <w:t>ún.</w:t>
      </w:r>
      <w:r>
        <w:rPr>
          <w:spacing w:val="1"/>
        </w:rPr>
        <w:t xml:space="preserve"> </w:t>
      </w:r>
      <w:r>
        <w:t>„füstölgő”</w:t>
      </w:r>
      <w:r>
        <w:rPr>
          <w:spacing w:val="1"/>
        </w:rPr>
        <w:t xml:space="preserve"> </w:t>
      </w:r>
      <w:r>
        <w:t>kénsavhoz</w:t>
      </w:r>
      <w:r>
        <w:rPr>
          <w:spacing w:val="1"/>
        </w:rPr>
        <w:t xml:space="preserve"> </w:t>
      </w:r>
      <w:r>
        <w:t>jutottak.</w:t>
      </w:r>
      <w:r>
        <w:rPr>
          <w:spacing w:val="1"/>
        </w:rPr>
        <w:t xml:space="preserve"> </w:t>
      </w:r>
      <w:r>
        <w:t>1660-ban</w:t>
      </w:r>
      <w:r>
        <w:rPr>
          <w:spacing w:val="1"/>
        </w:rPr>
        <w:t xml:space="preserve"> </w:t>
      </w:r>
      <w:proofErr w:type="spellStart"/>
      <w:r>
        <w:t>Lefévre</w:t>
      </w:r>
      <w:proofErr w:type="spellEnd"/>
      <w:r>
        <w:rPr>
          <w:spacing w:val="1"/>
        </w:rPr>
        <w:t xml:space="preserve"> </w:t>
      </w:r>
      <w:r>
        <w:t>kén</w:t>
      </w:r>
      <w:r>
        <w:rPr>
          <w:spacing w:val="1"/>
        </w:rPr>
        <w:t xml:space="preserve"> </w:t>
      </w:r>
      <w:r>
        <w:t>elégetésével</w:t>
      </w:r>
      <w:r>
        <w:rPr>
          <w:spacing w:val="1"/>
        </w:rPr>
        <w:t xml:space="preserve"> </w:t>
      </w:r>
      <w:r>
        <w:t>jutott</w:t>
      </w:r>
      <w:r>
        <w:rPr>
          <w:spacing w:val="1"/>
        </w:rPr>
        <w:t xml:space="preserve"> </w:t>
      </w:r>
      <w:r>
        <w:t>kénsavhoz. Ekkor dolgozta ki Glauber a tiszta kénsav előállításának módszerét, eszerint az</w:t>
      </w:r>
      <w:r>
        <w:rPr>
          <w:spacing w:val="1"/>
        </w:rPr>
        <w:t xml:space="preserve"> </w:t>
      </w:r>
      <w:r>
        <w:t>átkristályosítással</w:t>
      </w:r>
      <w:r>
        <w:rPr>
          <w:spacing w:val="-1"/>
        </w:rPr>
        <w:t xml:space="preserve"> </w:t>
      </w:r>
      <w:r>
        <w:t>megtisztított vas-szulfátból jutott</w:t>
      </w:r>
      <w:r>
        <w:rPr>
          <w:spacing w:val="-1"/>
        </w:rPr>
        <w:t xml:space="preserve"> </w:t>
      </w:r>
      <w:r>
        <w:t>el a kénsavhoz.</w:t>
      </w:r>
    </w:p>
    <w:p w14:paraId="4B1E74C8" w14:textId="77777777" w:rsidR="00F25E25" w:rsidRDefault="00000000">
      <w:pPr>
        <w:pStyle w:val="Szvegtrzs"/>
        <w:ind w:left="117" w:right="111"/>
        <w:jc w:val="both"/>
      </w:pPr>
      <w:r>
        <w:t>Az</w:t>
      </w:r>
      <w:r>
        <w:rPr>
          <w:spacing w:val="-5"/>
        </w:rPr>
        <w:t xml:space="preserve"> </w:t>
      </w:r>
      <w:r>
        <w:t>ipari</w:t>
      </w:r>
      <w:r>
        <w:rPr>
          <w:spacing w:val="-5"/>
        </w:rPr>
        <w:t xml:space="preserve"> </w:t>
      </w:r>
      <w:r>
        <w:t>méretű</w:t>
      </w:r>
      <w:r>
        <w:rPr>
          <w:spacing w:val="-5"/>
        </w:rPr>
        <w:t xml:space="preserve"> </w:t>
      </w:r>
      <w:r>
        <w:t>kénsavgyártást</w:t>
      </w:r>
      <w:r>
        <w:rPr>
          <w:spacing w:val="-5"/>
        </w:rPr>
        <w:t xml:space="preserve"> </w:t>
      </w:r>
      <w:proofErr w:type="spellStart"/>
      <w:r>
        <w:t>Ward</w:t>
      </w:r>
      <w:proofErr w:type="spellEnd"/>
      <w:r>
        <w:rPr>
          <w:spacing w:val="-5"/>
        </w:rPr>
        <w:t xml:space="preserve"> </w:t>
      </w:r>
      <w:r>
        <w:t>oldotta</w:t>
      </w:r>
      <w:r>
        <w:rPr>
          <w:spacing w:val="-5"/>
        </w:rPr>
        <w:t xml:space="preserve"> </w:t>
      </w:r>
      <w:r>
        <w:t>meg</w:t>
      </w:r>
      <w:r>
        <w:rPr>
          <w:spacing w:val="-5"/>
        </w:rPr>
        <w:t xml:space="preserve"> </w:t>
      </w:r>
      <w:proofErr w:type="spellStart"/>
      <w:r>
        <w:t>Lefévre</w:t>
      </w:r>
      <w:proofErr w:type="spellEnd"/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Glauber</w:t>
      </w:r>
      <w:r>
        <w:rPr>
          <w:spacing w:val="-4"/>
        </w:rPr>
        <w:t xml:space="preserve"> </w:t>
      </w:r>
      <w:r>
        <w:t>leírásai</w:t>
      </w:r>
      <w:r>
        <w:rPr>
          <w:spacing w:val="-5"/>
        </w:rPr>
        <w:t xml:space="preserve"> </w:t>
      </w:r>
      <w:r>
        <w:t>alapján.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ként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megfelelő mennyiségű salétrommal égette el, és a keletkező kén-</w:t>
      </w:r>
      <w:proofErr w:type="spellStart"/>
      <w:r>
        <w:t>trioxidot</w:t>
      </w:r>
      <w:proofErr w:type="spellEnd"/>
      <w:r>
        <w:t xml:space="preserve"> vízben </w:t>
      </w:r>
      <w:proofErr w:type="spellStart"/>
      <w:r>
        <w:t>elnyelette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Ward</w:t>
      </w:r>
      <w:proofErr w:type="spellEnd"/>
      <w:r>
        <w:rPr>
          <w:spacing w:val="-1"/>
        </w:rPr>
        <w:t xml:space="preserve"> </w:t>
      </w:r>
      <w:r>
        <w:t>1749-ben szabadalmaztatta eljárását.</w:t>
      </w:r>
    </w:p>
    <w:p w14:paraId="6A72F2F9" w14:textId="77777777" w:rsidR="00F25E25" w:rsidRDefault="00000000">
      <w:pPr>
        <w:pStyle w:val="Szvegtrzs"/>
        <w:ind w:left="117" w:right="110"/>
        <w:jc w:val="both"/>
      </w:pPr>
      <w:r>
        <w:t xml:space="preserve">A modern kénsavgyártás megteremtője </w:t>
      </w:r>
      <w:proofErr w:type="spellStart"/>
      <w:r>
        <w:t>Roebuck</w:t>
      </w:r>
      <w:proofErr w:type="spellEnd"/>
      <w:r>
        <w:t xml:space="preserve"> volt, aki </w:t>
      </w:r>
      <w:proofErr w:type="spellStart"/>
      <w:r>
        <w:t>Garbettel</w:t>
      </w:r>
      <w:proofErr w:type="spellEnd"/>
      <w:r>
        <w:t xml:space="preserve"> 1746-ban alapított gyárat.</w:t>
      </w:r>
      <w:r>
        <w:rPr>
          <w:spacing w:val="1"/>
        </w:rPr>
        <w:t xml:space="preserve"> </w:t>
      </w:r>
      <w:r>
        <w:t>A 18. század közepére a kénsav iránti érdeklődés fokozódott, ami a textiliparból indult ki: a</w:t>
      </w:r>
      <w:r>
        <w:rPr>
          <w:spacing w:val="1"/>
        </w:rPr>
        <w:t xml:space="preserve"> </w:t>
      </w:r>
      <w:r>
        <w:t>vászonfehérítést</w:t>
      </w:r>
      <w:r>
        <w:rPr>
          <w:spacing w:val="1"/>
        </w:rPr>
        <w:t xml:space="preserve"> </w:t>
      </w:r>
      <w:r>
        <w:t>kellett</w:t>
      </w:r>
      <w:r>
        <w:rPr>
          <w:spacing w:val="1"/>
        </w:rPr>
        <w:t xml:space="preserve"> </w:t>
      </w:r>
      <w:r>
        <w:t>megoldani.</w:t>
      </w:r>
      <w:r>
        <w:rPr>
          <w:spacing w:val="1"/>
        </w:rPr>
        <w:t xml:space="preserve"> </w:t>
      </w:r>
      <w:proofErr w:type="spellStart"/>
      <w:r>
        <w:t>Roebuck</w:t>
      </w:r>
      <w:proofErr w:type="spellEnd"/>
      <w:r>
        <w:rPr>
          <w:spacing w:val="1"/>
        </w:rPr>
        <w:t xml:space="preserve"> </w:t>
      </w:r>
      <w:r>
        <w:t>ötletét</w:t>
      </w:r>
      <w:r>
        <w:rPr>
          <w:spacing w:val="1"/>
        </w:rPr>
        <w:t xml:space="preserve"> </w:t>
      </w:r>
      <w:r>
        <w:t>tanulmányai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kapta: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ólom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kénsavnak ellenáll. A kén és salétrom égetésekor keletkező gázokat </w:t>
      </w:r>
      <w:proofErr w:type="spellStart"/>
      <w:r>
        <w:t>Ward</w:t>
      </w:r>
      <w:proofErr w:type="spellEnd"/>
      <w:r>
        <w:t xml:space="preserve"> üvegballonokban</w:t>
      </w:r>
      <w:r>
        <w:rPr>
          <w:spacing w:val="1"/>
        </w:rPr>
        <w:t xml:space="preserve"> </w:t>
      </w:r>
      <w:r>
        <w:t>fogta fel, de ezek méretét nem lehetett korlátlanul megnövelni. Az ólommal bélelt tornyokat</w:t>
      </w:r>
      <w:r>
        <w:rPr>
          <w:spacing w:val="1"/>
        </w:rPr>
        <w:t xml:space="preserve"> </w:t>
      </w:r>
      <w:r>
        <w:rPr>
          <w:spacing w:val="-1"/>
        </w:rPr>
        <w:t>azonban</w:t>
      </w:r>
      <w:r>
        <w:rPr>
          <w:spacing w:val="-12"/>
        </w:rPr>
        <w:t xml:space="preserve"> </w:t>
      </w:r>
      <w:r>
        <w:rPr>
          <w:spacing w:val="-1"/>
        </w:rPr>
        <w:t>már</w:t>
      </w:r>
      <w:r>
        <w:rPr>
          <w:spacing w:val="-12"/>
        </w:rPr>
        <w:t xml:space="preserve"> </w:t>
      </w:r>
      <w:r>
        <w:rPr>
          <w:spacing w:val="-1"/>
        </w:rPr>
        <w:t>tekintélyes</w:t>
      </w:r>
      <w:r>
        <w:rPr>
          <w:spacing w:val="-13"/>
        </w:rPr>
        <w:t xml:space="preserve"> </w:t>
      </w:r>
      <w:r>
        <w:rPr>
          <w:spacing w:val="-1"/>
        </w:rPr>
        <w:t>méretűvé</w:t>
      </w:r>
      <w:r>
        <w:rPr>
          <w:spacing w:val="-12"/>
        </w:rPr>
        <w:t xml:space="preserve"> </w:t>
      </w:r>
      <w:r>
        <w:t>alakíthatták.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módszer</w:t>
      </w:r>
      <w:r>
        <w:rPr>
          <w:spacing w:val="-12"/>
        </w:rPr>
        <w:t xml:space="preserve"> </w:t>
      </w:r>
      <w:r>
        <w:t>nevét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adó</w:t>
      </w:r>
      <w:r>
        <w:rPr>
          <w:spacing w:val="-12"/>
        </w:rPr>
        <w:t xml:space="preserve"> </w:t>
      </w:r>
      <w:r>
        <w:t>ólomkamrákban</w:t>
      </w:r>
      <w:r>
        <w:rPr>
          <w:spacing w:val="-13"/>
        </w:rPr>
        <w:t xml:space="preserve"> </w:t>
      </w:r>
      <w:r>
        <w:t>égették</w:t>
      </w:r>
      <w:r>
        <w:rPr>
          <w:spacing w:val="-57"/>
        </w:rPr>
        <w:t xml:space="preserve"> </w:t>
      </w:r>
      <w:r>
        <w:t xml:space="preserve">el a keveréket, és ugyanitt fogták fel a kénsavat is. 1803-ban </w:t>
      </w:r>
      <w:proofErr w:type="spellStart"/>
      <w:r>
        <w:t>Tennant</w:t>
      </w:r>
      <w:proofErr w:type="spellEnd"/>
      <w:r>
        <w:t xml:space="preserve"> javaslatára különítették</w:t>
      </w:r>
      <w:r>
        <w:rPr>
          <w:spacing w:val="1"/>
        </w:rPr>
        <w:t xml:space="preserve"> </w:t>
      </w:r>
      <w:r>
        <w:t xml:space="preserve">el az égésteret és a </w:t>
      </w:r>
      <w:proofErr w:type="spellStart"/>
      <w:r>
        <w:t>gázelnyeletés</w:t>
      </w:r>
      <w:proofErr w:type="spellEnd"/>
      <w:r>
        <w:t xml:space="preserve"> helyét. Az ólomkamrás kénsavgyártás a 18. század második</w:t>
      </w:r>
      <w:r>
        <w:rPr>
          <w:spacing w:val="1"/>
        </w:rPr>
        <w:t xml:space="preserve"> </w:t>
      </w:r>
      <w:r>
        <w:t>felétől világszerte elterjedt, 1793-ban</w:t>
      </w:r>
      <w:r>
        <w:rPr>
          <w:spacing w:val="60"/>
        </w:rPr>
        <w:t xml:space="preserve"> </w:t>
      </w:r>
      <w:r>
        <w:t>már Amerikában is megépítették az első kénsavgyárat.</w:t>
      </w:r>
      <w:r>
        <w:rPr>
          <w:spacing w:val="1"/>
        </w:rPr>
        <w:t xml:space="preserve"> </w:t>
      </w:r>
      <w:r>
        <w:t xml:space="preserve">A módszert </w:t>
      </w:r>
      <w:proofErr w:type="spellStart"/>
      <w:r>
        <w:t>Clément</w:t>
      </w:r>
      <w:proofErr w:type="spellEnd"/>
      <w:r>
        <w:t>–</w:t>
      </w:r>
      <w:proofErr w:type="spellStart"/>
      <w:r>
        <w:t>Desormes</w:t>
      </w:r>
      <w:proofErr w:type="spellEnd"/>
      <w:r>
        <w:t xml:space="preserve"> fejlesztette tovább, és 1806-ban megállapították a nitrogén-</w:t>
      </w:r>
      <w:r>
        <w:rPr>
          <w:spacing w:val="1"/>
        </w:rPr>
        <w:t xml:space="preserve"> </w:t>
      </w:r>
      <w:r>
        <w:t xml:space="preserve">oxidok </w:t>
      </w:r>
      <w:proofErr w:type="spellStart"/>
      <w:r>
        <w:t>oxigénátvivő</w:t>
      </w:r>
      <w:proofErr w:type="spellEnd"/>
      <w:r>
        <w:t xml:space="preserve"> hatását a kén-dioxid oxidációjánál. 1827-ben dolgozta ki Gay-</w:t>
      </w:r>
      <w:proofErr w:type="spellStart"/>
      <w:r>
        <w:t>Lussac</w:t>
      </w:r>
      <w:proofErr w:type="spellEnd"/>
      <w:r>
        <w:t xml:space="preserve"> a</w:t>
      </w:r>
      <w:r>
        <w:rPr>
          <w:spacing w:val="1"/>
        </w:rPr>
        <w:t xml:space="preserve"> </w:t>
      </w:r>
      <w:r>
        <w:t xml:space="preserve">róla elnevezett </w:t>
      </w:r>
      <w:proofErr w:type="spellStart"/>
      <w:r>
        <w:t>elnyelető</w:t>
      </w:r>
      <w:proofErr w:type="spellEnd"/>
      <w:r>
        <w:t xml:space="preserve"> tornyot, amelynek alkalmazására azonban csak 1838-ban került sor.</w:t>
      </w:r>
      <w:r>
        <w:rPr>
          <w:spacing w:val="1"/>
        </w:rPr>
        <w:t xml:space="preserve"> </w:t>
      </w:r>
      <w:r>
        <w:t>A nitrogén-oxidok</w:t>
      </w:r>
      <w:r>
        <w:rPr>
          <w:spacing w:val="1"/>
        </w:rPr>
        <w:t xml:space="preserve"> </w:t>
      </w:r>
      <w:r>
        <w:t>visszanyerésére</w:t>
      </w:r>
      <w:r>
        <w:rPr>
          <w:spacing w:val="1"/>
        </w:rPr>
        <w:t xml:space="preserve"> </w:t>
      </w:r>
      <w:r>
        <w:t>szolgáló</w:t>
      </w:r>
      <w:r>
        <w:rPr>
          <w:spacing w:val="1"/>
        </w:rPr>
        <w:t xml:space="preserve"> </w:t>
      </w:r>
      <w:r>
        <w:t>egységet</w:t>
      </w:r>
      <w:r>
        <w:rPr>
          <w:spacing w:val="1"/>
        </w:rPr>
        <w:t xml:space="preserve"> </w:t>
      </w:r>
      <w:proofErr w:type="spellStart"/>
      <w:r>
        <w:t>Glover</w:t>
      </w:r>
      <w:proofErr w:type="spellEnd"/>
      <w:r>
        <w:rPr>
          <w:spacing w:val="1"/>
        </w:rPr>
        <w:t xml:space="preserve"> </w:t>
      </w:r>
      <w:r>
        <w:t>készítette</w:t>
      </w:r>
      <w:r>
        <w:rPr>
          <w:spacing w:val="1"/>
        </w:rPr>
        <w:t xml:space="preserve"> </w:t>
      </w:r>
      <w:r>
        <w:t>el,</w:t>
      </w:r>
      <w:r>
        <w:rPr>
          <w:spacing w:val="1"/>
        </w:rPr>
        <w:t xml:space="preserve"> </w:t>
      </w:r>
      <w:r>
        <w:t>amit</w:t>
      </w:r>
      <w:r>
        <w:rPr>
          <w:spacing w:val="1"/>
        </w:rPr>
        <w:t xml:space="preserve"> </w:t>
      </w:r>
      <w:r>
        <w:t>1859-től</w:t>
      </w:r>
      <w:r>
        <w:rPr>
          <w:spacing w:val="1"/>
        </w:rPr>
        <w:t xml:space="preserve"> </w:t>
      </w:r>
      <w:r>
        <w:t>használtak fel az iparban.</w:t>
      </w:r>
    </w:p>
    <w:p w14:paraId="56E01DE3" w14:textId="77777777" w:rsidR="00F25E25" w:rsidRDefault="00000000">
      <w:pPr>
        <w:pStyle w:val="Szvegtrzs"/>
        <w:ind w:left="117" w:right="112"/>
        <w:jc w:val="both"/>
      </w:pPr>
      <w:r>
        <w:t>A</w:t>
      </w:r>
      <w:r>
        <w:rPr>
          <w:spacing w:val="1"/>
        </w:rPr>
        <w:t xml:space="preserve"> </w:t>
      </w:r>
      <w:r>
        <w:t>kénsavgyártás</w:t>
      </w:r>
      <w:r>
        <w:rPr>
          <w:spacing w:val="1"/>
        </w:rPr>
        <w:t xml:space="preserve"> </w:t>
      </w:r>
      <w:r>
        <w:t>alapanyaga,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kén,</w:t>
      </w:r>
      <w:r>
        <w:rPr>
          <w:spacing w:val="1"/>
        </w:rPr>
        <w:t xml:space="preserve"> </w:t>
      </w:r>
      <w:r>
        <w:t>amit</w:t>
      </w:r>
      <w:r>
        <w:rPr>
          <w:spacing w:val="1"/>
        </w:rPr>
        <w:t xml:space="preserve"> </w:t>
      </w:r>
      <w:r>
        <w:t>Európában</w:t>
      </w:r>
      <w:r>
        <w:rPr>
          <w:spacing w:val="1"/>
        </w:rPr>
        <w:t xml:space="preserve"> </w:t>
      </w:r>
      <w:r>
        <w:t>főként</w:t>
      </w:r>
      <w:r>
        <w:rPr>
          <w:spacing w:val="1"/>
        </w:rPr>
        <w:t xml:space="preserve"> </w:t>
      </w:r>
      <w:r>
        <w:t>Szicíliából</w:t>
      </w:r>
      <w:r>
        <w:rPr>
          <w:spacing w:val="1"/>
        </w:rPr>
        <w:t xml:space="preserve"> </w:t>
      </w:r>
      <w:r>
        <w:t>hozattak,</w:t>
      </w:r>
      <w:r>
        <w:rPr>
          <w:spacing w:val="1"/>
        </w:rPr>
        <w:t xml:space="preserve"> </w:t>
      </w:r>
      <w:r>
        <w:t>kezdett</w:t>
      </w:r>
      <w:r>
        <w:rPr>
          <w:spacing w:val="-57"/>
        </w:rPr>
        <w:t xml:space="preserve"> </w:t>
      </w:r>
      <w:r>
        <w:t>megdrágulni. 1818-ban fedezték fel, hogy helyette piritet […] is használhatnak, amelynek</w:t>
      </w:r>
      <w:r>
        <w:rPr>
          <w:spacing w:val="1"/>
        </w:rPr>
        <w:t xml:space="preserve"> </w:t>
      </w:r>
      <w:r>
        <w:t>hevítésével</w:t>
      </w:r>
      <w:r>
        <w:rPr>
          <w:spacing w:val="1"/>
        </w:rPr>
        <w:t xml:space="preserve"> </w:t>
      </w:r>
      <w:r>
        <w:t>szintén</w:t>
      </w:r>
      <w:r>
        <w:rPr>
          <w:spacing w:val="1"/>
        </w:rPr>
        <w:t xml:space="preserve"> </w:t>
      </w:r>
      <w:r>
        <w:t>kén-dioxid</w:t>
      </w:r>
      <w:r>
        <w:rPr>
          <w:spacing w:val="1"/>
        </w:rPr>
        <w:t xml:space="preserve"> </w:t>
      </w:r>
      <w:r>
        <w:t>keletkezik.</w:t>
      </w:r>
      <w:r>
        <w:rPr>
          <w:spacing w:val="1"/>
        </w:rPr>
        <w:t xml:space="preserve"> </w:t>
      </w:r>
      <w:r>
        <w:t>1838-ban</w:t>
      </w:r>
      <w:r>
        <w:rPr>
          <w:spacing w:val="1"/>
        </w:rPr>
        <w:t xml:space="preserve"> </w:t>
      </w:r>
      <w:r>
        <w:t>vezették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piritpörkölőt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kénsavgyártásban.</w:t>
      </w:r>
    </w:p>
    <w:p w14:paraId="6EE768BA" w14:textId="77777777" w:rsidR="00F25E25" w:rsidRDefault="00000000">
      <w:pPr>
        <w:pStyle w:val="Szvegtrzs"/>
        <w:ind w:left="117" w:right="110"/>
        <w:jc w:val="both"/>
      </w:pPr>
      <w:r>
        <w:t xml:space="preserve">Már 1817-ben javasolta </w:t>
      </w:r>
      <w:proofErr w:type="spellStart"/>
      <w:r>
        <w:t>Humphry</w:t>
      </w:r>
      <w:proofErr w:type="spellEnd"/>
      <w:r>
        <w:t xml:space="preserve"> Davy azt, hogy a kén-dioxid oxidációjának elősegítésére</w:t>
      </w:r>
      <w:r>
        <w:rPr>
          <w:spacing w:val="1"/>
        </w:rPr>
        <w:t xml:space="preserve"> </w:t>
      </w:r>
      <w:r>
        <w:t xml:space="preserve">platinakatalizátort használjanak. </w:t>
      </w:r>
      <w:proofErr w:type="spellStart"/>
      <w:r>
        <w:t>Mitscherlich</w:t>
      </w:r>
      <w:proofErr w:type="spellEnd"/>
      <w:r>
        <w:t xml:space="preserve"> az ilyen típusú anyagokat nevezte el </w:t>
      </w:r>
      <w:proofErr w:type="spellStart"/>
      <w:r>
        <w:t>kontak</w:t>
      </w:r>
      <w:proofErr w:type="spellEnd"/>
      <w:r>
        <w:t>-</w:t>
      </w:r>
      <w:r>
        <w:rPr>
          <w:spacing w:val="1"/>
        </w:rPr>
        <w:t xml:space="preserve"> </w:t>
      </w:r>
      <w:r>
        <w:t>toknak,</w:t>
      </w:r>
      <w:r>
        <w:rPr>
          <w:spacing w:val="1"/>
        </w:rPr>
        <w:t xml:space="preserve"> </w:t>
      </w:r>
      <w:r>
        <w:t>amelyeket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miután</w:t>
      </w:r>
      <w:r>
        <w:rPr>
          <w:spacing w:val="1"/>
        </w:rPr>
        <w:t xml:space="preserve"> </w:t>
      </w:r>
      <w:r>
        <w:t>1835-ben</w:t>
      </w:r>
      <w:r>
        <w:rPr>
          <w:spacing w:val="1"/>
        </w:rPr>
        <w:t xml:space="preserve"> </w:t>
      </w:r>
      <w:r>
        <w:t>Berzelius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katalizátor</w:t>
      </w:r>
      <w:r>
        <w:rPr>
          <w:spacing w:val="1"/>
        </w:rPr>
        <w:t xml:space="preserve"> </w:t>
      </w:r>
      <w:r>
        <w:t>elnevezést</w:t>
      </w:r>
      <w:r>
        <w:rPr>
          <w:spacing w:val="1"/>
        </w:rPr>
        <w:t xml:space="preserve"> </w:t>
      </w:r>
      <w:r>
        <w:t>bevezette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kontaktkatalizátorként emlegették. Innen származik a kontakt kénsavgyártás megnevezés is,</w:t>
      </w:r>
      <w:r>
        <w:rPr>
          <w:spacing w:val="1"/>
        </w:rPr>
        <w:t xml:space="preserve"> </w:t>
      </w:r>
      <w:r>
        <w:t>amelynek ipari megoldását 1831-ben Phillips dolgozta ki. Csakhogy a gyakorlatban az is</w:t>
      </w:r>
      <w:r>
        <w:rPr>
          <w:spacing w:val="1"/>
        </w:rPr>
        <w:t xml:space="preserve"> </w:t>
      </w:r>
      <w:r>
        <w:t>kiderült,</w:t>
      </w:r>
      <w:r>
        <w:rPr>
          <w:spacing w:val="-15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platinakatalizátor</w:t>
      </w:r>
      <w:r>
        <w:rPr>
          <w:spacing w:val="-14"/>
        </w:rPr>
        <w:t xml:space="preserve"> </w:t>
      </w:r>
      <w:r>
        <w:t>hamar</w:t>
      </w:r>
      <w:r>
        <w:rPr>
          <w:spacing w:val="-13"/>
        </w:rPr>
        <w:t xml:space="preserve"> </w:t>
      </w:r>
      <w:r>
        <w:t>tönkremegy:</w:t>
      </w:r>
      <w:r>
        <w:rPr>
          <w:spacing w:val="-14"/>
        </w:rPr>
        <w:t xml:space="preserve"> </w:t>
      </w:r>
      <w:r>
        <w:t>„</w:t>
      </w:r>
      <w:proofErr w:type="spellStart"/>
      <w:r>
        <w:t>mérgeződik</w:t>
      </w:r>
      <w:proofErr w:type="spellEnd"/>
      <w:r>
        <w:t>”.</w:t>
      </w:r>
      <w:r>
        <w:rPr>
          <w:spacing w:val="-14"/>
        </w:rPr>
        <w:t xml:space="preserve"> </w:t>
      </w:r>
      <w:r>
        <w:t>1852-ben</w:t>
      </w:r>
      <w:r>
        <w:rPr>
          <w:spacing w:val="-14"/>
        </w:rPr>
        <w:t xml:space="preserve"> </w:t>
      </w:r>
      <w:r>
        <w:t>Wöhler</w:t>
      </w:r>
      <w:r>
        <w:rPr>
          <w:spacing w:val="-14"/>
        </w:rPr>
        <w:t xml:space="preserve"> </w:t>
      </w:r>
      <w:r>
        <w:t>és</w:t>
      </w:r>
      <w:r>
        <w:rPr>
          <w:spacing w:val="-14"/>
        </w:rPr>
        <w:t xml:space="preserve"> </w:t>
      </w:r>
      <w:proofErr w:type="spellStart"/>
      <w:r>
        <w:t>Mahla</w:t>
      </w:r>
      <w:proofErr w:type="spellEnd"/>
      <w:r>
        <w:rPr>
          <w:spacing w:val="-58"/>
        </w:rPr>
        <w:t xml:space="preserve"> </w:t>
      </w:r>
      <w:r>
        <w:t xml:space="preserve">a platinát olcsóbb és alkalmasabb katalizátorral cserélte fel: </w:t>
      </w:r>
      <w:proofErr w:type="gramStart"/>
      <w:r>
        <w:t>vas(</w:t>
      </w:r>
      <w:proofErr w:type="gramEnd"/>
      <w:r>
        <w:t>III)-oxidot használtak. Más</w:t>
      </w:r>
      <w:r>
        <w:rPr>
          <w:spacing w:val="1"/>
        </w:rPr>
        <w:t xml:space="preserve"> </w:t>
      </w:r>
      <w:r>
        <w:t xml:space="preserve">megoldást talált 1876-ban </w:t>
      </w:r>
      <w:proofErr w:type="spellStart"/>
      <w:r>
        <w:t>Messel</w:t>
      </w:r>
      <w:proofErr w:type="spellEnd"/>
      <w:r>
        <w:t>, aki inkább a kén-dioxid-gáz tisztítását tartotta célszerűnek.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vanádium(V)-oxid katalizátort alkalmaznak.</w:t>
      </w:r>
    </w:p>
    <w:p w14:paraId="3EA98A8D" w14:textId="77777777" w:rsidR="00F25E25" w:rsidRDefault="00000000">
      <w:pPr>
        <w:pStyle w:val="Szvegtrzs"/>
        <w:ind w:left="117" w:right="111"/>
        <w:jc w:val="both"/>
      </w:pPr>
      <w:r>
        <w:t>A kontakt kénsavgyártás akkor indult fejlődésnek, amikor a színezékipar tömény kénsav iránti</w:t>
      </w:r>
      <w:r>
        <w:rPr>
          <w:spacing w:val="-57"/>
        </w:rPr>
        <w:t xml:space="preserve"> </w:t>
      </w:r>
      <w:r>
        <w:t>igénye jelentkezett. Az ólomkamrás eljárás ugyanis csak 60–70%-os kénsavat eredményezett,</w:t>
      </w:r>
      <w:r>
        <w:rPr>
          <w:spacing w:val="1"/>
        </w:rPr>
        <w:t xml:space="preserve"> </w:t>
      </w:r>
      <w:r>
        <w:t>mert</w:t>
      </w:r>
      <w:r>
        <w:rPr>
          <w:spacing w:val="-1"/>
        </w:rPr>
        <w:t xml:space="preserve"> </w:t>
      </w:r>
      <w:r>
        <w:t>töményebb kénsavban</w:t>
      </w:r>
      <w:r>
        <w:rPr>
          <w:spacing w:val="-1"/>
        </w:rPr>
        <w:t xml:space="preserve"> </w:t>
      </w:r>
      <w:r>
        <w:t>az ólmot</w:t>
      </w:r>
      <w:r>
        <w:rPr>
          <w:spacing w:val="-1"/>
        </w:rPr>
        <w:t xml:space="preserve"> </w:t>
      </w:r>
      <w:r>
        <w:t>védő ólom-szulfát-réteg</w:t>
      </w:r>
      <w:r>
        <w:rPr>
          <w:spacing w:val="-1"/>
        </w:rPr>
        <w:t xml:space="preserve"> </w:t>
      </w:r>
      <w:r>
        <w:t>feloldódott.”</w:t>
      </w:r>
    </w:p>
    <w:p w14:paraId="09351B1E" w14:textId="77777777" w:rsidR="00F25E25" w:rsidRDefault="00000000">
      <w:pPr>
        <w:spacing w:before="119"/>
        <w:ind w:left="117" w:right="111"/>
        <w:jc w:val="both"/>
        <w:rPr>
          <w:i/>
          <w:sz w:val="20"/>
        </w:rPr>
      </w:pPr>
      <w:r>
        <w:rPr>
          <w:i/>
          <w:sz w:val="20"/>
        </w:rPr>
        <w:t>A feladat bázisszövege az eredeti forrásszöveg módosításával (rövidítésével, nyelvtani egyszerűsítésével), de az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eredeti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szöveg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integritásának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megtartása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mellett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jött létre.</w:t>
      </w:r>
    </w:p>
    <w:p w14:paraId="555E03D9" w14:textId="77777777" w:rsidR="00F25E25" w:rsidRDefault="00000000">
      <w:pPr>
        <w:spacing w:line="229" w:lineRule="exact"/>
        <w:ind w:left="117"/>
        <w:jc w:val="both"/>
        <w:rPr>
          <w:i/>
          <w:sz w:val="20"/>
        </w:rPr>
      </w:pPr>
      <w:r>
        <w:rPr>
          <w:i/>
          <w:sz w:val="20"/>
        </w:rPr>
        <w:t>Az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eredeti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szöveg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forrása:</w:t>
      </w:r>
    </w:p>
    <w:p w14:paraId="12C66D48" w14:textId="77777777" w:rsidR="00F25E25" w:rsidRDefault="00000000">
      <w:pPr>
        <w:spacing w:line="276" w:lineRule="auto"/>
        <w:ind w:left="117" w:right="112"/>
        <w:jc w:val="both"/>
        <w:rPr>
          <w:i/>
          <w:sz w:val="20"/>
        </w:rPr>
      </w:pPr>
      <w:r>
        <w:rPr>
          <w:i/>
          <w:sz w:val="20"/>
        </w:rPr>
        <w:t xml:space="preserve">Dr. Balázs Lóránt–Dr. </w:t>
      </w:r>
      <w:proofErr w:type="spellStart"/>
      <w:r>
        <w:rPr>
          <w:i/>
          <w:sz w:val="20"/>
        </w:rPr>
        <w:t>Hronszky</w:t>
      </w:r>
      <w:proofErr w:type="spellEnd"/>
      <w:r>
        <w:rPr>
          <w:i/>
          <w:sz w:val="20"/>
        </w:rPr>
        <w:t xml:space="preserve"> Imre–</w:t>
      </w:r>
      <w:proofErr w:type="spellStart"/>
      <w:r>
        <w:rPr>
          <w:i/>
          <w:sz w:val="20"/>
        </w:rPr>
        <w:t>Sain</w:t>
      </w:r>
      <w:proofErr w:type="spellEnd"/>
      <w:r>
        <w:rPr>
          <w:i/>
          <w:sz w:val="20"/>
        </w:rPr>
        <w:t xml:space="preserve"> Márton: Kémiatörténeti ABC, Tankönyvkiadó, Budapest, 1981,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130-131.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oldal</w:t>
      </w:r>
    </w:p>
    <w:p w14:paraId="615B27A4" w14:textId="77777777" w:rsidR="00F25E25" w:rsidRDefault="00F25E25">
      <w:pPr>
        <w:spacing w:line="276" w:lineRule="auto"/>
        <w:jc w:val="both"/>
        <w:rPr>
          <w:sz w:val="20"/>
        </w:rPr>
        <w:sectPr w:rsidR="00F25E25">
          <w:headerReference w:type="default" r:id="rId13"/>
          <w:footerReference w:type="default" r:id="rId14"/>
          <w:pgSz w:w="11910" w:h="16840"/>
          <w:pgMar w:top="1320" w:right="1300" w:bottom="1240" w:left="1300" w:header="816" w:footer="1058" w:gutter="0"/>
          <w:cols w:space="708"/>
        </w:sectPr>
      </w:pPr>
    </w:p>
    <w:p w14:paraId="010C992C" w14:textId="77777777" w:rsidR="00F25E25" w:rsidRDefault="00000000">
      <w:pPr>
        <w:pStyle w:val="Listaszerbekezds"/>
        <w:numPr>
          <w:ilvl w:val="0"/>
          <w:numId w:val="5"/>
        </w:numPr>
        <w:tabs>
          <w:tab w:val="left" w:pos="417"/>
        </w:tabs>
        <w:spacing w:before="80" w:line="276" w:lineRule="auto"/>
        <w:ind w:right="110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Az alábbi táblázatban a megadott reakcióegyenletek betűjelének beírásával jelölje,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kénsavgyártás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történetének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mérföldkövéhez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kapcsolódik!</w:t>
      </w:r>
    </w:p>
    <w:p w14:paraId="5B5CD140" w14:textId="77777777" w:rsidR="00F25E25" w:rsidRDefault="00F25E25">
      <w:pPr>
        <w:pStyle w:val="Szvegtrzs"/>
        <w:spacing w:before="4"/>
        <w:rPr>
          <w:b/>
          <w:sz w:val="27"/>
        </w:rPr>
      </w:pPr>
    </w:p>
    <w:p w14:paraId="12D45ACC" w14:textId="77777777" w:rsidR="00F25E25" w:rsidRDefault="00000000">
      <w:pPr>
        <w:pStyle w:val="Listaszerbekezds"/>
        <w:numPr>
          <w:ilvl w:val="1"/>
          <w:numId w:val="5"/>
        </w:numPr>
        <w:tabs>
          <w:tab w:val="left" w:pos="418"/>
        </w:tabs>
        <w:ind w:hanging="301"/>
        <w:rPr>
          <w:sz w:val="24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NO</w:t>
      </w:r>
    </w:p>
    <w:p w14:paraId="77ABFB2E" w14:textId="77777777" w:rsidR="00F25E25" w:rsidRDefault="00000000">
      <w:pPr>
        <w:pStyle w:val="Listaszerbekezds"/>
        <w:numPr>
          <w:ilvl w:val="1"/>
          <w:numId w:val="5"/>
        </w:numPr>
        <w:tabs>
          <w:tab w:val="left" w:pos="418"/>
        </w:tabs>
        <w:spacing w:before="42"/>
        <w:ind w:hanging="301"/>
        <w:rPr>
          <w:sz w:val="16"/>
        </w:rPr>
      </w:pPr>
      <w:r>
        <w:rPr>
          <w:position w:val="1"/>
          <w:sz w:val="24"/>
        </w:rPr>
        <w:t>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KNO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KNO</w:t>
      </w:r>
      <w:r>
        <w:rPr>
          <w:sz w:val="16"/>
        </w:rPr>
        <w:t>2</w:t>
      </w:r>
    </w:p>
    <w:p w14:paraId="1BD000F5" w14:textId="77777777" w:rsidR="00F25E25" w:rsidRDefault="00000000">
      <w:pPr>
        <w:spacing w:before="41"/>
        <w:ind w:left="117"/>
        <w:rPr>
          <w:sz w:val="24"/>
          <w:szCs w:val="24"/>
        </w:rPr>
      </w:pPr>
      <w:r>
        <w:rPr>
          <w:b/>
          <w:bCs/>
          <w:i/>
          <w:iCs/>
          <w:position w:val="1"/>
          <w:sz w:val="24"/>
          <w:szCs w:val="24"/>
        </w:rPr>
        <w:t>C)</w:t>
      </w:r>
      <w:r>
        <w:rPr>
          <w:b/>
          <w:bCs/>
          <w:i/>
          <w:iCs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Fe</w:t>
      </w:r>
      <w:proofErr w:type="spellEnd"/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(SO</w:t>
      </w:r>
      <w:r>
        <w:rPr>
          <w:sz w:val="16"/>
          <w:szCs w:val="16"/>
        </w:rPr>
        <w:t>4</w:t>
      </w:r>
      <w:r>
        <w:rPr>
          <w:position w:val="1"/>
          <w:sz w:val="24"/>
          <w:szCs w:val="24"/>
        </w:rPr>
        <w:t>)</w:t>
      </w:r>
      <w:proofErr w:type="gramStart"/>
      <w:r>
        <w:rPr>
          <w:sz w:val="16"/>
          <w:szCs w:val="16"/>
        </w:rPr>
        <w:t>3</w:t>
      </w:r>
      <w:r>
        <w:rPr>
          <w:spacing w:val="19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>ꞏ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9</w:t>
      </w:r>
      <w:proofErr w:type="gramEnd"/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H</w:t>
      </w:r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O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Fe</w:t>
      </w:r>
      <w:proofErr w:type="spellEnd"/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O</w:t>
      </w:r>
      <w:r>
        <w:rPr>
          <w:sz w:val="16"/>
          <w:szCs w:val="16"/>
        </w:rPr>
        <w:t>3</w:t>
      </w:r>
      <w:r>
        <w:rPr>
          <w:spacing w:val="19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>+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2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H</w:t>
      </w:r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SO</w:t>
      </w:r>
      <w:r>
        <w:rPr>
          <w:sz w:val="16"/>
          <w:szCs w:val="16"/>
        </w:rPr>
        <w:t>4</w:t>
      </w:r>
      <w:r>
        <w:rPr>
          <w:spacing w:val="19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>+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SO</w:t>
      </w:r>
      <w:r>
        <w:rPr>
          <w:sz w:val="16"/>
          <w:szCs w:val="16"/>
        </w:rPr>
        <w:t>3</w:t>
      </w:r>
      <w:r>
        <w:rPr>
          <w:spacing w:val="19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>+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7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H</w:t>
      </w:r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O</w:t>
      </w:r>
    </w:p>
    <w:p w14:paraId="15C18A8D" w14:textId="77777777" w:rsidR="00F25E25" w:rsidRDefault="00000000">
      <w:pPr>
        <w:ind w:left="117"/>
        <w:rPr>
          <w:sz w:val="16"/>
        </w:rPr>
      </w:pPr>
      <w:r>
        <w:rPr>
          <w:b/>
          <w:i/>
          <w:position w:val="1"/>
          <w:sz w:val="24"/>
        </w:rPr>
        <w:t>D)</w:t>
      </w:r>
      <w:r>
        <w:rPr>
          <w:b/>
          <w:i/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4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FeS</w:t>
      </w:r>
      <w:proofErr w:type="spellEnd"/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11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Fe</w:t>
      </w:r>
      <w:proofErr w:type="spellEnd"/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</w:p>
    <w:p w14:paraId="3CED0B01" w14:textId="77777777" w:rsidR="00F25E25" w:rsidRDefault="00F25E25">
      <w:pPr>
        <w:pStyle w:val="Szvegtrzs"/>
        <w:spacing w:before="2" w:after="1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2961"/>
      </w:tblGrid>
      <w:tr w:rsidR="00F25E25" w14:paraId="5EDBCC0B" w14:textId="77777777">
        <w:trPr>
          <w:trHeight w:val="437"/>
        </w:trPr>
        <w:tc>
          <w:tcPr>
            <w:tcW w:w="6091" w:type="dxa"/>
          </w:tcPr>
          <w:p w14:paraId="6CCBFFA6" w14:textId="77777777" w:rsidR="00F25E25" w:rsidRDefault="00000000">
            <w:pPr>
              <w:pStyle w:val="TableParagraph"/>
              <w:spacing w:before="60"/>
              <w:ind w:left="1505"/>
              <w:rPr>
                <w:b/>
                <w:sz w:val="24"/>
              </w:rPr>
            </w:pPr>
            <w:r>
              <w:rPr>
                <w:b/>
                <w:sz w:val="24"/>
              </w:rPr>
              <w:t>Kémiai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folyamat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megnevezése</w:t>
            </w:r>
          </w:p>
        </w:tc>
        <w:tc>
          <w:tcPr>
            <w:tcW w:w="2961" w:type="dxa"/>
          </w:tcPr>
          <w:p w14:paraId="691B7EC9" w14:textId="77777777" w:rsidR="00F25E25" w:rsidRDefault="00000000">
            <w:pPr>
              <w:pStyle w:val="TableParagraph"/>
              <w:spacing w:before="60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betűjele</w:t>
            </w:r>
          </w:p>
        </w:tc>
      </w:tr>
      <w:tr w:rsidR="00F25E25" w14:paraId="415EF996" w14:textId="77777777">
        <w:trPr>
          <w:trHeight w:val="736"/>
        </w:trPr>
        <w:tc>
          <w:tcPr>
            <w:tcW w:w="6091" w:type="dxa"/>
          </w:tcPr>
          <w:p w14:paraId="312FB8D5" w14:textId="77777777" w:rsidR="00F25E25" w:rsidRDefault="00000000">
            <w:pPr>
              <w:pStyle w:val="TableParagraph"/>
              <w:spacing w:before="209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Ward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által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szabadalmaztatott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eljárás.</w:t>
            </w:r>
          </w:p>
        </w:tc>
        <w:tc>
          <w:tcPr>
            <w:tcW w:w="2961" w:type="dxa"/>
          </w:tcPr>
          <w:p w14:paraId="0ED2A05E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F25E25" w14:paraId="10EB8711" w14:textId="77777777">
        <w:trPr>
          <w:trHeight w:val="737"/>
        </w:trPr>
        <w:tc>
          <w:tcPr>
            <w:tcW w:w="6091" w:type="dxa"/>
          </w:tcPr>
          <w:p w14:paraId="7399B53F" w14:textId="77777777" w:rsidR="00F25E25" w:rsidRDefault="00000000">
            <w:pPr>
              <w:pStyle w:val="TableParagraph"/>
              <w:spacing w:before="92"/>
              <w:ind w:right="755"/>
              <w:rPr>
                <w:i/>
                <w:sz w:val="24"/>
              </w:rPr>
            </w:pPr>
            <w:r>
              <w:rPr>
                <w:i/>
                <w:sz w:val="24"/>
              </w:rPr>
              <w:t>Az elemi kén drágulása miatt egy új anyagot kezdenek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használni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kén-dioxid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előállításához.</w:t>
            </w:r>
          </w:p>
        </w:tc>
        <w:tc>
          <w:tcPr>
            <w:tcW w:w="2961" w:type="dxa"/>
          </w:tcPr>
          <w:p w14:paraId="6ACB3635" w14:textId="77777777" w:rsidR="00F25E25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F25E25" w14:paraId="692CC410" w14:textId="77777777">
        <w:trPr>
          <w:trHeight w:val="736"/>
        </w:trPr>
        <w:tc>
          <w:tcPr>
            <w:tcW w:w="6091" w:type="dxa"/>
          </w:tcPr>
          <w:p w14:paraId="36A95BBC" w14:textId="77777777" w:rsidR="00F25E25" w:rsidRDefault="00000000">
            <w:pPr>
              <w:pStyle w:val="TableParagraph"/>
              <w:spacing w:before="209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kénsav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Nordhausenben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kidolgozott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ipari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előállítása.</w:t>
            </w:r>
          </w:p>
        </w:tc>
        <w:tc>
          <w:tcPr>
            <w:tcW w:w="2961" w:type="dxa"/>
          </w:tcPr>
          <w:p w14:paraId="1A311CDB" w14:textId="77777777" w:rsidR="00F25E25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F25E25" w14:paraId="6A7E4C5A" w14:textId="77777777">
        <w:trPr>
          <w:trHeight w:val="737"/>
        </w:trPr>
        <w:tc>
          <w:tcPr>
            <w:tcW w:w="6091" w:type="dxa"/>
          </w:tcPr>
          <w:p w14:paraId="756A9717" w14:textId="77777777" w:rsidR="00F25E25" w:rsidRDefault="00000000">
            <w:pPr>
              <w:pStyle w:val="TableParagraph"/>
              <w:spacing w:before="92"/>
              <w:ind w:right="535"/>
              <w:rPr>
                <w:i/>
                <w:sz w:val="24"/>
              </w:rPr>
            </w:pPr>
            <w:r>
              <w:rPr>
                <w:i/>
                <w:sz w:val="24"/>
              </w:rPr>
              <w:t>1806-ban született felismerés a kén-dioxid oxidációjával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kapcsolatban.</w:t>
            </w:r>
          </w:p>
        </w:tc>
        <w:tc>
          <w:tcPr>
            <w:tcW w:w="2961" w:type="dxa"/>
          </w:tcPr>
          <w:p w14:paraId="1533422C" w14:textId="77777777" w:rsidR="00F25E25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</w:tbl>
    <w:p w14:paraId="0A4405A5" w14:textId="77777777" w:rsidR="00F25E25" w:rsidRDefault="00F25E25">
      <w:pPr>
        <w:pStyle w:val="Szvegtrzs"/>
        <w:spacing w:before="7"/>
        <w:rPr>
          <w:sz w:val="27"/>
        </w:rPr>
      </w:pPr>
    </w:p>
    <w:p w14:paraId="6E994276" w14:textId="77777777" w:rsidR="00F25E25" w:rsidRDefault="00000000">
      <w:pPr>
        <w:pStyle w:val="Cmsor2"/>
        <w:numPr>
          <w:ilvl w:val="0"/>
          <w:numId w:val="5"/>
        </w:numPr>
        <w:tabs>
          <w:tab w:val="left" w:pos="403"/>
        </w:tabs>
        <w:spacing w:before="1"/>
        <w:ind w:right="113" w:firstLine="0"/>
        <w:jc w:val="both"/>
      </w:pPr>
      <w:r>
        <w:t>Adja meg azon „kontakt anyagok” képletét/vegyjelét, melyeket 1817-től napjainkig a</w:t>
      </w:r>
      <w:r>
        <w:rPr>
          <w:spacing w:val="1"/>
        </w:rPr>
        <w:t xml:space="preserve"> </w:t>
      </w:r>
      <w:r>
        <w:t>kén-dioxid</w:t>
      </w:r>
      <w:r>
        <w:rPr>
          <w:spacing w:val="-2"/>
        </w:rPr>
        <w:t xml:space="preserve"> </w:t>
      </w:r>
      <w:r>
        <w:t>oxidációjának</w:t>
      </w:r>
      <w:r>
        <w:rPr>
          <w:spacing w:val="-1"/>
        </w:rPr>
        <w:t xml:space="preserve"> </w:t>
      </w:r>
      <w:r>
        <w:t>meggyorsítására</w:t>
      </w:r>
      <w:r>
        <w:rPr>
          <w:spacing w:val="-2"/>
        </w:rPr>
        <w:t xml:space="preserve"> </w:t>
      </w:r>
      <w:r>
        <w:t>használtak</w:t>
      </w:r>
      <w:r>
        <w:rPr>
          <w:spacing w:val="-1"/>
        </w:rPr>
        <w:t xml:space="preserve"> </w:t>
      </w:r>
      <w:r>
        <w:t>(használnak)!</w:t>
      </w:r>
    </w:p>
    <w:p w14:paraId="08979990" w14:textId="77777777" w:rsidR="00F25E25" w:rsidRDefault="00F25E25">
      <w:pPr>
        <w:pStyle w:val="Szvegtrzs"/>
        <w:rPr>
          <w:b/>
          <w:sz w:val="26"/>
        </w:rPr>
      </w:pPr>
    </w:p>
    <w:p w14:paraId="3AEAE3FB" w14:textId="77777777" w:rsidR="00F25E25" w:rsidRDefault="00F25E25">
      <w:pPr>
        <w:pStyle w:val="Szvegtrzs"/>
        <w:rPr>
          <w:b/>
          <w:sz w:val="26"/>
        </w:rPr>
      </w:pPr>
    </w:p>
    <w:p w14:paraId="6038F6A3" w14:textId="77777777" w:rsidR="00F25E25" w:rsidRDefault="00F25E25">
      <w:pPr>
        <w:pStyle w:val="Szvegtrzs"/>
        <w:rPr>
          <w:b/>
          <w:sz w:val="26"/>
        </w:rPr>
      </w:pPr>
    </w:p>
    <w:p w14:paraId="045ABEFC" w14:textId="77777777" w:rsidR="00F25E25" w:rsidRDefault="00000000">
      <w:pPr>
        <w:pStyle w:val="Listaszerbekezds"/>
        <w:numPr>
          <w:ilvl w:val="0"/>
          <w:numId w:val="5"/>
        </w:numPr>
        <w:tabs>
          <w:tab w:val="left" w:pos="377"/>
        </w:tabs>
        <w:spacing w:before="205"/>
        <w:ind w:right="113" w:firstLine="0"/>
        <w:jc w:val="both"/>
        <w:rPr>
          <w:b/>
          <w:sz w:val="24"/>
        </w:rPr>
      </w:pPr>
      <w:r>
        <w:rPr>
          <w:b/>
          <w:sz w:val="24"/>
        </w:rPr>
        <w:t xml:space="preserve">Írja fel annak a reakciónak az egyenletét, amely akkor játszódna le, ha a </w:t>
      </w:r>
      <w:proofErr w:type="spellStart"/>
      <w:r>
        <w:rPr>
          <w:b/>
          <w:sz w:val="24"/>
        </w:rPr>
        <w:t>Roebuck</w:t>
      </w:r>
      <w:proofErr w:type="spellEnd"/>
      <w:r>
        <w:rPr>
          <w:b/>
          <w:sz w:val="24"/>
        </w:rPr>
        <w:t xml:space="preserve"> és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Garbett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által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kamrákba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kénsavoldat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helyett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tömény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salétromsavoldatot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öntenénk!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 színű lenne a reakcióban keletkező gáz?</w:t>
      </w:r>
    </w:p>
    <w:p w14:paraId="285D6F03" w14:textId="77777777" w:rsidR="00F25E25" w:rsidRDefault="00F25E25">
      <w:pPr>
        <w:pStyle w:val="Szvegtrzs"/>
        <w:rPr>
          <w:b/>
          <w:sz w:val="26"/>
        </w:rPr>
      </w:pPr>
    </w:p>
    <w:p w14:paraId="2378990A" w14:textId="77777777" w:rsidR="00F25E25" w:rsidRDefault="00F25E25">
      <w:pPr>
        <w:pStyle w:val="Szvegtrzs"/>
        <w:rPr>
          <w:b/>
          <w:sz w:val="26"/>
        </w:rPr>
      </w:pPr>
    </w:p>
    <w:p w14:paraId="6493CB07" w14:textId="77777777" w:rsidR="00F25E25" w:rsidRDefault="00F25E25">
      <w:pPr>
        <w:pStyle w:val="Szvegtrzs"/>
        <w:rPr>
          <w:b/>
          <w:sz w:val="26"/>
        </w:rPr>
      </w:pPr>
    </w:p>
    <w:p w14:paraId="14E0C6CE" w14:textId="77777777" w:rsidR="00F25E25" w:rsidRDefault="00000000">
      <w:pPr>
        <w:pStyle w:val="Cmsor2"/>
        <w:numPr>
          <w:ilvl w:val="0"/>
          <w:numId w:val="5"/>
        </w:numPr>
        <w:tabs>
          <w:tab w:val="left" w:pos="396"/>
        </w:tabs>
        <w:spacing w:before="208" w:line="276" w:lineRule="auto"/>
        <w:ind w:right="113" w:firstLine="0"/>
        <w:jc w:val="both"/>
      </w:pPr>
      <w:r>
        <w:t>Az a) feladatrészben felsorolt reakciók közül mely(</w:t>
      </w:r>
      <w:proofErr w:type="spellStart"/>
      <w:r>
        <w:t>ek</w:t>
      </w:r>
      <w:proofErr w:type="spellEnd"/>
      <w:r>
        <w:t xml:space="preserve">) </w:t>
      </w:r>
      <w:proofErr w:type="spellStart"/>
      <w:r>
        <w:t>redoxifolyamat</w:t>
      </w:r>
      <w:proofErr w:type="spellEnd"/>
      <w:r>
        <w:t>(ok)? Húzza alá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egyetlen helyes választ!</w:t>
      </w:r>
    </w:p>
    <w:p w14:paraId="0E377899" w14:textId="77777777" w:rsidR="00F25E25" w:rsidRDefault="00F25E25">
      <w:pPr>
        <w:pStyle w:val="Szvegtrzs"/>
        <w:spacing w:before="5"/>
        <w:rPr>
          <w:b/>
          <w:sz w:val="28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1218"/>
        <w:gridCol w:w="1777"/>
        <w:gridCol w:w="3569"/>
        <w:gridCol w:w="1318"/>
      </w:tblGrid>
      <w:tr w:rsidR="00F25E25" w14:paraId="2FEB5FEB" w14:textId="77777777">
        <w:trPr>
          <w:trHeight w:val="339"/>
        </w:trPr>
        <w:tc>
          <w:tcPr>
            <w:tcW w:w="1218" w:type="dxa"/>
          </w:tcPr>
          <w:p w14:paraId="011A3C0F" w14:textId="77777777" w:rsidR="00F25E25" w:rsidRDefault="00000000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Csak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1777" w:type="dxa"/>
          </w:tcPr>
          <w:p w14:paraId="667EC0F2" w14:textId="77777777" w:rsidR="00F25E25" w:rsidRDefault="00000000">
            <w:pPr>
              <w:pStyle w:val="TableParagraph"/>
              <w:spacing w:line="266" w:lineRule="exact"/>
              <w:ind w:left="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és </w:t>
            </w:r>
            <w:r>
              <w:rPr>
                <w:b/>
                <w:i/>
                <w:sz w:val="24"/>
              </w:rPr>
              <w:t>D</w:t>
            </w:r>
          </w:p>
        </w:tc>
        <w:tc>
          <w:tcPr>
            <w:tcW w:w="3569" w:type="dxa"/>
          </w:tcPr>
          <w:p w14:paraId="27BCF848" w14:textId="77777777" w:rsidR="00F25E25" w:rsidRDefault="00000000">
            <w:pPr>
              <w:pStyle w:val="TableParagraph"/>
              <w:spacing w:line="266" w:lineRule="exact"/>
              <w:ind w:left="547" w:right="5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Egyik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redoxireakció</w:t>
            </w:r>
          </w:p>
        </w:tc>
        <w:tc>
          <w:tcPr>
            <w:tcW w:w="1318" w:type="dxa"/>
          </w:tcPr>
          <w:p w14:paraId="178DA478" w14:textId="77777777" w:rsidR="00F25E25" w:rsidRDefault="00000000">
            <w:pPr>
              <w:pStyle w:val="TableParagraph"/>
              <w:spacing w:line="266" w:lineRule="exact"/>
              <w:ind w:left="0" w:right="49"/>
              <w:jc w:val="righ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Csak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</w:t>
            </w:r>
          </w:p>
        </w:tc>
      </w:tr>
      <w:tr w:rsidR="00F25E25" w14:paraId="65FDB76D" w14:textId="77777777">
        <w:trPr>
          <w:trHeight w:val="339"/>
        </w:trPr>
        <w:tc>
          <w:tcPr>
            <w:tcW w:w="1218" w:type="dxa"/>
          </w:tcPr>
          <w:p w14:paraId="73CB896B" w14:textId="77777777" w:rsidR="00F25E25" w:rsidRDefault="00000000">
            <w:pPr>
              <w:pStyle w:val="TableParagraph"/>
              <w:spacing w:before="64" w:line="25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és </w:t>
            </w:r>
            <w:r>
              <w:rPr>
                <w:b/>
                <w:i/>
                <w:sz w:val="24"/>
              </w:rPr>
              <w:t>C</w:t>
            </w:r>
          </w:p>
        </w:tc>
        <w:tc>
          <w:tcPr>
            <w:tcW w:w="1777" w:type="dxa"/>
          </w:tcPr>
          <w:p w14:paraId="6263BFE9" w14:textId="77777777" w:rsidR="00F25E25" w:rsidRDefault="00000000">
            <w:pPr>
              <w:pStyle w:val="TableParagraph"/>
              <w:spacing w:before="64" w:line="256" w:lineRule="exact"/>
              <w:ind w:left="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és </w:t>
            </w:r>
            <w:r>
              <w:rPr>
                <w:b/>
                <w:i/>
                <w:sz w:val="24"/>
              </w:rPr>
              <w:t>D</w:t>
            </w:r>
          </w:p>
        </w:tc>
        <w:tc>
          <w:tcPr>
            <w:tcW w:w="3569" w:type="dxa"/>
          </w:tcPr>
          <w:p w14:paraId="27C6392B" w14:textId="77777777" w:rsidR="00F25E25" w:rsidRDefault="00000000">
            <w:pPr>
              <w:pStyle w:val="TableParagraph"/>
              <w:spacing w:before="64" w:line="256" w:lineRule="exact"/>
              <w:ind w:left="577" w:right="5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Mindegyik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redoxireakció</w:t>
            </w:r>
          </w:p>
        </w:tc>
        <w:tc>
          <w:tcPr>
            <w:tcW w:w="1318" w:type="dxa"/>
          </w:tcPr>
          <w:p w14:paraId="7A8BF332" w14:textId="77777777" w:rsidR="00F25E25" w:rsidRDefault="00000000">
            <w:pPr>
              <w:pStyle w:val="TableParagraph"/>
              <w:spacing w:before="64" w:line="256" w:lineRule="exact"/>
              <w:ind w:left="0" w:right="49"/>
              <w:jc w:val="righ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Csak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</w:t>
            </w:r>
          </w:p>
        </w:tc>
      </w:tr>
    </w:tbl>
    <w:p w14:paraId="5172D0F3" w14:textId="77777777" w:rsidR="00F25E25" w:rsidRDefault="00F25E25">
      <w:pPr>
        <w:spacing w:line="256" w:lineRule="exact"/>
        <w:jc w:val="right"/>
        <w:rPr>
          <w:sz w:val="24"/>
        </w:rPr>
        <w:sectPr w:rsidR="00F25E25">
          <w:pgSz w:w="11910" w:h="16840"/>
          <w:pgMar w:top="1320" w:right="1300" w:bottom="1240" w:left="1300" w:header="816" w:footer="1058" w:gutter="0"/>
          <w:cols w:space="708"/>
        </w:sectPr>
      </w:pPr>
    </w:p>
    <w:p w14:paraId="3CC6D9E3" w14:textId="77777777" w:rsidR="00F25E25" w:rsidRDefault="00000000">
      <w:pPr>
        <w:pStyle w:val="Szvegtrzs"/>
        <w:spacing w:before="78"/>
        <w:ind w:left="117"/>
      </w:pPr>
      <w:r>
        <w:lastRenderedPageBreak/>
        <w:t>Napjainkban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kénsavgyártáshoz</w:t>
      </w:r>
      <w:r>
        <w:rPr>
          <w:spacing w:val="31"/>
        </w:rPr>
        <w:t xml:space="preserve"> </w:t>
      </w:r>
      <w:r>
        <w:t>szükséges</w:t>
      </w:r>
      <w:r>
        <w:rPr>
          <w:spacing w:val="30"/>
        </w:rPr>
        <w:t xml:space="preserve"> </w:t>
      </w:r>
      <w:r>
        <w:t>kén-</w:t>
      </w:r>
      <w:proofErr w:type="spellStart"/>
      <w:r>
        <w:t>trioxidot</w:t>
      </w:r>
      <w:proofErr w:type="spellEnd"/>
      <w:r>
        <w:rPr>
          <w:spacing w:val="31"/>
        </w:rPr>
        <w:t xml:space="preserve"> </w:t>
      </w:r>
      <w:r>
        <w:t>kén-dioxid</w:t>
      </w:r>
      <w:r>
        <w:rPr>
          <w:spacing w:val="29"/>
        </w:rPr>
        <w:t xml:space="preserve"> </w:t>
      </w:r>
      <w:r>
        <w:t>és</w:t>
      </w:r>
      <w:r>
        <w:rPr>
          <w:spacing w:val="31"/>
        </w:rPr>
        <w:t xml:space="preserve"> </w:t>
      </w:r>
      <w:r>
        <w:t>oxigén</w:t>
      </w:r>
      <w:r>
        <w:rPr>
          <w:spacing w:val="30"/>
        </w:rPr>
        <w:t xml:space="preserve"> </w:t>
      </w:r>
      <w:r>
        <w:t>reakciójával</w:t>
      </w:r>
      <w:r>
        <w:rPr>
          <w:spacing w:val="-57"/>
        </w:rPr>
        <w:t xml:space="preserve"> </w:t>
      </w:r>
      <w:r>
        <w:t>állítják</w:t>
      </w:r>
      <w:r>
        <w:rPr>
          <w:spacing w:val="-1"/>
        </w:rPr>
        <w:t xml:space="preserve"> </w:t>
      </w:r>
      <w:r>
        <w:t>elő</w:t>
      </w:r>
      <w:r>
        <w:rPr>
          <w:spacing w:val="-1"/>
        </w:rPr>
        <w:t xml:space="preserve"> </w:t>
      </w:r>
      <w:r>
        <w:t>az alábbi egyensúlyi folyamatban:</w:t>
      </w:r>
    </w:p>
    <w:p w14:paraId="33A1AA9D" w14:textId="77777777" w:rsidR="00F25E25" w:rsidRDefault="00F25E25">
      <w:pPr>
        <w:pStyle w:val="Szvegtrzs"/>
      </w:pPr>
    </w:p>
    <w:p w14:paraId="5C1B1802" w14:textId="77777777" w:rsidR="00F25E25" w:rsidRDefault="00000000">
      <w:pPr>
        <w:pStyle w:val="Szvegtrzs"/>
        <w:tabs>
          <w:tab w:val="left" w:pos="3539"/>
        </w:tabs>
        <w:jc w:val="center"/>
      </w:pPr>
      <w:r>
        <w:rPr>
          <w:position w:val="1"/>
        </w:rPr>
        <w:t>2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SO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spacing w:val="-1"/>
          <w:position w:val="1"/>
        </w:rPr>
        <w:t xml:space="preserve"> </w:t>
      </w:r>
      <w:r>
        <w:rPr>
          <w:rFonts w:ascii="Cambria" w:hAnsi="Cambria"/>
          <w:position w:val="1"/>
        </w:rPr>
        <w:t>⇌</w:t>
      </w:r>
      <w:r>
        <w:rPr>
          <w:rFonts w:ascii="Cambria" w:hAnsi="Cambria"/>
          <w:spacing w:val="6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</w:t>
      </w:r>
      <w:r>
        <w:rPr>
          <w:sz w:val="16"/>
        </w:rPr>
        <w:t>3</w:t>
      </w:r>
      <w:r>
        <w:rPr>
          <w:position w:val="1"/>
        </w:rPr>
        <w:t>(g)</w:t>
      </w:r>
      <w:r>
        <w:rPr>
          <w:position w:val="1"/>
        </w:rPr>
        <w:tab/>
      </w:r>
      <w:r>
        <w:rPr>
          <w:rFonts w:ascii="Symbol" w:hAnsi="Symbol"/>
          <w:position w:val="1"/>
        </w:rPr>
        <w:t></w:t>
      </w:r>
      <w:r>
        <w:rPr>
          <w:sz w:val="16"/>
        </w:rPr>
        <w:t>r</w:t>
      </w:r>
      <w:r>
        <w:rPr>
          <w:i/>
          <w:position w:val="1"/>
        </w:rPr>
        <w:t>H</w:t>
      </w:r>
      <w:r>
        <w:rPr>
          <w:i/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–198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</w:p>
    <w:p w14:paraId="1674EFCD" w14:textId="77777777" w:rsidR="00F25E25" w:rsidRDefault="00F25E25">
      <w:pPr>
        <w:pStyle w:val="Szvegtrzs"/>
        <w:spacing w:before="2"/>
      </w:pPr>
    </w:p>
    <w:p w14:paraId="1F20549B" w14:textId="77777777" w:rsidR="00F25E25" w:rsidRDefault="00000000">
      <w:pPr>
        <w:pStyle w:val="Cmsor2"/>
        <w:numPr>
          <w:ilvl w:val="0"/>
          <w:numId w:val="5"/>
        </w:numPr>
        <w:tabs>
          <w:tab w:val="left" w:pos="512"/>
        </w:tabs>
        <w:spacing w:line="276" w:lineRule="auto"/>
        <w:ind w:right="110" w:firstLine="0"/>
        <w:jc w:val="both"/>
      </w:pPr>
      <w:r>
        <w:t>Melyik</w:t>
      </w:r>
      <w:r>
        <w:rPr>
          <w:spacing w:val="1"/>
        </w:rPr>
        <w:t xml:space="preserve"> </w:t>
      </w:r>
      <w:r>
        <w:t>sorban</w:t>
      </w:r>
      <w:r>
        <w:rPr>
          <w:spacing w:val="1"/>
        </w:rPr>
        <w:t xml:space="preserve"> </w:t>
      </w:r>
      <w:r>
        <w:t>vannak</w:t>
      </w:r>
      <w:r>
        <w:rPr>
          <w:spacing w:val="1"/>
        </w:rPr>
        <w:t xml:space="preserve"> </w:t>
      </w:r>
      <w:r>
        <w:t>felsorolva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lehetőségek,</w:t>
      </w:r>
      <w:r>
        <w:rPr>
          <w:spacing w:val="1"/>
        </w:rPr>
        <w:t xml:space="preserve"> </w:t>
      </w:r>
      <w:r>
        <w:t>melyek</w:t>
      </w:r>
      <w:r>
        <w:rPr>
          <w:spacing w:val="1"/>
        </w:rPr>
        <w:t xml:space="preserve"> </w:t>
      </w:r>
      <w:r>
        <w:t>mindegyike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kén-</w:t>
      </w:r>
      <w:proofErr w:type="spellStart"/>
      <w:r>
        <w:t>trioxid</w:t>
      </w:r>
      <w:proofErr w:type="spellEnd"/>
      <w:r>
        <w:rPr>
          <w:spacing w:val="-5"/>
        </w:rPr>
        <w:t xml:space="preserve"> </w:t>
      </w:r>
      <w:r>
        <w:t>keletkezésének</w:t>
      </w:r>
      <w:r>
        <w:rPr>
          <w:spacing w:val="-5"/>
        </w:rPr>
        <w:t xml:space="preserve"> </w:t>
      </w:r>
      <w:r>
        <w:t>irányába</w:t>
      </w:r>
      <w:r>
        <w:rPr>
          <w:spacing w:val="-5"/>
        </w:rPr>
        <w:t xml:space="preserve"> </w:t>
      </w:r>
      <w:r>
        <w:t>tolja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reakció</w:t>
      </w:r>
      <w:r>
        <w:rPr>
          <w:spacing w:val="-5"/>
        </w:rPr>
        <w:t xml:space="preserve"> </w:t>
      </w:r>
      <w:r>
        <w:t>egyensúlyát?</w:t>
      </w:r>
      <w:r>
        <w:rPr>
          <w:spacing w:val="-5"/>
        </w:rPr>
        <w:t xml:space="preserve"> </w:t>
      </w:r>
      <w:r>
        <w:t>Húzza</w:t>
      </w:r>
      <w:r>
        <w:rPr>
          <w:spacing w:val="-5"/>
        </w:rPr>
        <w:t xml:space="preserve"> </w:t>
      </w:r>
      <w:r>
        <w:t>alá</w:t>
      </w:r>
      <w:r>
        <w:rPr>
          <w:spacing w:val="-4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egyetlen</w:t>
      </w:r>
      <w:r>
        <w:rPr>
          <w:spacing w:val="-58"/>
        </w:rPr>
        <w:t xml:space="preserve"> </w:t>
      </w:r>
      <w:r>
        <w:t>helyes</w:t>
      </w:r>
      <w:r>
        <w:rPr>
          <w:spacing w:val="-1"/>
        </w:rPr>
        <w:t xml:space="preserve"> </w:t>
      </w:r>
      <w:r>
        <w:t>választ!</w:t>
      </w:r>
    </w:p>
    <w:p w14:paraId="365A7C93" w14:textId="77777777" w:rsidR="00F25E25" w:rsidRDefault="00F25E25">
      <w:pPr>
        <w:pStyle w:val="Szvegtrzs"/>
        <w:spacing w:before="6"/>
        <w:rPr>
          <w:b/>
          <w:sz w:val="27"/>
        </w:rPr>
      </w:pPr>
    </w:p>
    <w:p w14:paraId="4869EB11" w14:textId="77777777" w:rsidR="00F25E25" w:rsidRDefault="00000000">
      <w:pPr>
        <w:spacing w:line="360" w:lineRule="auto"/>
        <w:ind w:left="1320" w:right="915" w:firstLine="596"/>
        <w:rPr>
          <w:i/>
          <w:sz w:val="24"/>
        </w:rPr>
      </w:pPr>
      <w:r>
        <w:rPr>
          <w:i/>
          <w:sz w:val="24"/>
        </w:rPr>
        <w:t>Nyomás növelése, kontakt katalizátor alkalmazása, hűtés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Oxigéngáz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feleslegben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való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alkalmazása,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melegítés,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nyomás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növelése</w:t>
      </w:r>
    </w:p>
    <w:p w14:paraId="226BD8F3" w14:textId="77777777" w:rsidR="00F25E25" w:rsidRDefault="00000000">
      <w:pPr>
        <w:ind w:left="1"/>
        <w:jc w:val="center"/>
        <w:rPr>
          <w:i/>
          <w:sz w:val="24"/>
        </w:rPr>
      </w:pPr>
      <w:r>
        <w:rPr>
          <w:i/>
          <w:sz w:val="24"/>
        </w:rPr>
        <w:t>Hűtés,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kén-dioxid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elvonása,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nyomás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csökkentése</w:t>
      </w:r>
    </w:p>
    <w:p w14:paraId="1E6E99BA" w14:textId="77777777" w:rsidR="00F25E25" w:rsidRDefault="00000000">
      <w:pPr>
        <w:spacing w:before="138" w:line="360" w:lineRule="auto"/>
        <w:ind w:left="1519" w:right="1516"/>
        <w:jc w:val="center"/>
        <w:rPr>
          <w:i/>
          <w:sz w:val="24"/>
        </w:rPr>
      </w:pPr>
      <w:r>
        <w:rPr>
          <w:i/>
          <w:sz w:val="24"/>
        </w:rPr>
        <w:t>Hűtés, oxigéngáz feleslegben való alkalmazása, nyomás növelése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Kontakt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katalizátor alkalmazása, hűtés, kén-dioxid elvonása</w:t>
      </w:r>
    </w:p>
    <w:p w14:paraId="140C37EF" w14:textId="77777777" w:rsidR="00F25E25" w:rsidRDefault="00F25E25">
      <w:pPr>
        <w:pStyle w:val="Szvegtrzs"/>
        <w:rPr>
          <w:i/>
          <w:sz w:val="20"/>
        </w:rPr>
      </w:pPr>
    </w:p>
    <w:p w14:paraId="33CA8A9D" w14:textId="77777777" w:rsidR="00F25E25" w:rsidRDefault="00F25E25">
      <w:pPr>
        <w:pStyle w:val="Szvegtrzs"/>
        <w:rPr>
          <w:i/>
          <w:sz w:val="20"/>
        </w:rPr>
      </w:pPr>
    </w:p>
    <w:p w14:paraId="7C348B1D" w14:textId="77777777" w:rsidR="00F25E25" w:rsidRDefault="00F25E25">
      <w:pPr>
        <w:pStyle w:val="Szvegtrzs"/>
        <w:rPr>
          <w:i/>
          <w:sz w:val="20"/>
        </w:rPr>
      </w:pPr>
    </w:p>
    <w:p w14:paraId="06C9CED3" w14:textId="77777777" w:rsidR="00F25E25" w:rsidRDefault="00F25E25">
      <w:pPr>
        <w:pStyle w:val="Szvegtrzs"/>
        <w:rPr>
          <w:i/>
          <w:sz w:val="20"/>
        </w:rPr>
      </w:pPr>
    </w:p>
    <w:p w14:paraId="07102EBA" w14:textId="77777777" w:rsidR="00F25E25" w:rsidRDefault="00F25E25">
      <w:pPr>
        <w:pStyle w:val="Szvegtrzs"/>
        <w:rPr>
          <w:i/>
          <w:sz w:val="20"/>
        </w:rPr>
      </w:pPr>
    </w:p>
    <w:p w14:paraId="12DD4048" w14:textId="77777777" w:rsidR="00F25E25" w:rsidRDefault="00F25E25">
      <w:pPr>
        <w:pStyle w:val="Szvegtrzs"/>
        <w:rPr>
          <w:i/>
          <w:sz w:val="20"/>
        </w:rPr>
      </w:pPr>
    </w:p>
    <w:p w14:paraId="4CF7D229" w14:textId="77777777" w:rsidR="00F25E25" w:rsidRDefault="00F25E25">
      <w:pPr>
        <w:pStyle w:val="Szvegtrzs"/>
        <w:rPr>
          <w:i/>
          <w:sz w:val="20"/>
        </w:rPr>
      </w:pPr>
    </w:p>
    <w:p w14:paraId="5A465E16" w14:textId="77777777" w:rsidR="00F25E25" w:rsidRDefault="00F25E25">
      <w:pPr>
        <w:pStyle w:val="Szvegtrzs"/>
        <w:rPr>
          <w:i/>
          <w:sz w:val="20"/>
        </w:rPr>
      </w:pPr>
    </w:p>
    <w:p w14:paraId="5894611C" w14:textId="77777777" w:rsidR="00F25E25" w:rsidRDefault="00F25E25">
      <w:pPr>
        <w:pStyle w:val="Szvegtrzs"/>
        <w:rPr>
          <w:i/>
          <w:sz w:val="20"/>
        </w:rPr>
      </w:pPr>
    </w:p>
    <w:p w14:paraId="4F5E5752" w14:textId="77777777" w:rsidR="00F25E25" w:rsidRDefault="00F25E25">
      <w:pPr>
        <w:pStyle w:val="Szvegtrzs"/>
        <w:rPr>
          <w:i/>
          <w:sz w:val="20"/>
        </w:rPr>
      </w:pPr>
    </w:p>
    <w:p w14:paraId="7148D10F" w14:textId="77777777" w:rsidR="00F25E25" w:rsidRDefault="00F25E25">
      <w:pPr>
        <w:pStyle w:val="Szvegtrzs"/>
        <w:rPr>
          <w:i/>
          <w:sz w:val="20"/>
        </w:rPr>
      </w:pPr>
    </w:p>
    <w:p w14:paraId="11891859" w14:textId="77777777" w:rsidR="00F25E25" w:rsidRDefault="00F25E25">
      <w:pPr>
        <w:pStyle w:val="Szvegtrzs"/>
        <w:rPr>
          <w:i/>
          <w:sz w:val="20"/>
        </w:rPr>
      </w:pPr>
    </w:p>
    <w:p w14:paraId="5377D763" w14:textId="77777777" w:rsidR="00F25E25" w:rsidRDefault="00F25E25">
      <w:pPr>
        <w:pStyle w:val="Szvegtrzs"/>
        <w:rPr>
          <w:i/>
          <w:sz w:val="20"/>
        </w:rPr>
      </w:pPr>
    </w:p>
    <w:p w14:paraId="378ECEA0" w14:textId="77777777" w:rsidR="00F25E25" w:rsidRDefault="00F25E25">
      <w:pPr>
        <w:pStyle w:val="Szvegtrzs"/>
        <w:rPr>
          <w:i/>
          <w:sz w:val="20"/>
        </w:rPr>
      </w:pPr>
    </w:p>
    <w:p w14:paraId="7C99ABE9" w14:textId="77777777" w:rsidR="00F25E25" w:rsidRDefault="00F25E25">
      <w:pPr>
        <w:pStyle w:val="Szvegtrzs"/>
        <w:rPr>
          <w:i/>
          <w:sz w:val="20"/>
        </w:rPr>
      </w:pPr>
    </w:p>
    <w:p w14:paraId="2E64F70B" w14:textId="77777777" w:rsidR="00F25E25" w:rsidRDefault="00F25E25">
      <w:pPr>
        <w:pStyle w:val="Szvegtrzs"/>
        <w:rPr>
          <w:i/>
          <w:sz w:val="20"/>
        </w:rPr>
      </w:pPr>
    </w:p>
    <w:p w14:paraId="72661BF6" w14:textId="77777777" w:rsidR="00F25E25" w:rsidRDefault="00F25E25">
      <w:pPr>
        <w:pStyle w:val="Szvegtrzs"/>
        <w:rPr>
          <w:i/>
          <w:sz w:val="20"/>
        </w:rPr>
      </w:pPr>
    </w:p>
    <w:p w14:paraId="524BAAB2" w14:textId="77777777" w:rsidR="00F25E25" w:rsidRDefault="00F25E25">
      <w:pPr>
        <w:pStyle w:val="Szvegtrzs"/>
        <w:rPr>
          <w:i/>
          <w:sz w:val="20"/>
        </w:rPr>
      </w:pPr>
    </w:p>
    <w:p w14:paraId="3BE05218" w14:textId="77777777" w:rsidR="00F25E25" w:rsidRDefault="00F25E25">
      <w:pPr>
        <w:pStyle w:val="Szvegtrzs"/>
        <w:rPr>
          <w:i/>
          <w:sz w:val="20"/>
        </w:rPr>
      </w:pPr>
    </w:p>
    <w:p w14:paraId="27BA3DFC" w14:textId="77777777" w:rsidR="00F25E25" w:rsidRDefault="00F25E25">
      <w:pPr>
        <w:pStyle w:val="Szvegtrzs"/>
        <w:rPr>
          <w:i/>
          <w:sz w:val="20"/>
        </w:rPr>
      </w:pPr>
    </w:p>
    <w:p w14:paraId="2EE8A92A" w14:textId="77777777" w:rsidR="00F25E25" w:rsidRDefault="00F25E25">
      <w:pPr>
        <w:pStyle w:val="Szvegtrzs"/>
        <w:rPr>
          <w:i/>
          <w:sz w:val="20"/>
        </w:rPr>
      </w:pPr>
    </w:p>
    <w:p w14:paraId="2EAE8813" w14:textId="77777777" w:rsidR="00F25E25" w:rsidRDefault="00F25E25">
      <w:pPr>
        <w:pStyle w:val="Szvegtrzs"/>
        <w:rPr>
          <w:i/>
          <w:sz w:val="20"/>
        </w:rPr>
      </w:pPr>
    </w:p>
    <w:p w14:paraId="78A7163E" w14:textId="77777777" w:rsidR="00F25E25" w:rsidRDefault="00F25E25">
      <w:pPr>
        <w:pStyle w:val="Szvegtrzs"/>
        <w:rPr>
          <w:i/>
          <w:sz w:val="20"/>
        </w:rPr>
      </w:pPr>
    </w:p>
    <w:p w14:paraId="3D0D4475" w14:textId="77777777" w:rsidR="00F25E25" w:rsidRDefault="00F25E25">
      <w:pPr>
        <w:pStyle w:val="Szvegtrzs"/>
        <w:rPr>
          <w:i/>
          <w:sz w:val="20"/>
        </w:rPr>
      </w:pPr>
    </w:p>
    <w:p w14:paraId="410800C4" w14:textId="77777777" w:rsidR="00F25E25" w:rsidRDefault="00F25E25">
      <w:pPr>
        <w:pStyle w:val="Szvegtrzs"/>
        <w:rPr>
          <w:i/>
          <w:sz w:val="20"/>
        </w:rPr>
      </w:pPr>
    </w:p>
    <w:p w14:paraId="6B1224E2" w14:textId="77777777" w:rsidR="00F25E25" w:rsidRDefault="00F25E25">
      <w:pPr>
        <w:pStyle w:val="Szvegtrzs"/>
        <w:rPr>
          <w:i/>
          <w:sz w:val="20"/>
        </w:rPr>
      </w:pPr>
    </w:p>
    <w:p w14:paraId="321DEF75" w14:textId="77777777" w:rsidR="00F25E25" w:rsidRDefault="00F25E25">
      <w:pPr>
        <w:pStyle w:val="Szvegtrzs"/>
        <w:rPr>
          <w:i/>
          <w:sz w:val="20"/>
        </w:rPr>
      </w:pPr>
    </w:p>
    <w:p w14:paraId="417830FF" w14:textId="77777777" w:rsidR="00F25E25" w:rsidRDefault="00F25E25">
      <w:pPr>
        <w:pStyle w:val="Szvegtrzs"/>
        <w:rPr>
          <w:i/>
          <w:sz w:val="20"/>
        </w:rPr>
      </w:pPr>
    </w:p>
    <w:p w14:paraId="3AFC8A24" w14:textId="77777777" w:rsidR="00F25E25" w:rsidRDefault="00F25E25">
      <w:pPr>
        <w:pStyle w:val="Szvegtrzs"/>
        <w:rPr>
          <w:i/>
          <w:sz w:val="20"/>
        </w:rPr>
      </w:pPr>
    </w:p>
    <w:p w14:paraId="054C6950" w14:textId="77777777" w:rsidR="00F25E25" w:rsidRDefault="00F25E25">
      <w:pPr>
        <w:pStyle w:val="Szvegtrzs"/>
        <w:rPr>
          <w:i/>
          <w:sz w:val="20"/>
        </w:rPr>
      </w:pPr>
    </w:p>
    <w:p w14:paraId="5F70DA8F" w14:textId="77777777" w:rsidR="00F25E25" w:rsidRDefault="00F25E25">
      <w:pPr>
        <w:pStyle w:val="Szvegtrzs"/>
        <w:rPr>
          <w:i/>
          <w:sz w:val="20"/>
        </w:rPr>
      </w:pPr>
    </w:p>
    <w:p w14:paraId="077D7825" w14:textId="77777777" w:rsidR="00F25E25" w:rsidRDefault="00F25E25">
      <w:pPr>
        <w:pStyle w:val="Szvegtrzs"/>
        <w:rPr>
          <w:i/>
          <w:sz w:val="20"/>
        </w:rPr>
      </w:pPr>
    </w:p>
    <w:p w14:paraId="7376CEE6" w14:textId="77777777" w:rsidR="00F25E25" w:rsidRDefault="00F25E25">
      <w:pPr>
        <w:pStyle w:val="Szvegtrzs"/>
        <w:rPr>
          <w:i/>
          <w:sz w:val="20"/>
        </w:rPr>
      </w:pPr>
    </w:p>
    <w:p w14:paraId="2FEC34E2" w14:textId="77777777" w:rsidR="00F25E25" w:rsidRDefault="00F25E25">
      <w:pPr>
        <w:pStyle w:val="Szvegtrzs"/>
        <w:rPr>
          <w:i/>
          <w:sz w:val="20"/>
        </w:rPr>
      </w:pPr>
    </w:p>
    <w:p w14:paraId="13B5882A" w14:textId="77777777" w:rsidR="00F25E25" w:rsidRDefault="00F25E25">
      <w:pPr>
        <w:pStyle w:val="Szvegtrzs"/>
        <w:rPr>
          <w:i/>
          <w:sz w:val="20"/>
        </w:rPr>
      </w:pPr>
    </w:p>
    <w:p w14:paraId="3635605E" w14:textId="77777777" w:rsidR="00F25E25" w:rsidRDefault="00F25E25">
      <w:pPr>
        <w:pStyle w:val="Szvegtrzs"/>
        <w:rPr>
          <w:i/>
          <w:sz w:val="20"/>
        </w:rPr>
      </w:pPr>
    </w:p>
    <w:p w14:paraId="38BEB6F6" w14:textId="77777777" w:rsidR="00F25E25" w:rsidRDefault="00F25E25">
      <w:pPr>
        <w:pStyle w:val="Szvegtrzs"/>
        <w:rPr>
          <w:i/>
          <w:sz w:val="20"/>
        </w:rPr>
      </w:pPr>
    </w:p>
    <w:p w14:paraId="077DD9C8" w14:textId="77777777" w:rsidR="00F25E25" w:rsidRDefault="00000000">
      <w:pPr>
        <w:pStyle w:val="Szvegtrzs"/>
        <w:spacing w:before="5"/>
        <w:rPr>
          <w:i/>
          <w:sz w:val="11"/>
        </w:rPr>
      </w:pPr>
      <w:r>
        <w:pict w14:anchorId="07BB7393">
          <v:group id="_x0000_s2085" style="position:absolute;margin-left:438.65pt;margin-top:8.55pt;width:85.8pt;height:29.05pt;z-index:-15720960;mso-wrap-distance-left:0;mso-wrap-distance-right:0;mso-position-horizontal-relative:page" coordorigin="8773,171" coordsize="1716,581">
            <v:shape id="_x0000_s2092" style="position:absolute;left:8786;top:186;width:1689;height:552" coordorigin="8786,187" coordsize="1689,552" o:spt="100" adj="0,,0" path="m9624,187r-838,l8786,739r838,l9624,187xm10475,187r-838,l9637,739r838,l10475,187xe" fillcolor="#d9d9d9" stroked="f">
              <v:stroke joinstyle="round"/>
              <v:formulas/>
              <v:path arrowok="t" o:connecttype="segments"/>
            </v:shape>
            <v:rect id="_x0000_s2091" style="position:absolute;left:8773;top:171;width:851;height:15" fillcolor="black" stroked="f"/>
            <v:rect id="_x0000_s2090" style="position:absolute;left:8787;top:185;width:837;height:2" fillcolor="#d9d9d9" stroked="f"/>
            <v:shape id="_x0000_s2089" style="position:absolute;left:9624;top:171;width:851;height:16" coordorigin="9624,171" coordsize="851,16" path="m10475,171r-837,l9624,171r,16l9638,187r,-1l10475,186r,-15xe" fillcolor="black" stroked="f">
              <v:path arrowok="t"/>
            </v:shape>
            <v:rect id="_x0000_s2088" style="position:absolute;left:9638;top:185;width:837;height:2" fillcolor="#d9d9d9" stroked="f"/>
            <v:shape id="_x0000_s2087" style="position:absolute;left:8773;top:171;width:1716;height:581" coordorigin="8773,171" coordsize="1716,581" path="m10489,171r-14,l10475,186r,1l10475,738r-837,l9638,187r-14,l9624,738r-851,l8773,752r851,l9638,752r837,l10489,752r,-14l10489,187r,-1l10489,171xe" fillcolor="black" stroked="f">
              <v:path arrowok="t"/>
            </v:shape>
            <v:shape id="_x0000_s2086" type="#_x0000_t202" style="position:absolute;left:8780;top:178;width:851;height:567" fillcolor="#d9d9d9" strokeweight=".72pt">
              <v:textbox inset="0,0,0,0">
                <w:txbxContent>
                  <w:p w14:paraId="4E38A16C" w14:textId="77777777" w:rsidR="00F25E25" w:rsidRDefault="00000000">
                    <w:pPr>
                      <w:spacing w:before="138"/>
                      <w:ind w:left="6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7</w:t>
                    </w:r>
                    <w:r>
                      <w:rPr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187C0A" w14:textId="77777777" w:rsidR="00F25E25" w:rsidRDefault="00F25E25">
      <w:pPr>
        <w:rPr>
          <w:sz w:val="11"/>
        </w:rPr>
        <w:sectPr w:rsidR="00F25E25">
          <w:pgSz w:w="11910" w:h="16840"/>
          <w:pgMar w:top="1320" w:right="1300" w:bottom="1240" w:left="1300" w:header="816" w:footer="1058" w:gutter="0"/>
          <w:cols w:space="708"/>
        </w:sectPr>
      </w:pPr>
    </w:p>
    <w:p w14:paraId="005B4FD2" w14:textId="77777777" w:rsidR="00F25E25" w:rsidRDefault="00F25E25">
      <w:pPr>
        <w:pStyle w:val="Szvegtrzs"/>
        <w:spacing w:before="5"/>
        <w:rPr>
          <w:i/>
          <w:sz w:val="23"/>
        </w:rPr>
      </w:pPr>
    </w:p>
    <w:p w14:paraId="4A11EA02" w14:textId="77777777" w:rsidR="00F25E25" w:rsidRDefault="00000000">
      <w:pPr>
        <w:pStyle w:val="Cmsor1"/>
        <w:numPr>
          <w:ilvl w:val="0"/>
          <w:numId w:val="7"/>
        </w:numPr>
        <w:tabs>
          <w:tab w:val="left" w:pos="3173"/>
        </w:tabs>
        <w:ind w:left="3172"/>
        <w:jc w:val="left"/>
      </w:pPr>
      <w:r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14:paraId="2C4B1A7A" w14:textId="77777777" w:rsidR="00F25E25" w:rsidRDefault="00000000">
      <w:pPr>
        <w:pStyle w:val="Szvegtrzs"/>
        <w:spacing w:before="156"/>
        <w:ind w:left="117" w:right="113"/>
        <w:jc w:val="both"/>
      </w:pPr>
      <w:r>
        <w:t>Három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térfogatú</w:t>
      </w:r>
      <w:r>
        <w:rPr>
          <w:spacing w:val="1"/>
        </w:rPr>
        <w:t xml:space="preserve"> </w:t>
      </w:r>
      <w:r>
        <w:t>és</w:t>
      </w:r>
      <w:r>
        <w:rPr>
          <w:spacing w:val="61"/>
        </w:rPr>
        <w:t xml:space="preserve"> </w:t>
      </w:r>
      <w:r>
        <w:t>tömegű</w:t>
      </w:r>
      <w:r>
        <w:rPr>
          <w:spacing w:val="61"/>
        </w:rPr>
        <w:t xml:space="preserve"> </w:t>
      </w:r>
      <w:r>
        <w:t>gömblombikban</w:t>
      </w:r>
      <w:r>
        <w:rPr>
          <w:spacing w:val="61"/>
        </w:rPr>
        <w:t xml:space="preserve"> </w:t>
      </w:r>
      <w:r>
        <w:t>40</w:t>
      </w:r>
      <w:r>
        <w:rPr>
          <w:spacing w:val="61"/>
        </w:rPr>
        <w:t xml:space="preserve"> </w:t>
      </w:r>
      <w:r>
        <w:t>°C</w:t>
      </w:r>
      <w:r>
        <w:rPr>
          <w:spacing w:val="61"/>
        </w:rPr>
        <w:t xml:space="preserve"> </w:t>
      </w:r>
      <w:r>
        <w:t>hőmérsékletű,</w:t>
      </w:r>
      <w:r>
        <w:rPr>
          <w:spacing w:val="6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nyomású</w:t>
      </w:r>
      <w:r>
        <w:rPr>
          <w:spacing w:val="-1"/>
        </w:rPr>
        <w:t xml:space="preserve"> </w:t>
      </w:r>
      <w:r>
        <w:t>gáz található:</w:t>
      </w:r>
    </w:p>
    <w:p w14:paraId="58437609" w14:textId="77777777" w:rsidR="00F25E25" w:rsidRDefault="00F25E25">
      <w:pPr>
        <w:pStyle w:val="Szvegtrzs"/>
      </w:pPr>
    </w:p>
    <w:p w14:paraId="2F142E8F" w14:textId="77777777" w:rsidR="00F25E25" w:rsidRDefault="00000000">
      <w:pPr>
        <w:pStyle w:val="Listaszerbekezds"/>
        <w:numPr>
          <w:ilvl w:val="1"/>
          <w:numId w:val="5"/>
        </w:numPr>
        <w:tabs>
          <w:tab w:val="left" w:pos="1506"/>
          <w:tab w:val="left" w:pos="4037"/>
          <w:tab w:val="left" w:pos="6161"/>
        </w:tabs>
        <w:ind w:left="1505" w:hanging="301"/>
        <w:rPr>
          <w:sz w:val="24"/>
        </w:rPr>
      </w:pPr>
      <w:r>
        <w:rPr>
          <w:sz w:val="24"/>
        </w:rPr>
        <w:t>Metil-amin</w:t>
      </w:r>
      <w:r>
        <w:rPr>
          <w:sz w:val="24"/>
        </w:rPr>
        <w:tab/>
      </w:r>
      <w:r>
        <w:rPr>
          <w:b/>
          <w:i/>
          <w:sz w:val="24"/>
        </w:rPr>
        <w:t>B)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Etén</w:t>
      </w:r>
      <w:r>
        <w:rPr>
          <w:sz w:val="24"/>
        </w:rPr>
        <w:tab/>
      </w:r>
      <w:r>
        <w:rPr>
          <w:b/>
          <w:i/>
          <w:sz w:val="24"/>
        </w:rPr>
        <w:t>C)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Hidrogén-fluorid</w:t>
      </w:r>
    </w:p>
    <w:p w14:paraId="344ADE05" w14:textId="77777777" w:rsidR="00F25E25" w:rsidRDefault="00F25E25">
      <w:pPr>
        <w:pStyle w:val="Szvegtrzs"/>
      </w:pPr>
    </w:p>
    <w:p w14:paraId="373436E4" w14:textId="77777777" w:rsidR="00F25E25" w:rsidRDefault="00000000">
      <w:pPr>
        <w:pStyle w:val="Szvegtrzs"/>
        <w:ind w:left="117" w:right="112"/>
        <w:jc w:val="both"/>
      </w:pPr>
      <w:r>
        <w:t>A</w:t>
      </w:r>
      <w:r>
        <w:rPr>
          <w:spacing w:val="1"/>
        </w:rPr>
        <w:t xml:space="preserve"> </w:t>
      </w:r>
      <w:r>
        <w:t>karbonsavak</w:t>
      </w:r>
      <w:r>
        <w:rPr>
          <w:spacing w:val="1"/>
        </w:rPr>
        <w:t xml:space="preserve"> </w:t>
      </w:r>
      <w:proofErr w:type="spellStart"/>
      <w:r>
        <w:t>dimerizációjához</w:t>
      </w:r>
      <w:proofErr w:type="spellEnd"/>
      <w:r>
        <w:rPr>
          <w:spacing w:val="1"/>
        </w:rPr>
        <w:t xml:space="preserve"> </w:t>
      </w:r>
      <w:r>
        <w:t>hasonló</w:t>
      </w:r>
      <w:r>
        <w:rPr>
          <w:spacing w:val="1"/>
        </w:rPr>
        <w:t xml:space="preserve"> </w:t>
      </w:r>
      <w:r>
        <w:t>jelenséggel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hidrogén-fluorid</w:t>
      </w:r>
      <w:r>
        <w:rPr>
          <w:spacing w:val="1"/>
        </w:rPr>
        <w:t xml:space="preserve"> </w:t>
      </w:r>
      <w:r>
        <w:t>esetében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találkozunk. E vegyület egyik jellemző tulajdonsága, hogy gázállapotban molekulái között</w:t>
      </w:r>
      <w:r>
        <w:rPr>
          <w:spacing w:val="1"/>
        </w:rPr>
        <w:t xml:space="preserve"> </w:t>
      </w:r>
      <w:r>
        <w:t>asszociáció</w:t>
      </w:r>
      <w:r>
        <w:rPr>
          <w:spacing w:val="-2"/>
        </w:rPr>
        <w:t xml:space="preserve"> </w:t>
      </w:r>
      <w:r>
        <w:t>alakul ki, így 40</w:t>
      </w:r>
      <w:r>
        <w:rPr>
          <w:spacing w:val="-1"/>
        </w:rPr>
        <w:t xml:space="preserve"> </w:t>
      </w:r>
      <w:r>
        <w:t>°C-</w:t>
      </w:r>
      <w:proofErr w:type="spellStart"/>
      <w:r>
        <w:t>on</w:t>
      </w:r>
      <w:proofErr w:type="spellEnd"/>
      <w:r>
        <w:t xml:space="preserve"> a halmazában </w:t>
      </w:r>
      <w:proofErr w:type="spellStart"/>
      <w:r>
        <w:t>dimerek</w:t>
      </w:r>
      <w:proofErr w:type="spellEnd"/>
      <w:r>
        <w:rPr>
          <w:spacing w:val="-1"/>
        </w:rPr>
        <w:t xml:space="preserve"> </w:t>
      </w:r>
      <w:r>
        <w:t>találhatók.</w:t>
      </w:r>
    </w:p>
    <w:p w14:paraId="692A90D5" w14:textId="77777777" w:rsidR="00F25E25" w:rsidRDefault="00F25E25">
      <w:pPr>
        <w:pStyle w:val="Szvegtrzs"/>
        <w:spacing w:before="2"/>
      </w:pPr>
    </w:p>
    <w:p w14:paraId="21032A93" w14:textId="77777777" w:rsidR="00F25E25" w:rsidRDefault="00000000">
      <w:pPr>
        <w:pStyle w:val="Cmsor2"/>
        <w:numPr>
          <w:ilvl w:val="0"/>
          <w:numId w:val="4"/>
        </w:numPr>
        <w:tabs>
          <w:tab w:val="left" w:pos="377"/>
        </w:tabs>
      </w:pPr>
      <w:r>
        <w:t>Állítsa</w:t>
      </w:r>
      <w:r>
        <w:rPr>
          <w:spacing w:val="-5"/>
        </w:rPr>
        <w:t xml:space="preserve"> </w:t>
      </w:r>
      <w:r>
        <w:t>növekvő</w:t>
      </w:r>
      <w:r>
        <w:rPr>
          <w:spacing w:val="-5"/>
        </w:rPr>
        <w:t xml:space="preserve"> </w:t>
      </w:r>
      <w:r>
        <w:t>sorrendbe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gázzal</w:t>
      </w:r>
      <w:r>
        <w:rPr>
          <w:spacing w:val="-4"/>
        </w:rPr>
        <w:t xml:space="preserve"> </w:t>
      </w:r>
      <w:r>
        <w:t>telt</w:t>
      </w:r>
      <w:r>
        <w:rPr>
          <w:spacing w:val="-4"/>
        </w:rPr>
        <w:t xml:space="preserve"> </w:t>
      </w:r>
      <w:r>
        <w:t>lombikok</w:t>
      </w:r>
      <w:r>
        <w:rPr>
          <w:spacing w:val="-4"/>
        </w:rPr>
        <w:t xml:space="preserve"> </w:t>
      </w:r>
      <w:r>
        <w:t>tömegét!</w:t>
      </w:r>
    </w:p>
    <w:p w14:paraId="11851229" w14:textId="77777777" w:rsidR="00F25E25" w:rsidRDefault="00F25E25">
      <w:pPr>
        <w:pStyle w:val="Szvegtrzs"/>
        <w:rPr>
          <w:b/>
          <w:sz w:val="26"/>
        </w:rPr>
      </w:pPr>
    </w:p>
    <w:p w14:paraId="391670AF" w14:textId="77777777" w:rsidR="00F25E25" w:rsidRDefault="00F25E25">
      <w:pPr>
        <w:pStyle w:val="Szvegtrzs"/>
        <w:rPr>
          <w:b/>
          <w:sz w:val="26"/>
        </w:rPr>
      </w:pPr>
    </w:p>
    <w:p w14:paraId="2CEDAF7C" w14:textId="77777777" w:rsidR="00F25E25" w:rsidRDefault="00F25E25">
      <w:pPr>
        <w:pStyle w:val="Szvegtrzs"/>
        <w:rPr>
          <w:b/>
          <w:sz w:val="26"/>
        </w:rPr>
      </w:pPr>
    </w:p>
    <w:p w14:paraId="3571ED95" w14:textId="77777777" w:rsidR="00F25E25" w:rsidRDefault="00000000">
      <w:pPr>
        <w:pStyle w:val="Listaszerbekezds"/>
        <w:numPr>
          <w:ilvl w:val="0"/>
          <w:numId w:val="4"/>
        </w:numPr>
        <w:tabs>
          <w:tab w:val="left" w:pos="391"/>
        </w:tabs>
        <w:spacing w:before="207"/>
        <w:ind w:left="390" w:hanging="274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szagtalan?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Húzza alá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egyetlen helyes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választ!</w:t>
      </w:r>
    </w:p>
    <w:p w14:paraId="6EB4362E" w14:textId="77777777" w:rsidR="00F25E25" w:rsidRDefault="00F25E25">
      <w:pPr>
        <w:pStyle w:val="Szvegtrzs"/>
        <w:spacing w:before="9" w:after="1"/>
        <w:rPr>
          <w:b/>
        </w:rPr>
      </w:pPr>
    </w:p>
    <w:tbl>
      <w:tblPr>
        <w:tblStyle w:val="TableNormal"/>
        <w:tblW w:w="0" w:type="auto"/>
        <w:tblInd w:w="1074" w:type="dxa"/>
        <w:tblLayout w:type="fixed"/>
        <w:tblLook w:val="01E0" w:firstRow="1" w:lastRow="1" w:firstColumn="1" w:lastColumn="1" w:noHBand="0" w:noVBand="0"/>
      </w:tblPr>
      <w:tblGrid>
        <w:gridCol w:w="1108"/>
        <w:gridCol w:w="1740"/>
        <w:gridCol w:w="3155"/>
        <w:gridCol w:w="1169"/>
      </w:tblGrid>
      <w:tr w:rsidR="00F25E25" w14:paraId="200DDDF7" w14:textId="77777777">
        <w:trPr>
          <w:trHeight w:val="339"/>
        </w:trPr>
        <w:tc>
          <w:tcPr>
            <w:tcW w:w="1108" w:type="dxa"/>
          </w:tcPr>
          <w:p w14:paraId="128F86BD" w14:textId="77777777" w:rsidR="00F25E25" w:rsidRDefault="00000000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Csak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1740" w:type="dxa"/>
          </w:tcPr>
          <w:p w14:paraId="2730B63C" w14:textId="77777777" w:rsidR="00F25E25" w:rsidRDefault="00000000">
            <w:pPr>
              <w:pStyle w:val="TableParagraph"/>
              <w:spacing w:line="266" w:lineRule="exact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és </w:t>
            </w:r>
            <w:r>
              <w:rPr>
                <w:b/>
                <w:i/>
                <w:sz w:val="24"/>
              </w:rPr>
              <w:t>B</w:t>
            </w:r>
          </w:p>
        </w:tc>
        <w:tc>
          <w:tcPr>
            <w:tcW w:w="3155" w:type="dxa"/>
          </w:tcPr>
          <w:p w14:paraId="12CBF0C5" w14:textId="77777777" w:rsidR="00F25E25" w:rsidRDefault="00000000">
            <w:pPr>
              <w:pStyle w:val="TableParagraph"/>
              <w:spacing w:line="266" w:lineRule="exact"/>
              <w:ind w:left="0" w:right="4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Egyik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szagtalan</w:t>
            </w:r>
          </w:p>
        </w:tc>
        <w:tc>
          <w:tcPr>
            <w:tcW w:w="1169" w:type="dxa"/>
          </w:tcPr>
          <w:p w14:paraId="34E0684B" w14:textId="77777777" w:rsidR="00F25E25" w:rsidRDefault="00000000">
            <w:pPr>
              <w:pStyle w:val="TableParagraph"/>
              <w:spacing w:line="266" w:lineRule="exact"/>
              <w:ind w:left="0" w:right="47"/>
              <w:jc w:val="righ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Csak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</w:t>
            </w:r>
          </w:p>
        </w:tc>
      </w:tr>
      <w:tr w:rsidR="00F25E25" w14:paraId="32FDB8C7" w14:textId="77777777">
        <w:trPr>
          <w:trHeight w:val="339"/>
        </w:trPr>
        <w:tc>
          <w:tcPr>
            <w:tcW w:w="1108" w:type="dxa"/>
          </w:tcPr>
          <w:p w14:paraId="4F09029A" w14:textId="77777777" w:rsidR="00F25E25" w:rsidRDefault="00000000">
            <w:pPr>
              <w:pStyle w:val="TableParagraph"/>
              <w:spacing w:before="64" w:line="25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és </w:t>
            </w:r>
            <w:r>
              <w:rPr>
                <w:b/>
                <w:i/>
                <w:sz w:val="24"/>
              </w:rPr>
              <w:t>C</w:t>
            </w:r>
          </w:p>
        </w:tc>
        <w:tc>
          <w:tcPr>
            <w:tcW w:w="1740" w:type="dxa"/>
          </w:tcPr>
          <w:p w14:paraId="27B5BECA" w14:textId="77777777" w:rsidR="00F25E25" w:rsidRDefault="00000000">
            <w:pPr>
              <w:pStyle w:val="TableParagraph"/>
              <w:spacing w:before="64" w:line="256" w:lineRule="exact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és </w:t>
            </w:r>
            <w:r>
              <w:rPr>
                <w:b/>
                <w:i/>
                <w:sz w:val="24"/>
              </w:rPr>
              <w:t>C</w:t>
            </w:r>
          </w:p>
        </w:tc>
        <w:tc>
          <w:tcPr>
            <w:tcW w:w="3155" w:type="dxa"/>
          </w:tcPr>
          <w:p w14:paraId="026513FE" w14:textId="77777777" w:rsidR="00F25E25" w:rsidRDefault="00000000">
            <w:pPr>
              <w:pStyle w:val="TableParagraph"/>
              <w:spacing w:before="64" w:line="256" w:lineRule="exact"/>
              <w:ind w:left="0" w:right="41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Mindegyik szagtalan</w:t>
            </w:r>
          </w:p>
        </w:tc>
        <w:tc>
          <w:tcPr>
            <w:tcW w:w="1169" w:type="dxa"/>
          </w:tcPr>
          <w:p w14:paraId="7ABCAB1F" w14:textId="77777777" w:rsidR="00F25E25" w:rsidRDefault="00000000">
            <w:pPr>
              <w:pStyle w:val="TableParagraph"/>
              <w:spacing w:before="64" w:line="256" w:lineRule="exact"/>
              <w:ind w:left="0" w:right="47"/>
              <w:jc w:val="righ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Csak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</w:t>
            </w:r>
          </w:p>
        </w:tc>
      </w:tr>
    </w:tbl>
    <w:p w14:paraId="4AA68614" w14:textId="77777777" w:rsidR="00F25E25" w:rsidRDefault="00F25E25">
      <w:pPr>
        <w:pStyle w:val="Szvegtrzs"/>
        <w:rPr>
          <w:b/>
          <w:sz w:val="26"/>
        </w:rPr>
      </w:pPr>
    </w:p>
    <w:p w14:paraId="71729AA9" w14:textId="77777777" w:rsidR="00F25E25" w:rsidRDefault="00F25E25">
      <w:pPr>
        <w:pStyle w:val="Szvegtrzs"/>
        <w:spacing w:before="1"/>
        <w:rPr>
          <w:b/>
          <w:sz w:val="22"/>
        </w:rPr>
      </w:pPr>
    </w:p>
    <w:p w14:paraId="54A426BA" w14:textId="77777777" w:rsidR="00F25E25" w:rsidRDefault="00000000">
      <w:pPr>
        <w:pStyle w:val="Cmsor2"/>
        <w:numPr>
          <w:ilvl w:val="0"/>
          <w:numId w:val="4"/>
        </w:numPr>
        <w:tabs>
          <w:tab w:val="left" w:pos="355"/>
        </w:tabs>
        <w:ind w:left="117" w:right="111" w:firstLine="0"/>
      </w:pPr>
      <w:r>
        <w:t>A</w:t>
      </w:r>
      <w:r>
        <w:rPr>
          <w:spacing w:val="-13"/>
        </w:rPr>
        <w:t xml:space="preserve"> </w:t>
      </w:r>
      <w:r>
        <w:t>gázok</w:t>
      </w:r>
      <w:r>
        <w:rPr>
          <w:spacing w:val="-12"/>
        </w:rPr>
        <w:t xml:space="preserve"> </w:t>
      </w:r>
      <w:r>
        <w:t>cseppfolyósítását</w:t>
      </w:r>
      <w:r>
        <w:rPr>
          <w:spacing w:val="-13"/>
        </w:rPr>
        <w:t xml:space="preserve"> </w:t>
      </w:r>
      <w:r>
        <w:t>követően</w:t>
      </w:r>
      <w:r>
        <w:rPr>
          <w:spacing w:val="-12"/>
        </w:rPr>
        <w:t xml:space="preserve"> </w:t>
      </w:r>
      <w:r>
        <w:t>mely(</w:t>
      </w:r>
      <w:proofErr w:type="spellStart"/>
      <w:r>
        <w:t>ek</w:t>
      </w:r>
      <w:proofErr w:type="spellEnd"/>
      <w:r>
        <w:t>)</w:t>
      </w:r>
      <w:r>
        <w:rPr>
          <w:spacing w:val="-11"/>
        </w:rPr>
        <w:t xml:space="preserve"> </w:t>
      </w:r>
      <w:r>
        <w:t>molekulái</w:t>
      </w:r>
      <w:r>
        <w:rPr>
          <w:spacing w:val="-13"/>
        </w:rPr>
        <w:t xml:space="preserve"> </w:t>
      </w:r>
      <w:r>
        <w:t>között</w:t>
      </w:r>
      <w:r>
        <w:rPr>
          <w:spacing w:val="-12"/>
        </w:rPr>
        <w:t xml:space="preserve"> </w:t>
      </w:r>
      <w:r>
        <w:t>alakul</w:t>
      </w:r>
      <w:r>
        <w:rPr>
          <w:spacing w:val="-12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hidrogénkötés?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vegyület(</w:t>
      </w:r>
      <w:proofErr w:type="spellStart"/>
      <w:r>
        <w:t>ek</w:t>
      </w:r>
      <w:proofErr w:type="spellEnd"/>
      <w:r>
        <w:t>) betűjelével/betűjeleivel válaszoljon!</w:t>
      </w:r>
    </w:p>
    <w:p w14:paraId="386E859D" w14:textId="77777777" w:rsidR="00F25E25" w:rsidRDefault="00F25E25">
      <w:pPr>
        <w:pStyle w:val="Szvegtrzs"/>
        <w:rPr>
          <w:b/>
          <w:sz w:val="26"/>
        </w:rPr>
      </w:pPr>
    </w:p>
    <w:p w14:paraId="03089BED" w14:textId="77777777" w:rsidR="00F25E25" w:rsidRDefault="00F25E25">
      <w:pPr>
        <w:pStyle w:val="Szvegtrzs"/>
        <w:rPr>
          <w:b/>
          <w:sz w:val="26"/>
        </w:rPr>
      </w:pPr>
    </w:p>
    <w:p w14:paraId="7C5275F0" w14:textId="77777777" w:rsidR="00F25E25" w:rsidRDefault="00F25E25">
      <w:pPr>
        <w:pStyle w:val="Szvegtrzs"/>
        <w:rPr>
          <w:b/>
          <w:sz w:val="26"/>
        </w:rPr>
      </w:pPr>
    </w:p>
    <w:p w14:paraId="028363CA" w14:textId="77777777" w:rsidR="00F25E25" w:rsidRDefault="00F25E25">
      <w:pPr>
        <w:pStyle w:val="Szvegtrzs"/>
        <w:rPr>
          <w:b/>
          <w:sz w:val="26"/>
        </w:rPr>
      </w:pPr>
    </w:p>
    <w:p w14:paraId="059800A5" w14:textId="77777777" w:rsidR="00F25E25" w:rsidRDefault="00000000">
      <w:pPr>
        <w:pStyle w:val="Szvegtrzs"/>
        <w:spacing w:before="182"/>
        <w:ind w:left="117"/>
        <w:jc w:val="both"/>
      </w:pPr>
      <w:r>
        <w:t>20,0</w:t>
      </w:r>
      <w:r>
        <w:rPr>
          <w:spacing w:val="-4"/>
        </w:rPr>
        <w:t xml:space="preserve"> </w:t>
      </w:r>
      <w:r>
        <w:t>tömegszázalékos,</w:t>
      </w:r>
      <w:r>
        <w:rPr>
          <w:spacing w:val="-3"/>
        </w:rPr>
        <w:t xml:space="preserve"> </w:t>
      </w:r>
      <w:r>
        <w:t>1,07</w:t>
      </w:r>
      <w:r>
        <w:rPr>
          <w:spacing w:val="-4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sűrűségű</w:t>
      </w:r>
      <w:r>
        <w:rPr>
          <w:spacing w:val="-4"/>
        </w:rPr>
        <w:t xml:space="preserve"> </w:t>
      </w:r>
      <w:r>
        <w:t>hidrogén-fluorid-oldatot</w:t>
      </w:r>
      <w:r>
        <w:rPr>
          <w:spacing w:val="-4"/>
        </w:rPr>
        <w:t xml:space="preserve"> </w:t>
      </w:r>
      <w:r>
        <w:t>vizsgálunk.</w:t>
      </w:r>
    </w:p>
    <w:p w14:paraId="335D7FA1" w14:textId="77777777" w:rsidR="00F25E25" w:rsidRDefault="00F25E25">
      <w:pPr>
        <w:pStyle w:val="Szvegtrzs"/>
        <w:spacing w:before="2"/>
      </w:pPr>
    </w:p>
    <w:p w14:paraId="24F60B1D" w14:textId="77777777" w:rsidR="00F25E25" w:rsidRDefault="00000000">
      <w:pPr>
        <w:pStyle w:val="Cmsor2"/>
        <w:numPr>
          <w:ilvl w:val="0"/>
          <w:numId w:val="4"/>
        </w:numPr>
        <w:tabs>
          <w:tab w:val="left" w:pos="461"/>
        </w:tabs>
        <w:ind w:left="117" w:right="113" w:firstLine="0"/>
      </w:pPr>
      <w:r>
        <w:t>Számítsa</w:t>
      </w:r>
      <w:r>
        <w:rPr>
          <w:spacing w:val="7"/>
        </w:rPr>
        <w:t xml:space="preserve"> </w:t>
      </w:r>
      <w:r>
        <w:t>ki,</w:t>
      </w:r>
      <w:r>
        <w:rPr>
          <w:spacing w:val="6"/>
        </w:rPr>
        <w:t xml:space="preserve"> </w:t>
      </w:r>
      <w:r>
        <w:t>mekkora</w:t>
      </w:r>
      <w:r>
        <w:rPr>
          <w:spacing w:val="7"/>
        </w:rPr>
        <w:t xml:space="preserve"> </w:t>
      </w:r>
      <w:r>
        <w:t>térfogatú</w:t>
      </w:r>
      <w:r>
        <w:rPr>
          <w:spacing w:val="7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°C</w:t>
      </w:r>
      <w:r>
        <w:rPr>
          <w:spacing w:val="7"/>
        </w:rPr>
        <w:t xml:space="preserve"> </w:t>
      </w:r>
      <w:r>
        <w:t>hőmérsékletű,</w:t>
      </w:r>
      <w:r>
        <w:rPr>
          <w:spacing w:val="7"/>
        </w:rPr>
        <w:t xml:space="preserve"> </w:t>
      </w:r>
      <w:r>
        <w:t>standard</w:t>
      </w:r>
      <w:r>
        <w:rPr>
          <w:spacing w:val="8"/>
        </w:rPr>
        <w:t xml:space="preserve"> </w:t>
      </w:r>
      <w:r>
        <w:t>légköri</w:t>
      </w:r>
      <w:r>
        <w:rPr>
          <w:spacing w:val="6"/>
        </w:rPr>
        <w:t xml:space="preserve"> </w:t>
      </w:r>
      <w:r>
        <w:t>nyomású</w:t>
      </w:r>
      <w:r>
        <w:rPr>
          <w:spacing w:val="-57"/>
        </w:rPr>
        <w:t xml:space="preserve"> </w:t>
      </w:r>
      <w:r>
        <w:t>metil-amin</w:t>
      </w:r>
      <w:r>
        <w:rPr>
          <w:spacing w:val="-1"/>
        </w:rPr>
        <w:t xml:space="preserve"> </w:t>
      </w:r>
      <w:r>
        <w:t>közömbösíti az</w:t>
      </w:r>
      <w:r>
        <w:rPr>
          <w:spacing w:val="-2"/>
        </w:rPr>
        <w:t xml:space="preserve"> </w:t>
      </w:r>
      <w:r>
        <w:t>oldat 15,0 cm</w:t>
      </w:r>
      <w:r>
        <w:rPr>
          <w:vertAlign w:val="superscript"/>
        </w:rPr>
        <w:t>3</w:t>
      </w:r>
      <w:r>
        <w:t>-ét!</w:t>
      </w:r>
    </w:p>
    <w:p w14:paraId="0E1514A4" w14:textId="77777777" w:rsidR="00F25E25" w:rsidRDefault="00F25E25">
      <w:pPr>
        <w:sectPr w:rsidR="00F25E25">
          <w:pgSz w:w="11910" w:h="16840"/>
          <w:pgMar w:top="1320" w:right="1300" w:bottom="1240" w:left="1300" w:header="816" w:footer="1058" w:gutter="0"/>
          <w:cols w:space="708"/>
        </w:sectPr>
      </w:pPr>
    </w:p>
    <w:p w14:paraId="59C5A324" w14:textId="77777777" w:rsidR="00F25E25" w:rsidRDefault="00F25E25">
      <w:pPr>
        <w:pStyle w:val="Szvegtrzs"/>
        <w:spacing w:before="5"/>
        <w:rPr>
          <w:b/>
          <w:sz w:val="10"/>
        </w:rPr>
      </w:pPr>
    </w:p>
    <w:p w14:paraId="0E10902F" w14:textId="77777777" w:rsidR="00F25E25" w:rsidRDefault="00000000">
      <w:pPr>
        <w:pStyle w:val="Listaszerbekezds"/>
        <w:numPr>
          <w:ilvl w:val="0"/>
          <w:numId w:val="4"/>
        </w:numPr>
        <w:tabs>
          <w:tab w:val="left" w:pos="444"/>
        </w:tabs>
        <w:spacing w:before="98"/>
        <w:ind w:left="117" w:right="116" w:firstLin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20,0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tömegszázalékos,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1,07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sűrűségű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hidrogén-fluorid-oldat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anyagmennyiség-koncentrációját!</w:t>
      </w:r>
    </w:p>
    <w:p w14:paraId="2C780CAE" w14:textId="77777777" w:rsidR="00F25E25" w:rsidRDefault="00F25E25">
      <w:pPr>
        <w:pStyle w:val="Szvegtrzs"/>
        <w:rPr>
          <w:b/>
          <w:sz w:val="26"/>
        </w:rPr>
      </w:pPr>
    </w:p>
    <w:p w14:paraId="148B2C21" w14:textId="77777777" w:rsidR="00F25E25" w:rsidRDefault="00F25E25">
      <w:pPr>
        <w:pStyle w:val="Szvegtrzs"/>
        <w:rPr>
          <w:b/>
          <w:sz w:val="26"/>
        </w:rPr>
      </w:pPr>
    </w:p>
    <w:p w14:paraId="3A28BB51" w14:textId="77777777" w:rsidR="00F25E25" w:rsidRDefault="00F25E25">
      <w:pPr>
        <w:pStyle w:val="Szvegtrzs"/>
        <w:rPr>
          <w:b/>
          <w:sz w:val="26"/>
        </w:rPr>
      </w:pPr>
    </w:p>
    <w:p w14:paraId="47A6D749" w14:textId="77777777" w:rsidR="00F25E25" w:rsidRDefault="00F25E25">
      <w:pPr>
        <w:pStyle w:val="Szvegtrzs"/>
        <w:rPr>
          <w:b/>
          <w:sz w:val="26"/>
        </w:rPr>
      </w:pPr>
    </w:p>
    <w:p w14:paraId="669DE296" w14:textId="77777777" w:rsidR="00F25E25" w:rsidRDefault="00F25E25">
      <w:pPr>
        <w:pStyle w:val="Szvegtrzs"/>
        <w:rPr>
          <w:b/>
          <w:sz w:val="26"/>
        </w:rPr>
      </w:pPr>
    </w:p>
    <w:p w14:paraId="520A70E1" w14:textId="77777777" w:rsidR="00F25E25" w:rsidRDefault="00F25E25">
      <w:pPr>
        <w:pStyle w:val="Szvegtrzs"/>
        <w:rPr>
          <w:b/>
          <w:sz w:val="38"/>
        </w:rPr>
      </w:pPr>
    </w:p>
    <w:p w14:paraId="75994027" w14:textId="77777777" w:rsidR="00F25E25" w:rsidRDefault="00000000">
      <w:pPr>
        <w:pStyle w:val="Cmsor2"/>
        <w:numPr>
          <w:ilvl w:val="0"/>
          <w:numId w:val="4"/>
        </w:numPr>
        <w:tabs>
          <w:tab w:val="left" w:pos="395"/>
        </w:tabs>
        <w:spacing w:before="1"/>
        <w:ind w:left="117" w:right="114" w:firstLine="0"/>
      </w:pPr>
      <w:r>
        <w:t>Számítsa</w:t>
      </w:r>
      <w:r>
        <w:rPr>
          <w:spacing w:val="55"/>
        </w:rPr>
        <w:t xml:space="preserve"> </w:t>
      </w:r>
      <w:r>
        <w:t>ki,</w:t>
      </w:r>
      <w:r>
        <w:rPr>
          <w:spacing w:val="56"/>
        </w:rPr>
        <w:t xml:space="preserve"> </w:t>
      </w:r>
      <w:r>
        <w:t>mekkora</w:t>
      </w:r>
      <w:r>
        <w:rPr>
          <w:spacing w:val="55"/>
        </w:rPr>
        <w:t xml:space="preserve"> </w:t>
      </w:r>
      <w:r>
        <w:t>térfogatú,</w:t>
      </w:r>
      <w:r>
        <w:rPr>
          <w:spacing w:val="56"/>
        </w:rPr>
        <w:t xml:space="preserve"> </w:t>
      </w:r>
      <w:r>
        <w:t>2,51</w:t>
      </w:r>
      <w:r>
        <w:rPr>
          <w:spacing w:val="56"/>
        </w:rPr>
        <w:t xml:space="preserve"> </w:t>
      </w:r>
      <w:r>
        <w:t>pH-</w:t>
      </w:r>
      <w:proofErr w:type="spellStart"/>
      <w:r>
        <w:t>jú</w:t>
      </w:r>
      <w:proofErr w:type="spellEnd"/>
      <w:r>
        <w:rPr>
          <w:spacing w:val="55"/>
        </w:rPr>
        <w:t xml:space="preserve"> </w:t>
      </w:r>
      <w:r>
        <w:t>oldatot</w:t>
      </w:r>
      <w:r>
        <w:rPr>
          <w:spacing w:val="56"/>
        </w:rPr>
        <w:t xml:space="preserve"> </w:t>
      </w:r>
      <w:r>
        <w:t>készíthetünk,</w:t>
      </w:r>
      <w:r>
        <w:rPr>
          <w:spacing w:val="56"/>
        </w:rPr>
        <w:t xml:space="preserve"> </w:t>
      </w:r>
      <w:r>
        <w:t>ha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kiindulási</w:t>
      </w:r>
      <w:r>
        <w:rPr>
          <w:spacing w:val="-57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hidrogén-fluorid-oldat</w:t>
      </w:r>
      <w:r>
        <w:rPr>
          <w:spacing w:val="-2"/>
        </w:rPr>
        <w:t xml:space="preserve"> </w:t>
      </w:r>
      <w:r>
        <w:t>15,0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  <w:r>
        <w:t>-ét</w:t>
      </w:r>
      <w:r>
        <w:rPr>
          <w:spacing w:val="-1"/>
        </w:rPr>
        <w:t xml:space="preserve"> </w:t>
      </w:r>
      <w:r>
        <w:t>desztillált</w:t>
      </w:r>
      <w:r>
        <w:rPr>
          <w:spacing w:val="-1"/>
        </w:rPr>
        <w:t xml:space="preserve"> </w:t>
      </w:r>
      <w:r>
        <w:t>vízzel</w:t>
      </w:r>
      <w:r>
        <w:rPr>
          <w:spacing w:val="-1"/>
        </w:rPr>
        <w:t xml:space="preserve"> </w:t>
      </w:r>
      <w:r>
        <w:t>hígítjuk!</w:t>
      </w:r>
    </w:p>
    <w:p w14:paraId="133EFEE6" w14:textId="77777777" w:rsidR="00F25E25" w:rsidRDefault="00000000">
      <w:pPr>
        <w:ind w:left="1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hidrogén-fluorid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savállandója: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K</w:t>
      </w:r>
      <w:r>
        <w:rPr>
          <w:b/>
          <w:bCs/>
          <w:sz w:val="24"/>
          <w:szCs w:val="24"/>
          <w:vertAlign w:val="subscript"/>
        </w:rPr>
        <w:t>s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=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6,</w:t>
      </w:r>
      <w:proofErr w:type="gramStart"/>
      <w:r>
        <w:rPr>
          <w:b/>
          <w:bCs/>
          <w:sz w:val="24"/>
          <w:szCs w:val="24"/>
        </w:rPr>
        <w:t>40 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</w:t>
      </w:r>
      <w:proofErr w:type="gramEnd"/>
      <w:r>
        <w:rPr>
          <w:b/>
          <w:bCs/>
          <w:sz w:val="24"/>
          <w:szCs w:val="24"/>
          <w:vertAlign w:val="superscript"/>
        </w:rPr>
        <w:t>–4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mol/dm</w:t>
      </w:r>
      <w:r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</w:rPr>
        <w:t>)</w:t>
      </w:r>
    </w:p>
    <w:p w14:paraId="72C5723A" w14:textId="77777777" w:rsidR="00F25E25" w:rsidRDefault="00F25E25">
      <w:pPr>
        <w:pStyle w:val="Szvegtrzs"/>
        <w:rPr>
          <w:b/>
          <w:sz w:val="20"/>
        </w:rPr>
      </w:pPr>
    </w:p>
    <w:p w14:paraId="1BBC0F83" w14:textId="77777777" w:rsidR="00F25E25" w:rsidRDefault="00F25E25">
      <w:pPr>
        <w:pStyle w:val="Szvegtrzs"/>
        <w:rPr>
          <w:b/>
          <w:sz w:val="20"/>
        </w:rPr>
      </w:pPr>
    </w:p>
    <w:p w14:paraId="18ABD28F" w14:textId="77777777" w:rsidR="00F25E25" w:rsidRDefault="00F25E25">
      <w:pPr>
        <w:pStyle w:val="Szvegtrzs"/>
        <w:rPr>
          <w:b/>
          <w:sz w:val="20"/>
        </w:rPr>
      </w:pPr>
    </w:p>
    <w:p w14:paraId="12B973BF" w14:textId="77777777" w:rsidR="00F25E25" w:rsidRDefault="00F25E25">
      <w:pPr>
        <w:pStyle w:val="Szvegtrzs"/>
        <w:rPr>
          <w:b/>
          <w:sz w:val="20"/>
        </w:rPr>
      </w:pPr>
    </w:p>
    <w:p w14:paraId="6F9A17E9" w14:textId="77777777" w:rsidR="00F25E25" w:rsidRDefault="00F25E25">
      <w:pPr>
        <w:pStyle w:val="Szvegtrzs"/>
        <w:rPr>
          <w:b/>
          <w:sz w:val="20"/>
        </w:rPr>
      </w:pPr>
    </w:p>
    <w:p w14:paraId="05944853" w14:textId="77777777" w:rsidR="00F25E25" w:rsidRDefault="00F25E25">
      <w:pPr>
        <w:pStyle w:val="Szvegtrzs"/>
        <w:rPr>
          <w:b/>
          <w:sz w:val="20"/>
        </w:rPr>
      </w:pPr>
    </w:p>
    <w:p w14:paraId="24A7433D" w14:textId="77777777" w:rsidR="00F25E25" w:rsidRDefault="00F25E25">
      <w:pPr>
        <w:pStyle w:val="Szvegtrzs"/>
        <w:rPr>
          <w:b/>
          <w:sz w:val="20"/>
        </w:rPr>
      </w:pPr>
    </w:p>
    <w:p w14:paraId="3FCB3FA5" w14:textId="77777777" w:rsidR="00F25E25" w:rsidRDefault="00F25E25">
      <w:pPr>
        <w:pStyle w:val="Szvegtrzs"/>
        <w:rPr>
          <w:b/>
          <w:sz w:val="20"/>
        </w:rPr>
      </w:pPr>
    </w:p>
    <w:p w14:paraId="73557787" w14:textId="77777777" w:rsidR="00F25E25" w:rsidRDefault="00F25E25">
      <w:pPr>
        <w:pStyle w:val="Szvegtrzs"/>
        <w:rPr>
          <w:b/>
          <w:sz w:val="20"/>
        </w:rPr>
      </w:pPr>
    </w:p>
    <w:p w14:paraId="30D76709" w14:textId="77777777" w:rsidR="00F25E25" w:rsidRDefault="00F25E25">
      <w:pPr>
        <w:pStyle w:val="Szvegtrzs"/>
        <w:rPr>
          <w:b/>
          <w:sz w:val="20"/>
        </w:rPr>
      </w:pPr>
    </w:p>
    <w:p w14:paraId="52989AD0" w14:textId="77777777" w:rsidR="00F25E25" w:rsidRDefault="00F25E25">
      <w:pPr>
        <w:pStyle w:val="Szvegtrzs"/>
        <w:rPr>
          <w:b/>
          <w:sz w:val="20"/>
        </w:rPr>
      </w:pPr>
    </w:p>
    <w:p w14:paraId="4377EF89" w14:textId="77777777" w:rsidR="00F25E25" w:rsidRDefault="00F25E25">
      <w:pPr>
        <w:pStyle w:val="Szvegtrzs"/>
        <w:rPr>
          <w:b/>
          <w:sz w:val="20"/>
        </w:rPr>
      </w:pPr>
    </w:p>
    <w:p w14:paraId="6B2D29AB" w14:textId="77777777" w:rsidR="00F25E25" w:rsidRDefault="00F25E25">
      <w:pPr>
        <w:pStyle w:val="Szvegtrzs"/>
        <w:rPr>
          <w:b/>
          <w:sz w:val="20"/>
        </w:rPr>
      </w:pPr>
    </w:p>
    <w:p w14:paraId="3EA4693A" w14:textId="77777777" w:rsidR="00F25E25" w:rsidRDefault="00F25E25">
      <w:pPr>
        <w:pStyle w:val="Szvegtrzs"/>
        <w:rPr>
          <w:b/>
          <w:sz w:val="20"/>
        </w:rPr>
      </w:pPr>
    </w:p>
    <w:p w14:paraId="4465A352" w14:textId="77777777" w:rsidR="00F25E25" w:rsidRDefault="00F25E25">
      <w:pPr>
        <w:pStyle w:val="Szvegtrzs"/>
        <w:rPr>
          <w:b/>
          <w:sz w:val="20"/>
        </w:rPr>
      </w:pPr>
    </w:p>
    <w:p w14:paraId="0A37650C" w14:textId="77777777" w:rsidR="00F25E25" w:rsidRDefault="00F25E25">
      <w:pPr>
        <w:pStyle w:val="Szvegtrzs"/>
        <w:rPr>
          <w:b/>
          <w:sz w:val="20"/>
        </w:rPr>
      </w:pPr>
    </w:p>
    <w:p w14:paraId="0A2C3230" w14:textId="77777777" w:rsidR="00F25E25" w:rsidRDefault="00F25E25">
      <w:pPr>
        <w:pStyle w:val="Szvegtrzs"/>
        <w:rPr>
          <w:b/>
          <w:sz w:val="20"/>
        </w:rPr>
      </w:pPr>
    </w:p>
    <w:p w14:paraId="5C8E1116" w14:textId="77777777" w:rsidR="00F25E25" w:rsidRDefault="00F25E25">
      <w:pPr>
        <w:pStyle w:val="Szvegtrzs"/>
        <w:rPr>
          <w:b/>
          <w:sz w:val="20"/>
        </w:rPr>
      </w:pPr>
    </w:p>
    <w:p w14:paraId="513254EE" w14:textId="77777777" w:rsidR="00F25E25" w:rsidRDefault="00F25E25">
      <w:pPr>
        <w:pStyle w:val="Szvegtrzs"/>
        <w:rPr>
          <w:b/>
          <w:sz w:val="20"/>
        </w:rPr>
      </w:pPr>
    </w:p>
    <w:p w14:paraId="12F1036F" w14:textId="77777777" w:rsidR="00F25E25" w:rsidRDefault="00F25E25">
      <w:pPr>
        <w:pStyle w:val="Szvegtrzs"/>
        <w:rPr>
          <w:b/>
          <w:sz w:val="20"/>
        </w:rPr>
      </w:pPr>
    </w:p>
    <w:p w14:paraId="431D6C0D" w14:textId="77777777" w:rsidR="00F25E25" w:rsidRDefault="00F25E25">
      <w:pPr>
        <w:pStyle w:val="Szvegtrzs"/>
        <w:rPr>
          <w:b/>
          <w:sz w:val="20"/>
        </w:rPr>
      </w:pPr>
    </w:p>
    <w:p w14:paraId="5AC70770" w14:textId="77777777" w:rsidR="00F25E25" w:rsidRDefault="00F25E25">
      <w:pPr>
        <w:pStyle w:val="Szvegtrzs"/>
        <w:rPr>
          <w:b/>
          <w:sz w:val="20"/>
        </w:rPr>
      </w:pPr>
    </w:p>
    <w:p w14:paraId="20752FED" w14:textId="77777777" w:rsidR="00F25E25" w:rsidRDefault="00F25E25">
      <w:pPr>
        <w:pStyle w:val="Szvegtrzs"/>
        <w:rPr>
          <w:b/>
          <w:sz w:val="20"/>
        </w:rPr>
      </w:pPr>
    </w:p>
    <w:p w14:paraId="4ABC6193" w14:textId="77777777" w:rsidR="00F25E25" w:rsidRDefault="00F25E25">
      <w:pPr>
        <w:pStyle w:val="Szvegtrzs"/>
        <w:rPr>
          <w:b/>
          <w:sz w:val="20"/>
        </w:rPr>
      </w:pPr>
    </w:p>
    <w:p w14:paraId="37F8335F" w14:textId="77777777" w:rsidR="00F25E25" w:rsidRDefault="00F25E25">
      <w:pPr>
        <w:pStyle w:val="Szvegtrzs"/>
        <w:rPr>
          <w:b/>
          <w:sz w:val="20"/>
        </w:rPr>
      </w:pPr>
    </w:p>
    <w:p w14:paraId="47D79DBA" w14:textId="77777777" w:rsidR="00F25E25" w:rsidRDefault="00F25E25">
      <w:pPr>
        <w:pStyle w:val="Szvegtrzs"/>
        <w:rPr>
          <w:b/>
          <w:sz w:val="20"/>
        </w:rPr>
      </w:pPr>
    </w:p>
    <w:p w14:paraId="35CAB6B9" w14:textId="77777777" w:rsidR="00F25E25" w:rsidRDefault="00F25E25">
      <w:pPr>
        <w:pStyle w:val="Szvegtrzs"/>
        <w:rPr>
          <w:b/>
          <w:sz w:val="20"/>
        </w:rPr>
      </w:pPr>
    </w:p>
    <w:p w14:paraId="3CD09BFE" w14:textId="77777777" w:rsidR="00F25E25" w:rsidRDefault="00F25E25">
      <w:pPr>
        <w:pStyle w:val="Szvegtrzs"/>
        <w:rPr>
          <w:b/>
          <w:sz w:val="20"/>
        </w:rPr>
      </w:pPr>
    </w:p>
    <w:p w14:paraId="29FD2F60" w14:textId="77777777" w:rsidR="00F25E25" w:rsidRDefault="00F25E25">
      <w:pPr>
        <w:pStyle w:val="Szvegtrzs"/>
        <w:rPr>
          <w:b/>
          <w:sz w:val="20"/>
        </w:rPr>
      </w:pPr>
    </w:p>
    <w:p w14:paraId="710F3004" w14:textId="77777777" w:rsidR="00F25E25" w:rsidRDefault="00F25E25">
      <w:pPr>
        <w:pStyle w:val="Szvegtrzs"/>
        <w:rPr>
          <w:b/>
          <w:sz w:val="20"/>
        </w:rPr>
      </w:pPr>
    </w:p>
    <w:p w14:paraId="6EB207DB" w14:textId="77777777" w:rsidR="00F25E25" w:rsidRDefault="00F25E25">
      <w:pPr>
        <w:pStyle w:val="Szvegtrzs"/>
        <w:rPr>
          <w:b/>
          <w:sz w:val="20"/>
        </w:rPr>
      </w:pPr>
    </w:p>
    <w:p w14:paraId="3EE446E2" w14:textId="77777777" w:rsidR="00F25E25" w:rsidRDefault="00F25E25">
      <w:pPr>
        <w:pStyle w:val="Szvegtrzs"/>
        <w:rPr>
          <w:b/>
          <w:sz w:val="20"/>
        </w:rPr>
      </w:pPr>
    </w:p>
    <w:p w14:paraId="56801C59" w14:textId="77777777" w:rsidR="00F25E25" w:rsidRDefault="00F25E25">
      <w:pPr>
        <w:pStyle w:val="Szvegtrzs"/>
        <w:rPr>
          <w:b/>
          <w:sz w:val="20"/>
        </w:rPr>
      </w:pPr>
    </w:p>
    <w:p w14:paraId="0BCC70C8" w14:textId="77777777" w:rsidR="00F25E25" w:rsidRDefault="00F25E25">
      <w:pPr>
        <w:pStyle w:val="Szvegtrzs"/>
        <w:rPr>
          <w:b/>
          <w:sz w:val="20"/>
        </w:rPr>
      </w:pPr>
    </w:p>
    <w:p w14:paraId="3D0F5218" w14:textId="77777777" w:rsidR="00F25E25" w:rsidRDefault="00F25E25">
      <w:pPr>
        <w:pStyle w:val="Szvegtrzs"/>
        <w:rPr>
          <w:b/>
          <w:sz w:val="20"/>
        </w:rPr>
      </w:pPr>
    </w:p>
    <w:p w14:paraId="0FCD275B" w14:textId="77777777" w:rsidR="00F25E25" w:rsidRDefault="00F25E25">
      <w:pPr>
        <w:pStyle w:val="Szvegtrzs"/>
        <w:rPr>
          <w:b/>
          <w:sz w:val="20"/>
        </w:rPr>
      </w:pPr>
    </w:p>
    <w:p w14:paraId="4C6B9038" w14:textId="77777777" w:rsidR="00F25E25" w:rsidRDefault="00F25E25">
      <w:pPr>
        <w:pStyle w:val="Szvegtrzs"/>
        <w:rPr>
          <w:b/>
          <w:sz w:val="20"/>
        </w:rPr>
      </w:pPr>
    </w:p>
    <w:p w14:paraId="55889D18" w14:textId="77777777" w:rsidR="00F25E25" w:rsidRDefault="00F25E25">
      <w:pPr>
        <w:pStyle w:val="Szvegtrzs"/>
        <w:rPr>
          <w:b/>
          <w:sz w:val="20"/>
        </w:rPr>
      </w:pPr>
    </w:p>
    <w:p w14:paraId="74FF7902" w14:textId="77777777" w:rsidR="00F25E25" w:rsidRDefault="00F25E25">
      <w:pPr>
        <w:pStyle w:val="Szvegtrzs"/>
        <w:rPr>
          <w:b/>
          <w:sz w:val="20"/>
        </w:rPr>
      </w:pPr>
    </w:p>
    <w:p w14:paraId="07D23306" w14:textId="77777777" w:rsidR="00F25E25" w:rsidRDefault="00F25E25">
      <w:pPr>
        <w:pStyle w:val="Szvegtrzs"/>
        <w:rPr>
          <w:b/>
          <w:sz w:val="20"/>
        </w:rPr>
      </w:pPr>
    </w:p>
    <w:p w14:paraId="25FC12DF" w14:textId="30B439DC" w:rsidR="00F25E25" w:rsidRDefault="00000000">
      <w:pPr>
        <w:pStyle w:val="Szvegtrzs"/>
        <w:rPr>
          <w:b/>
          <w:sz w:val="20"/>
        </w:rPr>
      </w:pPr>
      <w:r>
        <w:pict w14:anchorId="3D4D943C">
          <v:group id="_x0000_s2078" style="position:absolute;margin-left:432.05pt;margin-top:38.3pt;width:93.15pt;height:29.05pt;z-index:-15720448;mso-wrap-distance-left:0;mso-wrap-distance-right:0;mso-position-horizontal-relative:page" coordorigin="8627,298" coordsize="1863,581">
            <v:shape id="_x0000_s2084" style="position:absolute;left:8640;top:312;width:1835;height:552" coordorigin="8640,313" coordsize="1835,552" o:spt="100" adj="0,,0" path="m9624,313r-984,l8640,865r984,l9624,313xm10475,313r-838,l9637,865r838,l10475,313xe" fillcolor="#d9d9d9" stroked="f">
              <v:stroke joinstyle="round"/>
              <v:formulas/>
              <v:path arrowok="t" o:connecttype="segments"/>
              <v:textbox>
                <w:txbxContent>
                  <w:p w14:paraId="18931437" w14:textId="420FBD50" w:rsidR="002A1A75" w:rsidRPr="002A1A75" w:rsidRDefault="002A1A7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12 pont</w:t>
                    </w:r>
                  </w:p>
                </w:txbxContent>
              </v:textbox>
            </v:shape>
            <v:shape id="_x0000_s2083" style="position:absolute;left:8626;top:298;width:998;height:16" coordorigin="8627,298" coordsize="998,16" path="m9624,298r-983,l8627,298r,15l8627,314r14,l8641,313r983,l9624,298xe" fillcolor="black" stroked="f">
              <v:path arrowok="t"/>
            </v:shape>
            <v:rect id="_x0000_s2082" style="position:absolute;left:8641;top:312;width:983;height:2" fillcolor="#d9d9d9" stroked="f"/>
            <v:shape id="_x0000_s2081" style="position:absolute;left:9624;top:298;width:851;height:16" coordorigin="9624,298" coordsize="851,16" path="m10475,298r-837,l9624,298r,16l9638,314r,-1l10475,313r,-15xe" fillcolor="black" stroked="f">
              <v:path arrowok="t"/>
            </v:shape>
            <v:rect id="_x0000_s2080" style="position:absolute;left:9638;top:312;width:837;height:2" fillcolor="#d9d9d9" stroked="f"/>
            <v:shape id="_x0000_s2079" style="position:absolute;left:8626;top:298;width:1863;height:581" coordorigin="8627,298" coordsize="1863,581" path="m10489,298r-14,l10475,313r,1l10475,865r-837,l9638,314r-14,l9624,865r-983,l8641,314r-14,l8627,865r,14l8641,879r983,l9638,879r837,l10489,879r,-14l10489,314r,-1l10489,298xe" fillcolor="black" stroked="f">
              <v:path arrowok="t"/>
            </v:shape>
            <w10:wrap type="topAndBottom" anchorx="page"/>
          </v:group>
        </w:pict>
      </w:r>
    </w:p>
    <w:p w14:paraId="526CB680" w14:textId="77777777" w:rsidR="00F25E25" w:rsidRDefault="00F25E25">
      <w:pPr>
        <w:pStyle w:val="Szvegtrzs"/>
        <w:rPr>
          <w:b/>
          <w:sz w:val="20"/>
        </w:rPr>
      </w:pPr>
    </w:p>
    <w:p w14:paraId="2FA21CE6" w14:textId="012983DC" w:rsidR="00F25E25" w:rsidRDefault="00F25E25">
      <w:pPr>
        <w:pStyle w:val="Szvegtrzs"/>
        <w:spacing w:before="6"/>
        <w:rPr>
          <w:b/>
          <w:sz w:val="22"/>
        </w:rPr>
      </w:pPr>
    </w:p>
    <w:p w14:paraId="793B7992" w14:textId="77777777" w:rsidR="00F25E25" w:rsidRDefault="00F25E25">
      <w:pPr>
        <w:sectPr w:rsidR="00F25E25">
          <w:headerReference w:type="default" r:id="rId15"/>
          <w:footerReference w:type="default" r:id="rId16"/>
          <w:pgSz w:w="11910" w:h="16840"/>
          <w:pgMar w:top="1320" w:right="1300" w:bottom="1240" w:left="1300" w:header="816" w:footer="1058" w:gutter="0"/>
          <w:cols w:space="708"/>
        </w:sectPr>
      </w:pPr>
    </w:p>
    <w:p w14:paraId="79B3C3F5" w14:textId="77777777" w:rsidR="00F25E25" w:rsidRDefault="00F25E25">
      <w:pPr>
        <w:pStyle w:val="Szvegtrzs"/>
        <w:spacing w:before="4"/>
        <w:rPr>
          <w:b/>
          <w:sz w:val="23"/>
        </w:rPr>
      </w:pPr>
    </w:p>
    <w:p w14:paraId="007179D4" w14:textId="77777777" w:rsidR="00F25E25" w:rsidRDefault="00000000">
      <w:pPr>
        <w:pStyle w:val="Cmsor1"/>
        <w:numPr>
          <w:ilvl w:val="0"/>
          <w:numId w:val="7"/>
        </w:numPr>
        <w:tabs>
          <w:tab w:val="left" w:pos="3771"/>
        </w:tabs>
        <w:ind w:left="3770"/>
        <w:jc w:val="both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14:paraId="1C5B7C2E" w14:textId="77777777" w:rsidR="00F25E25" w:rsidRDefault="00000000">
      <w:pPr>
        <w:pStyle w:val="Szvegtrzs"/>
        <w:spacing w:before="135"/>
        <w:ind w:left="117" w:right="111"/>
        <w:jc w:val="both"/>
      </w:pPr>
      <w:r>
        <w:t>Egy</w:t>
      </w:r>
      <w:r>
        <w:rPr>
          <w:spacing w:val="1"/>
        </w:rPr>
        <w:t xml:space="preserve"> </w:t>
      </w:r>
      <w:r>
        <w:t>porkeverékről</w:t>
      </w:r>
      <w:r>
        <w:rPr>
          <w:spacing w:val="1"/>
        </w:rPr>
        <w:t xml:space="preserve"> </w:t>
      </w:r>
      <w:r>
        <w:t>tudjuk,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citromsavat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szőlőcukrot</w:t>
      </w:r>
      <w:r>
        <w:rPr>
          <w:spacing w:val="1"/>
        </w:rPr>
        <w:t xml:space="preserve"> </w:t>
      </w:r>
      <w:r>
        <w:t>biztosan</w:t>
      </w:r>
      <w:r>
        <w:rPr>
          <w:spacing w:val="1"/>
        </w:rPr>
        <w:t xml:space="preserve"> </w:t>
      </w:r>
      <w:r>
        <w:t>tartalmaz.</w:t>
      </w:r>
      <w:r>
        <w:rPr>
          <w:spacing w:val="1"/>
        </w:rPr>
        <w:t xml:space="preserve"> </w:t>
      </w:r>
      <w:r>
        <w:t>Citromsavtartalmát</w:t>
      </w:r>
      <w:r>
        <w:rPr>
          <w:spacing w:val="1"/>
        </w:rPr>
        <w:t xml:space="preserve"> </w:t>
      </w:r>
      <w:r>
        <w:t>sav-bázis</w:t>
      </w:r>
      <w:r>
        <w:rPr>
          <w:spacing w:val="1"/>
        </w:rPr>
        <w:t xml:space="preserve"> </w:t>
      </w:r>
      <w:r>
        <w:t>titrálással,</w:t>
      </w:r>
      <w:r>
        <w:rPr>
          <w:spacing w:val="1"/>
        </w:rPr>
        <w:t xml:space="preserve"> </w:t>
      </w:r>
      <w:r>
        <w:t>szőlőcukortartalmát</w:t>
      </w:r>
      <w:r>
        <w:rPr>
          <w:spacing w:val="1"/>
        </w:rPr>
        <w:t xml:space="preserve"> </w:t>
      </w:r>
      <w:r>
        <w:t>ezüsttükörpróba</w:t>
      </w:r>
      <w:r>
        <w:rPr>
          <w:spacing w:val="1"/>
        </w:rPr>
        <w:t xml:space="preserve"> </w:t>
      </w:r>
      <w:r>
        <w:t>segítségével</w:t>
      </w:r>
      <w:r>
        <w:rPr>
          <w:spacing w:val="1"/>
        </w:rPr>
        <w:t xml:space="preserve"> </w:t>
      </w:r>
      <w:r>
        <w:t>határozzuk</w:t>
      </w:r>
      <w:r>
        <w:rPr>
          <w:spacing w:val="-11"/>
        </w:rPr>
        <w:t xml:space="preserve"> </w:t>
      </w:r>
      <w:r>
        <w:t>meg.</w:t>
      </w:r>
      <w:r>
        <w:rPr>
          <w:spacing w:val="-9"/>
        </w:rPr>
        <w:t xml:space="preserve"> </w:t>
      </w:r>
      <w:r>
        <w:t>Tudjuk,</w:t>
      </w:r>
      <w:r>
        <w:rPr>
          <w:spacing w:val="-10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esetlegesen</w:t>
      </w:r>
      <w:r>
        <w:rPr>
          <w:spacing w:val="-9"/>
        </w:rPr>
        <w:t xml:space="preserve"> </w:t>
      </w:r>
      <w:r>
        <w:t>jelen</w:t>
      </w:r>
      <w:r>
        <w:rPr>
          <w:spacing w:val="-10"/>
        </w:rPr>
        <w:t xml:space="preserve"> </w:t>
      </w:r>
      <w:r>
        <w:t>lévő</w:t>
      </w:r>
      <w:r>
        <w:rPr>
          <w:spacing w:val="-9"/>
        </w:rPr>
        <w:t xml:space="preserve"> </w:t>
      </w:r>
      <w:r>
        <w:t>további</w:t>
      </w:r>
      <w:r>
        <w:rPr>
          <w:spacing w:val="-12"/>
        </w:rPr>
        <w:t xml:space="preserve"> </w:t>
      </w:r>
      <w:r>
        <w:t>összetevők</w:t>
      </w:r>
      <w:r>
        <w:rPr>
          <w:spacing w:val="-9"/>
        </w:rPr>
        <w:t xml:space="preserve"> </w:t>
      </w:r>
      <w:r>
        <w:t>nem</w:t>
      </w:r>
      <w:r>
        <w:rPr>
          <w:spacing w:val="-12"/>
        </w:rPr>
        <w:t xml:space="preserve"> </w:t>
      </w:r>
      <w:r>
        <w:t>reagálnak</w:t>
      </w:r>
      <w:r>
        <w:rPr>
          <w:spacing w:val="-9"/>
        </w:rPr>
        <w:t xml:space="preserve"> </w:t>
      </w:r>
      <w:r>
        <w:t>sem</w:t>
      </w:r>
      <w:r>
        <w:rPr>
          <w:spacing w:val="-58"/>
        </w:rPr>
        <w:t xml:space="preserve"> </w:t>
      </w:r>
      <w:r>
        <w:t>nátrium-hidroxiddal,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ammóniás ezüst-nitrát-oldattal.</w:t>
      </w:r>
    </w:p>
    <w:p w14:paraId="7CB7B318" w14:textId="77777777" w:rsidR="00F25E25" w:rsidRDefault="00000000">
      <w:pPr>
        <w:pStyle w:val="Szvegtrzs"/>
        <w:ind w:left="117" w:right="113"/>
        <w:jc w:val="both"/>
      </w:pPr>
      <w:r>
        <w:t>A keverék 6,00 grammjából desztillált vízzel 250,0 cm</w:t>
      </w:r>
      <w:r>
        <w:rPr>
          <w:vertAlign w:val="superscript"/>
        </w:rPr>
        <w:t>3</w:t>
      </w:r>
      <w:r>
        <w:t xml:space="preserve"> törzsoldatot készítettünk, majd annak</w:t>
      </w:r>
      <w:r>
        <w:rPr>
          <w:spacing w:val="1"/>
        </w:rPr>
        <w:t xml:space="preserve"> </w:t>
      </w:r>
      <w:r>
        <w:t xml:space="preserve">10,00  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-es  </w:t>
      </w:r>
      <w:r>
        <w:rPr>
          <w:spacing w:val="1"/>
        </w:rPr>
        <w:t xml:space="preserve"> </w:t>
      </w:r>
      <w:r>
        <w:t xml:space="preserve">részleteit  </w:t>
      </w:r>
      <w:r>
        <w:rPr>
          <w:spacing w:val="1"/>
        </w:rPr>
        <w:t xml:space="preserve"> </w:t>
      </w:r>
      <w:r>
        <w:t xml:space="preserve">0,100  </w:t>
      </w:r>
      <w:r>
        <w:rPr>
          <w:spacing w:val="1"/>
        </w:rPr>
        <w:t xml:space="preserve"> </w:t>
      </w:r>
      <w:r>
        <w:t>mol/dm</w:t>
      </w:r>
      <w:r>
        <w:rPr>
          <w:vertAlign w:val="superscript"/>
        </w:rPr>
        <w:t>3</w:t>
      </w:r>
      <w:r>
        <w:t xml:space="preserve">  </w:t>
      </w:r>
      <w:r>
        <w:rPr>
          <w:spacing w:val="1"/>
        </w:rPr>
        <w:t xml:space="preserve"> </w:t>
      </w:r>
      <w:r>
        <w:t xml:space="preserve">koncentrációjú  </w:t>
      </w:r>
      <w:r>
        <w:rPr>
          <w:spacing w:val="1"/>
        </w:rPr>
        <w:t xml:space="preserve"> </w:t>
      </w:r>
      <w:r>
        <w:t>nátrium-hidroxid-oldattal</w:t>
      </w:r>
      <w:r>
        <w:rPr>
          <w:spacing w:val="1"/>
        </w:rPr>
        <w:t xml:space="preserve"> </w:t>
      </w:r>
      <w:r>
        <w:t>titráltuk</w:t>
      </w:r>
      <w:r>
        <w:rPr>
          <w:spacing w:val="-1"/>
        </w:rPr>
        <w:t xml:space="preserve"> </w:t>
      </w:r>
      <w:r>
        <w:t>meg. Az átlagfogyás 12,00 cm</w:t>
      </w:r>
      <w:r>
        <w:rPr>
          <w:vertAlign w:val="superscript"/>
        </w:rPr>
        <w:t>3</w:t>
      </w:r>
      <w:r>
        <w:t xml:space="preserve"> volt.</w:t>
      </w:r>
    </w:p>
    <w:p w14:paraId="2E5EA8E0" w14:textId="77777777" w:rsidR="00F25E25" w:rsidRDefault="00F25E25">
      <w:pPr>
        <w:pStyle w:val="Szvegtrzs"/>
        <w:spacing w:before="3"/>
      </w:pPr>
    </w:p>
    <w:p w14:paraId="00817312" w14:textId="77777777" w:rsidR="00F25E25" w:rsidRDefault="00000000">
      <w:pPr>
        <w:pStyle w:val="Cmsor2"/>
        <w:numPr>
          <w:ilvl w:val="0"/>
          <w:numId w:val="3"/>
        </w:numPr>
        <w:tabs>
          <w:tab w:val="left" w:pos="378"/>
        </w:tabs>
      </w:pPr>
      <w:r>
        <w:t>Számítsa</w:t>
      </w:r>
      <w:r>
        <w:rPr>
          <w:spacing w:val="-2"/>
        </w:rPr>
        <w:t xml:space="preserve"> </w:t>
      </w:r>
      <w:r>
        <w:t>ki,</w:t>
      </w:r>
      <w:r>
        <w:rPr>
          <w:spacing w:val="-1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tömegszázalék</w:t>
      </w:r>
      <w:r>
        <w:rPr>
          <w:spacing w:val="-1"/>
        </w:rPr>
        <w:t xml:space="preserve"> </w:t>
      </w:r>
      <w:r>
        <w:t>citromsavat</w:t>
      </w:r>
      <w:r>
        <w:rPr>
          <w:spacing w:val="-1"/>
        </w:rPr>
        <w:t xml:space="preserve"> </w:t>
      </w:r>
      <w:r>
        <w:t>tartalmazott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keverék!</w:t>
      </w:r>
    </w:p>
    <w:p w14:paraId="012816EA" w14:textId="77777777" w:rsidR="00F25E25" w:rsidRDefault="00F25E25">
      <w:pPr>
        <w:pStyle w:val="Szvegtrzs"/>
        <w:rPr>
          <w:b/>
          <w:sz w:val="26"/>
        </w:rPr>
      </w:pPr>
    </w:p>
    <w:p w14:paraId="7A03CA46" w14:textId="77777777" w:rsidR="00F25E25" w:rsidRDefault="00F25E25">
      <w:pPr>
        <w:pStyle w:val="Szvegtrzs"/>
        <w:rPr>
          <w:b/>
          <w:sz w:val="26"/>
        </w:rPr>
      </w:pPr>
    </w:p>
    <w:p w14:paraId="7E73DEC4" w14:textId="77777777" w:rsidR="00F25E25" w:rsidRDefault="00F25E25">
      <w:pPr>
        <w:pStyle w:val="Szvegtrzs"/>
        <w:rPr>
          <w:b/>
          <w:sz w:val="26"/>
        </w:rPr>
      </w:pPr>
    </w:p>
    <w:p w14:paraId="3E35F61F" w14:textId="77777777" w:rsidR="00F25E25" w:rsidRDefault="00F25E25">
      <w:pPr>
        <w:pStyle w:val="Szvegtrzs"/>
        <w:rPr>
          <w:b/>
          <w:sz w:val="26"/>
        </w:rPr>
      </w:pPr>
    </w:p>
    <w:p w14:paraId="372FD2E9" w14:textId="77777777" w:rsidR="00F25E25" w:rsidRDefault="00F25E25">
      <w:pPr>
        <w:pStyle w:val="Szvegtrzs"/>
        <w:rPr>
          <w:b/>
          <w:sz w:val="26"/>
        </w:rPr>
      </w:pPr>
    </w:p>
    <w:p w14:paraId="40BB11B5" w14:textId="77777777" w:rsidR="00F25E25" w:rsidRDefault="00F25E25">
      <w:pPr>
        <w:pStyle w:val="Szvegtrzs"/>
        <w:rPr>
          <w:b/>
          <w:sz w:val="26"/>
        </w:rPr>
      </w:pPr>
    </w:p>
    <w:p w14:paraId="63A31728" w14:textId="77777777" w:rsidR="00F25E25" w:rsidRDefault="00F25E25">
      <w:pPr>
        <w:pStyle w:val="Szvegtrzs"/>
        <w:rPr>
          <w:b/>
          <w:sz w:val="26"/>
        </w:rPr>
      </w:pPr>
    </w:p>
    <w:p w14:paraId="02BC4189" w14:textId="77777777" w:rsidR="00F25E25" w:rsidRDefault="00F25E25">
      <w:pPr>
        <w:pStyle w:val="Szvegtrzs"/>
        <w:rPr>
          <w:b/>
          <w:sz w:val="26"/>
        </w:rPr>
      </w:pPr>
    </w:p>
    <w:p w14:paraId="0B2ADCBF" w14:textId="77777777" w:rsidR="00F25E25" w:rsidRDefault="00F25E25">
      <w:pPr>
        <w:pStyle w:val="Szvegtrzs"/>
        <w:rPr>
          <w:b/>
          <w:sz w:val="26"/>
        </w:rPr>
      </w:pPr>
    </w:p>
    <w:p w14:paraId="066332CE" w14:textId="77777777" w:rsidR="00F25E25" w:rsidRDefault="00F25E25">
      <w:pPr>
        <w:pStyle w:val="Szvegtrzs"/>
        <w:rPr>
          <w:b/>
          <w:sz w:val="26"/>
        </w:rPr>
      </w:pPr>
    </w:p>
    <w:p w14:paraId="26A0C1C6" w14:textId="77777777" w:rsidR="00F25E25" w:rsidRDefault="00F25E25">
      <w:pPr>
        <w:pStyle w:val="Szvegtrzs"/>
        <w:spacing w:before="9"/>
        <w:rPr>
          <w:b/>
          <w:sz w:val="27"/>
        </w:rPr>
      </w:pPr>
    </w:p>
    <w:p w14:paraId="00369550" w14:textId="77777777" w:rsidR="00F25E25" w:rsidRDefault="00000000">
      <w:pPr>
        <w:pStyle w:val="Szvegtrzs"/>
        <w:ind w:left="117" w:right="112"/>
        <w:jc w:val="both"/>
      </w:pPr>
      <w:r>
        <w:t>A</w:t>
      </w:r>
      <w:r>
        <w:rPr>
          <w:spacing w:val="1"/>
        </w:rPr>
        <w:t xml:space="preserve"> </w:t>
      </w:r>
      <w:r>
        <w:t>porkeverék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másik</w:t>
      </w:r>
      <w:r>
        <w:rPr>
          <w:spacing w:val="1"/>
        </w:rPr>
        <w:t xml:space="preserve"> </w:t>
      </w:r>
      <w:r>
        <w:t>6,00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tömegű</w:t>
      </w:r>
      <w:r>
        <w:rPr>
          <w:spacing w:val="1"/>
        </w:rPr>
        <w:t xml:space="preserve"> </w:t>
      </w:r>
      <w:r>
        <w:t>mintája</w:t>
      </w:r>
      <w:r>
        <w:rPr>
          <w:spacing w:val="1"/>
        </w:rPr>
        <w:t xml:space="preserve"> </w:t>
      </w:r>
      <w:r>
        <w:t>3,24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tömegű</w:t>
      </w:r>
      <w:r>
        <w:rPr>
          <w:spacing w:val="60"/>
        </w:rPr>
        <w:t xml:space="preserve"> </w:t>
      </w:r>
      <w:r>
        <w:t>ezüstöt</w:t>
      </w:r>
      <w:r>
        <w:rPr>
          <w:spacing w:val="60"/>
        </w:rPr>
        <w:t xml:space="preserve"> </w:t>
      </w:r>
      <w:r>
        <w:t>választott</w:t>
      </w:r>
      <w:r>
        <w:rPr>
          <w:spacing w:val="6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ammóniás</w:t>
      </w:r>
      <w:r>
        <w:rPr>
          <w:spacing w:val="-1"/>
        </w:rPr>
        <w:t xml:space="preserve"> </w:t>
      </w:r>
      <w:r>
        <w:t>ezüst-nitrát-oldatból.</w:t>
      </w:r>
    </w:p>
    <w:p w14:paraId="490ADC7A" w14:textId="77777777" w:rsidR="00F25E25" w:rsidRDefault="00F25E25">
      <w:pPr>
        <w:pStyle w:val="Szvegtrzs"/>
        <w:spacing w:before="2"/>
      </w:pPr>
    </w:p>
    <w:p w14:paraId="40B919ED" w14:textId="77777777" w:rsidR="00F25E25" w:rsidRDefault="00000000">
      <w:pPr>
        <w:pStyle w:val="Listaszerbekezds"/>
        <w:numPr>
          <w:ilvl w:val="0"/>
          <w:numId w:val="3"/>
        </w:numPr>
        <w:tabs>
          <w:tab w:val="left" w:pos="425"/>
        </w:tabs>
        <w:spacing w:before="1"/>
        <w:ind w:left="117" w:right="113" w:firstLine="0"/>
        <w:rPr>
          <w:b/>
          <w:sz w:val="24"/>
        </w:rPr>
      </w:pPr>
      <w:r>
        <w:rPr>
          <w:b/>
          <w:sz w:val="24"/>
        </w:rPr>
        <w:t>Tartalmazott-e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egyéb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anyagot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citromsavon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szőlőcukron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kívül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porkeverék?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számítással támassza alá!</w:t>
      </w:r>
    </w:p>
    <w:p w14:paraId="182466A7" w14:textId="77777777" w:rsidR="00F25E25" w:rsidRDefault="00F25E25">
      <w:pPr>
        <w:pStyle w:val="Szvegtrzs"/>
        <w:rPr>
          <w:b/>
          <w:sz w:val="20"/>
        </w:rPr>
      </w:pPr>
    </w:p>
    <w:p w14:paraId="4782C812" w14:textId="77777777" w:rsidR="00F25E25" w:rsidRDefault="00F25E25">
      <w:pPr>
        <w:pStyle w:val="Szvegtrzs"/>
        <w:rPr>
          <w:b/>
          <w:sz w:val="20"/>
        </w:rPr>
      </w:pPr>
    </w:p>
    <w:p w14:paraId="7F42253D" w14:textId="77777777" w:rsidR="00F25E25" w:rsidRDefault="00F25E25">
      <w:pPr>
        <w:pStyle w:val="Szvegtrzs"/>
        <w:rPr>
          <w:b/>
          <w:sz w:val="20"/>
        </w:rPr>
      </w:pPr>
    </w:p>
    <w:p w14:paraId="279B9909" w14:textId="77777777" w:rsidR="00F25E25" w:rsidRDefault="00F25E25">
      <w:pPr>
        <w:pStyle w:val="Szvegtrzs"/>
        <w:rPr>
          <w:b/>
          <w:sz w:val="20"/>
        </w:rPr>
      </w:pPr>
    </w:p>
    <w:p w14:paraId="174ABC1F" w14:textId="77777777" w:rsidR="00F25E25" w:rsidRDefault="00F25E25">
      <w:pPr>
        <w:pStyle w:val="Szvegtrzs"/>
        <w:rPr>
          <w:b/>
          <w:sz w:val="20"/>
        </w:rPr>
      </w:pPr>
    </w:p>
    <w:p w14:paraId="291FC08A" w14:textId="77777777" w:rsidR="00F25E25" w:rsidRDefault="00F25E25">
      <w:pPr>
        <w:pStyle w:val="Szvegtrzs"/>
        <w:rPr>
          <w:b/>
          <w:sz w:val="20"/>
        </w:rPr>
      </w:pPr>
    </w:p>
    <w:p w14:paraId="422A285A" w14:textId="77777777" w:rsidR="00F25E25" w:rsidRDefault="00F25E25">
      <w:pPr>
        <w:pStyle w:val="Szvegtrzs"/>
        <w:rPr>
          <w:b/>
          <w:sz w:val="20"/>
        </w:rPr>
      </w:pPr>
    </w:p>
    <w:p w14:paraId="665AE3B4" w14:textId="77777777" w:rsidR="00F25E25" w:rsidRDefault="00F25E25">
      <w:pPr>
        <w:pStyle w:val="Szvegtrzs"/>
        <w:rPr>
          <w:b/>
          <w:sz w:val="20"/>
        </w:rPr>
      </w:pPr>
    </w:p>
    <w:p w14:paraId="47DE5685" w14:textId="77777777" w:rsidR="00F25E25" w:rsidRDefault="00F25E25">
      <w:pPr>
        <w:pStyle w:val="Szvegtrzs"/>
        <w:rPr>
          <w:b/>
          <w:sz w:val="20"/>
        </w:rPr>
      </w:pPr>
    </w:p>
    <w:p w14:paraId="37A9F5E6" w14:textId="77777777" w:rsidR="00F25E25" w:rsidRDefault="00F25E25">
      <w:pPr>
        <w:pStyle w:val="Szvegtrzs"/>
        <w:rPr>
          <w:b/>
          <w:sz w:val="20"/>
        </w:rPr>
      </w:pPr>
    </w:p>
    <w:p w14:paraId="0E4B3A45" w14:textId="77777777" w:rsidR="00F25E25" w:rsidRDefault="00F25E25">
      <w:pPr>
        <w:pStyle w:val="Szvegtrzs"/>
        <w:rPr>
          <w:b/>
          <w:sz w:val="20"/>
        </w:rPr>
      </w:pPr>
    </w:p>
    <w:p w14:paraId="77072801" w14:textId="77777777" w:rsidR="00F25E25" w:rsidRDefault="00F25E25">
      <w:pPr>
        <w:pStyle w:val="Szvegtrzs"/>
        <w:rPr>
          <w:b/>
          <w:sz w:val="20"/>
        </w:rPr>
      </w:pPr>
    </w:p>
    <w:p w14:paraId="68969E61" w14:textId="77777777" w:rsidR="00F25E25" w:rsidRDefault="00F25E25">
      <w:pPr>
        <w:pStyle w:val="Szvegtrzs"/>
        <w:rPr>
          <w:b/>
          <w:sz w:val="20"/>
        </w:rPr>
      </w:pPr>
    </w:p>
    <w:p w14:paraId="7546DE5B" w14:textId="77777777" w:rsidR="00F25E25" w:rsidRDefault="00F25E25">
      <w:pPr>
        <w:pStyle w:val="Szvegtrzs"/>
        <w:rPr>
          <w:b/>
          <w:sz w:val="20"/>
        </w:rPr>
      </w:pPr>
    </w:p>
    <w:p w14:paraId="3ACD3136" w14:textId="77777777" w:rsidR="00F25E25" w:rsidRDefault="00F25E25">
      <w:pPr>
        <w:pStyle w:val="Szvegtrzs"/>
        <w:rPr>
          <w:b/>
          <w:sz w:val="20"/>
        </w:rPr>
      </w:pPr>
    </w:p>
    <w:p w14:paraId="6CE5AAAC" w14:textId="77777777" w:rsidR="00F25E25" w:rsidRDefault="00F25E25">
      <w:pPr>
        <w:pStyle w:val="Szvegtrzs"/>
        <w:rPr>
          <w:b/>
          <w:sz w:val="20"/>
        </w:rPr>
      </w:pPr>
    </w:p>
    <w:p w14:paraId="41D18251" w14:textId="77777777" w:rsidR="00F25E25" w:rsidRDefault="00F25E25">
      <w:pPr>
        <w:pStyle w:val="Szvegtrzs"/>
        <w:rPr>
          <w:b/>
          <w:sz w:val="20"/>
        </w:rPr>
      </w:pPr>
    </w:p>
    <w:p w14:paraId="1D8144C1" w14:textId="77777777" w:rsidR="00F25E25" w:rsidRDefault="00F25E25">
      <w:pPr>
        <w:pStyle w:val="Szvegtrzs"/>
        <w:rPr>
          <w:b/>
          <w:sz w:val="20"/>
        </w:rPr>
      </w:pPr>
    </w:p>
    <w:p w14:paraId="0337661A" w14:textId="77777777" w:rsidR="00F25E25" w:rsidRDefault="00F25E25">
      <w:pPr>
        <w:pStyle w:val="Szvegtrzs"/>
        <w:rPr>
          <w:b/>
          <w:sz w:val="20"/>
        </w:rPr>
      </w:pPr>
    </w:p>
    <w:p w14:paraId="7F549995" w14:textId="77777777" w:rsidR="00F25E25" w:rsidRDefault="00F25E25">
      <w:pPr>
        <w:pStyle w:val="Szvegtrzs"/>
        <w:rPr>
          <w:b/>
          <w:sz w:val="20"/>
        </w:rPr>
      </w:pPr>
    </w:p>
    <w:p w14:paraId="6B94D46D" w14:textId="6517E900" w:rsidR="00F25E25" w:rsidRDefault="00000000">
      <w:pPr>
        <w:pStyle w:val="Szvegtrzs"/>
        <w:rPr>
          <w:b/>
          <w:sz w:val="20"/>
        </w:rPr>
      </w:pPr>
      <w:r>
        <w:pict w14:anchorId="643CA6B9">
          <v:group id="_x0000_s2071" style="position:absolute;margin-left:439.35pt;margin-top:45.45pt;width:85.8pt;height:29.05pt;z-index:-15719936;mso-wrap-distance-left:0;mso-wrap-distance-right:0;mso-position-horizontal-relative:page" coordorigin="8773,185" coordsize="1716,581">
            <v:shape id="_x0000_s2077" style="position:absolute;left:8786;top:199;width:1689;height:552" coordorigin="8786,199" coordsize="1689,552" o:spt="100" adj="0,,0" path="m9624,199r-838,l8786,751r838,l9624,199xm10475,199r-838,l9637,751r838,l10475,199xe" fillcolor="#d9d9d9" stroked="f">
              <v:stroke joinstyle="round"/>
              <v:formulas/>
              <v:path arrowok="t" o:connecttype="segments"/>
              <v:textbox>
                <w:txbxContent>
                  <w:p w14:paraId="36B5FA4F" w14:textId="466227F6" w:rsidR="002A1A75" w:rsidRPr="002A1A75" w:rsidRDefault="002A1A7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9 pont</w:t>
                    </w:r>
                  </w:p>
                </w:txbxContent>
              </v:textbox>
            </v:shape>
            <v:shape id="_x0000_s2076" style="position:absolute;left:8773;top:184;width:851;height:16" coordorigin="8773,185" coordsize="851,16" path="m9624,185r-836,l8773,185r,14l8773,201r15,l8788,199r836,l9624,185xe" fillcolor="black" stroked="f">
              <v:path arrowok="t"/>
            </v:shape>
            <v:rect id="_x0000_s2075" style="position:absolute;left:8787;top:199;width:837;height:2" fillcolor="#d9d9d9" stroked="f"/>
            <v:shape id="_x0000_s2074" style="position:absolute;left:9624;top:184;width:851;height:16" coordorigin="9624,185" coordsize="851,16" path="m10475,185r-837,l9624,185r,16l9638,201r,-2l10475,199r,-14xe" fillcolor="black" stroked="f">
              <v:path arrowok="t"/>
            </v:shape>
            <v:rect id="_x0000_s2073" style="position:absolute;left:9638;top:199;width:837;height:2" fillcolor="#d9d9d9" stroked="f"/>
            <v:shape id="_x0000_s2072" style="position:absolute;left:8773;top:184;width:1716;height:581" coordorigin="8773,185" coordsize="1716,581" path="m10489,185r-14,l10475,199r,2l10475,751r-837,l9638,201r-14,l9624,751r-836,l8788,201r-15,l8773,751r,15l8788,766r836,l9638,766r837,l10489,766r,-15l10489,201r,-2l10489,185xe" fillcolor="black" stroked="f">
              <v:path arrowok="t"/>
            </v:shape>
            <w10:wrap type="topAndBottom" anchorx="page"/>
          </v:group>
        </w:pict>
      </w:r>
    </w:p>
    <w:p w14:paraId="47A64EB6" w14:textId="77777777" w:rsidR="00F25E25" w:rsidRDefault="00F25E25">
      <w:pPr>
        <w:pStyle w:val="Szvegtrzs"/>
        <w:rPr>
          <w:b/>
          <w:sz w:val="20"/>
        </w:rPr>
      </w:pPr>
    </w:p>
    <w:p w14:paraId="5226725C" w14:textId="77777777" w:rsidR="00F25E25" w:rsidRDefault="00F25E25">
      <w:pPr>
        <w:pStyle w:val="Szvegtrzs"/>
        <w:rPr>
          <w:b/>
          <w:sz w:val="20"/>
        </w:rPr>
      </w:pPr>
    </w:p>
    <w:p w14:paraId="27FE0FE3" w14:textId="4CC2B7F4" w:rsidR="00F25E25" w:rsidRDefault="00F25E25">
      <w:pPr>
        <w:pStyle w:val="Szvegtrzs"/>
        <w:spacing w:before="8"/>
        <w:rPr>
          <w:b/>
          <w:sz w:val="12"/>
        </w:rPr>
      </w:pPr>
    </w:p>
    <w:p w14:paraId="58B4307C" w14:textId="77777777" w:rsidR="00F25E25" w:rsidRDefault="00F25E25">
      <w:pPr>
        <w:rPr>
          <w:sz w:val="12"/>
        </w:rPr>
        <w:sectPr w:rsidR="00F25E25">
          <w:headerReference w:type="default" r:id="rId17"/>
          <w:footerReference w:type="default" r:id="rId18"/>
          <w:pgSz w:w="11910" w:h="16840"/>
          <w:pgMar w:top="1320" w:right="1300" w:bottom="1240" w:left="1300" w:header="816" w:footer="1058" w:gutter="0"/>
          <w:pgNumType w:start="13"/>
          <w:cols w:space="708"/>
        </w:sectPr>
      </w:pPr>
    </w:p>
    <w:p w14:paraId="13B4E7A8" w14:textId="77777777" w:rsidR="00F25E25" w:rsidRDefault="00F25E25">
      <w:pPr>
        <w:pStyle w:val="Szvegtrzs"/>
        <w:spacing w:before="4"/>
        <w:rPr>
          <w:b/>
          <w:sz w:val="23"/>
        </w:rPr>
      </w:pPr>
    </w:p>
    <w:p w14:paraId="1E27CD02" w14:textId="77777777" w:rsidR="00F25E25" w:rsidRDefault="00000000">
      <w:pPr>
        <w:pStyle w:val="Cmsor1"/>
        <w:numPr>
          <w:ilvl w:val="0"/>
          <w:numId w:val="7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14:paraId="77F0894F" w14:textId="77777777" w:rsidR="00F25E25" w:rsidRDefault="00000000">
      <w:pPr>
        <w:pStyle w:val="Szvegtrzs"/>
        <w:spacing w:before="135"/>
        <w:ind w:left="117" w:right="111"/>
        <w:jc w:val="both"/>
      </w:pPr>
      <w:r>
        <w:t>Az ammónia oxigénnel való reakciója katalizátor nélkül víz és elemi nitrogén keletkezéséhez</w:t>
      </w:r>
      <w:r>
        <w:rPr>
          <w:spacing w:val="1"/>
        </w:rPr>
        <w:t xml:space="preserve"> </w:t>
      </w:r>
      <w:r>
        <w:t>vezet,</w:t>
      </w:r>
      <w:r>
        <w:rPr>
          <w:spacing w:val="-1"/>
        </w:rPr>
        <w:t xml:space="preserve"> </w:t>
      </w:r>
      <w:r>
        <w:t>sőt,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megfelelő összetételű</w:t>
      </w:r>
      <w:r>
        <w:rPr>
          <w:spacing w:val="-1"/>
        </w:rPr>
        <w:t xml:space="preserve"> </w:t>
      </w:r>
      <w:r>
        <w:t>ammónia-levegő</w:t>
      </w:r>
      <w:r>
        <w:rPr>
          <w:spacing w:val="-1"/>
        </w:rPr>
        <w:t xml:space="preserve"> </w:t>
      </w:r>
      <w:r>
        <w:t>gázelegyek</w:t>
      </w:r>
      <w:r>
        <w:rPr>
          <w:spacing w:val="-1"/>
        </w:rPr>
        <w:t xml:space="preserve"> </w:t>
      </w:r>
      <w:r>
        <w:t>robbanékonyak</w:t>
      </w:r>
      <w:r>
        <w:rPr>
          <w:spacing w:val="-1"/>
        </w:rPr>
        <w:t xml:space="preserve"> </w:t>
      </w:r>
      <w:r>
        <w:t>is.</w:t>
      </w:r>
    </w:p>
    <w:p w14:paraId="61D095C1" w14:textId="77777777" w:rsidR="00F25E25" w:rsidRDefault="00F25E25">
      <w:pPr>
        <w:pStyle w:val="Szvegtrzs"/>
        <w:spacing w:before="2"/>
      </w:pPr>
    </w:p>
    <w:p w14:paraId="1A0E0946" w14:textId="77777777" w:rsidR="00F25E25" w:rsidRDefault="00000000">
      <w:pPr>
        <w:pStyle w:val="Cmsor2"/>
        <w:numPr>
          <w:ilvl w:val="0"/>
          <w:numId w:val="2"/>
        </w:numPr>
        <w:tabs>
          <w:tab w:val="left" w:pos="378"/>
        </w:tabs>
        <w:spacing w:before="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égési</w:t>
      </w:r>
      <w:r>
        <w:rPr>
          <w:spacing w:val="-1"/>
        </w:rPr>
        <w:t xml:space="preserve"> </w:t>
      </w:r>
      <w:r>
        <w:t>folyamat</w:t>
      </w:r>
      <w:r>
        <w:rPr>
          <w:spacing w:val="-2"/>
        </w:rPr>
        <w:t xml:space="preserve"> </w:t>
      </w:r>
      <w:r>
        <w:t>reakcióegyenletét!</w:t>
      </w:r>
    </w:p>
    <w:p w14:paraId="27867515" w14:textId="77777777" w:rsidR="00F25E25" w:rsidRDefault="00F25E25">
      <w:pPr>
        <w:pStyle w:val="Szvegtrzs"/>
        <w:rPr>
          <w:b/>
          <w:sz w:val="26"/>
        </w:rPr>
      </w:pPr>
    </w:p>
    <w:p w14:paraId="6C467860" w14:textId="77777777" w:rsidR="00F25E25" w:rsidRDefault="00F25E25">
      <w:pPr>
        <w:pStyle w:val="Szvegtrzs"/>
        <w:rPr>
          <w:b/>
          <w:sz w:val="26"/>
        </w:rPr>
      </w:pPr>
    </w:p>
    <w:p w14:paraId="6684DB3B" w14:textId="77777777" w:rsidR="00F25E25" w:rsidRDefault="00000000">
      <w:pPr>
        <w:pStyle w:val="Szvegtrzs"/>
        <w:spacing w:before="227"/>
        <w:ind w:left="117" w:right="112"/>
        <w:jc w:val="both"/>
      </w:pPr>
      <w:r>
        <w:t>Egy</w:t>
      </w:r>
      <w:r>
        <w:rPr>
          <w:spacing w:val="1"/>
        </w:rPr>
        <w:t xml:space="preserve"> </w:t>
      </w:r>
      <w:r>
        <w:t>37,50</w:t>
      </w:r>
      <w:r>
        <w:rPr>
          <w:spacing w:val="1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térfogatú,</w:t>
      </w:r>
      <w:r>
        <w:rPr>
          <w:spacing w:val="1"/>
        </w:rPr>
        <w:t xml:space="preserve"> </w:t>
      </w:r>
      <w:r>
        <w:t>zárt</w:t>
      </w:r>
      <w:r>
        <w:rPr>
          <w:spacing w:val="1"/>
        </w:rPr>
        <w:t xml:space="preserve"> </w:t>
      </w:r>
      <w:r>
        <w:t>tartály</w:t>
      </w:r>
      <w:r>
        <w:rPr>
          <w:spacing w:val="1"/>
        </w:rPr>
        <w:t xml:space="preserve"> </w:t>
      </w:r>
      <w:r>
        <w:t>166,3</w:t>
      </w:r>
      <w:r>
        <w:rPr>
          <w:spacing w:val="1"/>
        </w:rPr>
        <w:t xml:space="preserve"> </w:t>
      </w:r>
      <w:r>
        <w:t>kPa</w:t>
      </w:r>
      <w:r>
        <w:rPr>
          <w:spacing w:val="1"/>
        </w:rPr>
        <w:t xml:space="preserve"> </w:t>
      </w:r>
      <w:r>
        <w:t>nyomású,</w:t>
      </w:r>
      <w:r>
        <w:rPr>
          <w:spacing w:val="1"/>
        </w:rPr>
        <w:t xml:space="preserve"> </w:t>
      </w:r>
      <w:r>
        <w:t>27,00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hőmérsékletű</w:t>
      </w:r>
      <w:r>
        <w:rPr>
          <w:spacing w:val="1"/>
        </w:rPr>
        <w:t xml:space="preserve"> </w:t>
      </w:r>
      <w:r>
        <w:t xml:space="preserve">ammónia-levegő  </w:t>
      </w:r>
      <w:r>
        <w:rPr>
          <w:spacing w:val="1"/>
        </w:rPr>
        <w:t xml:space="preserve"> </w:t>
      </w:r>
      <w:r>
        <w:t xml:space="preserve">gázelegyet    </w:t>
      </w:r>
      <w:proofErr w:type="gramStart"/>
      <w:r>
        <w:t xml:space="preserve">tartalmaz,   </w:t>
      </w:r>
      <w:proofErr w:type="gramEnd"/>
      <w:r>
        <w:t xml:space="preserve"> melynek    20,0    térfogatszázaléka    ammónia.</w:t>
      </w:r>
      <w:r>
        <w:rPr>
          <w:spacing w:val="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levegő 21,0</w:t>
      </w:r>
      <w:r>
        <w:rPr>
          <w:spacing w:val="-1"/>
        </w:rPr>
        <w:t xml:space="preserve"> </w:t>
      </w:r>
      <w:r>
        <w:t>térfogatszázalék oxigént</w:t>
      </w:r>
      <w:r>
        <w:rPr>
          <w:spacing w:val="-1"/>
        </w:rPr>
        <w:t xml:space="preserve"> </w:t>
      </w:r>
      <w:r>
        <w:t>és 79,0</w:t>
      </w:r>
      <w:r>
        <w:rPr>
          <w:spacing w:val="-2"/>
        </w:rPr>
        <w:t xml:space="preserve"> </w:t>
      </w:r>
      <w:r>
        <w:t>térfogatszázalék</w:t>
      </w:r>
      <w:r>
        <w:rPr>
          <w:spacing w:val="-1"/>
        </w:rPr>
        <w:t xml:space="preserve"> </w:t>
      </w:r>
      <w:r>
        <w:t>nitrogént tartalmaz.)</w:t>
      </w:r>
    </w:p>
    <w:p w14:paraId="11DB570E" w14:textId="77777777" w:rsidR="00F25E25" w:rsidRDefault="00F25E25">
      <w:pPr>
        <w:pStyle w:val="Szvegtrzs"/>
        <w:spacing w:before="3"/>
      </w:pPr>
    </w:p>
    <w:p w14:paraId="26A767CA" w14:textId="77777777" w:rsidR="00F25E25" w:rsidRDefault="00000000">
      <w:pPr>
        <w:pStyle w:val="Cmsor2"/>
        <w:numPr>
          <w:ilvl w:val="0"/>
          <w:numId w:val="2"/>
        </w:numPr>
        <w:tabs>
          <w:tab w:val="left" w:pos="391"/>
        </w:tabs>
        <w:ind w:left="390" w:hanging="274"/>
      </w:pPr>
      <w:r>
        <w:t>Számítsa</w:t>
      </w:r>
      <w:r>
        <w:rPr>
          <w:spacing w:val="-3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kiindulási</w:t>
      </w:r>
      <w:r>
        <w:rPr>
          <w:spacing w:val="-2"/>
        </w:rPr>
        <w:t xml:space="preserve"> </w:t>
      </w:r>
      <w:r>
        <w:t>gázelegy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benne</w:t>
      </w:r>
      <w:r>
        <w:rPr>
          <w:spacing w:val="-3"/>
        </w:rPr>
        <w:t xml:space="preserve"> </w:t>
      </w:r>
      <w:r>
        <w:t>lévő</w:t>
      </w:r>
      <w:r>
        <w:rPr>
          <w:spacing w:val="-3"/>
        </w:rPr>
        <w:t xml:space="preserve"> </w:t>
      </w:r>
      <w:r>
        <w:t>ammónia</w:t>
      </w:r>
      <w:r>
        <w:rPr>
          <w:spacing w:val="-2"/>
        </w:rPr>
        <w:t xml:space="preserve"> </w:t>
      </w:r>
      <w:r>
        <w:t>anyagmennyiségét!</w:t>
      </w:r>
    </w:p>
    <w:p w14:paraId="7F457098" w14:textId="77777777" w:rsidR="00F25E25" w:rsidRDefault="00F25E25">
      <w:pPr>
        <w:pStyle w:val="Szvegtrzs"/>
        <w:rPr>
          <w:b/>
          <w:sz w:val="26"/>
        </w:rPr>
      </w:pPr>
    </w:p>
    <w:p w14:paraId="25FD6A9C" w14:textId="77777777" w:rsidR="00F25E25" w:rsidRDefault="00F25E25">
      <w:pPr>
        <w:pStyle w:val="Szvegtrzs"/>
        <w:rPr>
          <w:b/>
          <w:sz w:val="26"/>
        </w:rPr>
      </w:pPr>
    </w:p>
    <w:p w14:paraId="05EFB206" w14:textId="77777777" w:rsidR="00F25E25" w:rsidRDefault="00F25E25">
      <w:pPr>
        <w:pStyle w:val="Szvegtrzs"/>
        <w:rPr>
          <w:b/>
          <w:sz w:val="26"/>
        </w:rPr>
      </w:pPr>
    </w:p>
    <w:p w14:paraId="578D515E" w14:textId="77777777" w:rsidR="00F25E25" w:rsidRDefault="00F25E25">
      <w:pPr>
        <w:pStyle w:val="Szvegtrzs"/>
        <w:rPr>
          <w:b/>
          <w:sz w:val="26"/>
        </w:rPr>
      </w:pPr>
    </w:p>
    <w:p w14:paraId="63775E09" w14:textId="77777777" w:rsidR="00F25E25" w:rsidRDefault="00F25E25">
      <w:pPr>
        <w:pStyle w:val="Szvegtrzs"/>
        <w:rPr>
          <w:b/>
          <w:sz w:val="26"/>
        </w:rPr>
      </w:pPr>
    </w:p>
    <w:p w14:paraId="755F65C5" w14:textId="77777777" w:rsidR="00F25E25" w:rsidRDefault="00F25E25">
      <w:pPr>
        <w:pStyle w:val="Szvegtrzs"/>
        <w:rPr>
          <w:b/>
          <w:sz w:val="26"/>
        </w:rPr>
      </w:pPr>
    </w:p>
    <w:p w14:paraId="67D022FC" w14:textId="77777777" w:rsidR="00F25E25" w:rsidRDefault="00F25E25">
      <w:pPr>
        <w:pStyle w:val="Szvegtrzs"/>
        <w:spacing w:before="9"/>
        <w:rPr>
          <w:b/>
          <w:sz w:val="35"/>
        </w:rPr>
      </w:pPr>
    </w:p>
    <w:p w14:paraId="36DB1775" w14:textId="77777777" w:rsidR="00F25E25" w:rsidRDefault="00000000">
      <w:pPr>
        <w:pStyle w:val="Szvegtrzs"/>
        <w:ind w:left="117"/>
        <w:jc w:val="both"/>
      </w:pPr>
      <w:r>
        <w:t>Elektromos</w:t>
      </w:r>
      <w:r>
        <w:rPr>
          <w:spacing w:val="-1"/>
        </w:rPr>
        <w:t xml:space="preserve"> </w:t>
      </w:r>
      <w:r>
        <w:t>szikrával megindítjuk</w:t>
      </w:r>
      <w:r>
        <w:rPr>
          <w:spacing w:val="-1"/>
        </w:rPr>
        <w:t xml:space="preserve"> </w:t>
      </w:r>
      <w:r>
        <w:t>a reakciót,</w:t>
      </w:r>
      <w:r>
        <w:rPr>
          <w:spacing w:val="-1"/>
        </w:rPr>
        <w:t xml:space="preserve"> </w:t>
      </w:r>
      <w:r>
        <w:t>az ammónia</w:t>
      </w:r>
      <w:r>
        <w:rPr>
          <w:spacing w:val="-1"/>
        </w:rPr>
        <w:t xml:space="preserve"> </w:t>
      </w:r>
      <w:r>
        <w:t>teljes</w:t>
      </w:r>
      <w:r>
        <w:rPr>
          <w:spacing w:val="-2"/>
        </w:rPr>
        <w:t xml:space="preserve"> </w:t>
      </w:r>
      <w:r>
        <w:t>mennyisége</w:t>
      </w:r>
      <w:r>
        <w:rPr>
          <w:spacing w:val="-1"/>
        </w:rPr>
        <w:t xml:space="preserve"> </w:t>
      </w:r>
      <w:r>
        <w:t>átalakul.</w:t>
      </w:r>
    </w:p>
    <w:p w14:paraId="0E1FAB4A" w14:textId="77777777" w:rsidR="00F25E25" w:rsidRDefault="00F25E25">
      <w:pPr>
        <w:pStyle w:val="Szvegtrzs"/>
      </w:pPr>
    </w:p>
    <w:p w14:paraId="6FFAE9CE" w14:textId="77777777" w:rsidR="00F25E25" w:rsidRDefault="00000000">
      <w:pPr>
        <w:pStyle w:val="Listaszerbekezds"/>
        <w:numPr>
          <w:ilvl w:val="0"/>
          <w:numId w:val="2"/>
        </w:numPr>
        <w:tabs>
          <w:tab w:val="left" w:pos="455"/>
        </w:tabs>
        <w:ind w:left="117" w:right="113" w:firstLine="0"/>
        <w:rPr>
          <w:sz w:val="24"/>
        </w:rPr>
      </w:pPr>
      <w:r>
        <w:rPr>
          <w:b/>
          <w:sz w:val="24"/>
        </w:rPr>
        <w:t>Számítsa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mennyi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energia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szabadult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reakcióban!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Vízgőz</w:t>
      </w:r>
      <w:r>
        <w:rPr>
          <w:spacing w:val="28"/>
          <w:sz w:val="24"/>
        </w:rPr>
        <w:t xml:space="preserve"> </w:t>
      </w:r>
      <w:r>
        <w:rPr>
          <w:sz w:val="24"/>
        </w:rPr>
        <w:t>keletkezésével</w:t>
      </w:r>
      <w:r>
        <w:rPr>
          <w:spacing w:val="-57"/>
          <w:sz w:val="24"/>
        </w:rPr>
        <w:t xml:space="preserve"> </w:t>
      </w:r>
      <w:r>
        <w:rPr>
          <w:sz w:val="24"/>
        </w:rPr>
        <w:t>számoljon!</w:t>
      </w:r>
    </w:p>
    <w:p w14:paraId="07E87F52" w14:textId="77777777" w:rsidR="00F25E25" w:rsidRDefault="00000000">
      <w:pPr>
        <w:pStyle w:val="Szvegtrzs"/>
        <w:spacing w:line="297" w:lineRule="exact"/>
        <w:ind w:left="117"/>
        <w:jc w:val="both"/>
      </w:pPr>
      <w:r>
        <w:rPr>
          <w:position w:val="1"/>
        </w:rPr>
        <w:t>Képződéshők:</w:t>
      </w:r>
      <w:r>
        <w:rPr>
          <w:spacing w:val="-4"/>
          <w:position w:val="1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NH</w:t>
      </w:r>
      <w:r>
        <w:rPr>
          <w:sz w:val="16"/>
        </w:rPr>
        <w:t>3</w:t>
      </w:r>
      <w:r>
        <w:rPr>
          <w:position w:val="1"/>
        </w:rPr>
        <w:t>,g)=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–46,0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kJ/mol;</w:t>
      </w:r>
      <w:r>
        <w:rPr>
          <w:spacing w:val="-5"/>
          <w:position w:val="1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(H</w:t>
      </w:r>
      <w:r>
        <w:rPr>
          <w:sz w:val="16"/>
        </w:rPr>
        <w:t>2</w:t>
      </w:r>
      <w:proofErr w:type="spellStart"/>
      <w:r>
        <w:rPr>
          <w:position w:val="1"/>
        </w:rPr>
        <w:t>O,g</w:t>
      </w:r>
      <w:proofErr w:type="spellEnd"/>
      <w:r>
        <w:rPr>
          <w:position w:val="1"/>
        </w:rPr>
        <w:t>)=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–242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kJ/mol</w:t>
      </w:r>
    </w:p>
    <w:p w14:paraId="7D692D73" w14:textId="77777777" w:rsidR="00F25E25" w:rsidRDefault="00F25E25">
      <w:pPr>
        <w:pStyle w:val="Szvegtrzs"/>
        <w:rPr>
          <w:sz w:val="30"/>
        </w:rPr>
      </w:pPr>
    </w:p>
    <w:p w14:paraId="47018B9D" w14:textId="77777777" w:rsidR="00F25E25" w:rsidRDefault="00F25E25">
      <w:pPr>
        <w:pStyle w:val="Szvegtrzs"/>
        <w:rPr>
          <w:sz w:val="30"/>
        </w:rPr>
      </w:pPr>
    </w:p>
    <w:p w14:paraId="2155E32C" w14:textId="77777777" w:rsidR="00F25E25" w:rsidRDefault="00F25E25">
      <w:pPr>
        <w:pStyle w:val="Szvegtrzs"/>
        <w:rPr>
          <w:sz w:val="30"/>
        </w:rPr>
      </w:pPr>
    </w:p>
    <w:p w14:paraId="76F8E05A" w14:textId="77777777" w:rsidR="00F25E25" w:rsidRDefault="00F25E25">
      <w:pPr>
        <w:pStyle w:val="Szvegtrzs"/>
        <w:rPr>
          <w:sz w:val="30"/>
        </w:rPr>
      </w:pPr>
    </w:p>
    <w:p w14:paraId="44C3E6F0" w14:textId="77777777" w:rsidR="00F25E25" w:rsidRDefault="00F25E25">
      <w:pPr>
        <w:pStyle w:val="Szvegtrzs"/>
        <w:rPr>
          <w:sz w:val="30"/>
        </w:rPr>
      </w:pPr>
    </w:p>
    <w:p w14:paraId="2A7F63F9" w14:textId="77777777" w:rsidR="00F25E25" w:rsidRDefault="00000000">
      <w:pPr>
        <w:pStyle w:val="Listaszerbekezds"/>
        <w:numPr>
          <w:ilvl w:val="0"/>
          <w:numId w:val="2"/>
        </w:numPr>
        <w:tabs>
          <w:tab w:val="left" w:pos="391"/>
        </w:tabs>
        <w:spacing w:before="207"/>
        <w:ind w:left="3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 nitrogént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gázelegy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után!</w:t>
      </w:r>
    </w:p>
    <w:p w14:paraId="742B18AD" w14:textId="77777777" w:rsidR="00F25E25" w:rsidRDefault="00F25E25">
      <w:pPr>
        <w:pStyle w:val="Szvegtrzs"/>
        <w:rPr>
          <w:b/>
          <w:sz w:val="20"/>
        </w:rPr>
      </w:pPr>
    </w:p>
    <w:p w14:paraId="345EA128" w14:textId="77777777" w:rsidR="00F25E25" w:rsidRDefault="00F25E25">
      <w:pPr>
        <w:pStyle w:val="Szvegtrzs"/>
        <w:rPr>
          <w:b/>
          <w:sz w:val="20"/>
        </w:rPr>
      </w:pPr>
    </w:p>
    <w:p w14:paraId="2D593C32" w14:textId="77777777" w:rsidR="00F25E25" w:rsidRDefault="00F25E25">
      <w:pPr>
        <w:pStyle w:val="Szvegtrzs"/>
        <w:rPr>
          <w:b/>
          <w:sz w:val="20"/>
        </w:rPr>
      </w:pPr>
    </w:p>
    <w:p w14:paraId="53671AA3" w14:textId="77777777" w:rsidR="00F25E25" w:rsidRDefault="00F25E25">
      <w:pPr>
        <w:pStyle w:val="Szvegtrzs"/>
        <w:rPr>
          <w:b/>
          <w:sz w:val="20"/>
        </w:rPr>
      </w:pPr>
    </w:p>
    <w:p w14:paraId="3575BC34" w14:textId="77777777" w:rsidR="00F25E25" w:rsidRDefault="00F25E25">
      <w:pPr>
        <w:pStyle w:val="Szvegtrzs"/>
        <w:rPr>
          <w:b/>
          <w:sz w:val="20"/>
        </w:rPr>
      </w:pPr>
    </w:p>
    <w:p w14:paraId="00C1DA55" w14:textId="77777777" w:rsidR="00F25E25" w:rsidRDefault="00F25E25">
      <w:pPr>
        <w:pStyle w:val="Szvegtrzs"/>
        <w:rPr>
          <w:b/>
          <w:sz w:val="20"/>
        </w:rPr>
      </w:pPr>
    </w:p>
    <w:p w14:paraId="27E18E47" w14:textId="77777777" w:rsidR="00F25E25" w:rsidRDefault="00F25E25">
      <w:pPr>
        <w:pStyle w:val="Szvegtrzs"/>
        <w:rPr>
          <w:b/>
          <w:sz w:val="20"/>
        </w:rPr>
      </w:pPr>
    </w:p>
    <w:p w14:paraId="131BF165" w14:textId="77777777" w:rsidR="00F25E25" w:rsidRDefault="00F25E25">
      <w:pPr>
        <w:pStyle w:val="Szvegtrzs"/>
        <w:rPr>
          <w:b/>
          <w:sz w:val="20"/>
        </w:rPr>
      </w:pPr>
    </w:p>
    <w:p w14:paraId="32086621" w14:textId="77777777" w:rsidR="00F25E25" w:rsidRDefault="00F25E25">
      <w:pPr>
        <w:pStyle w:val="Szvegtrzs"/>
        <w:rPr>
          <w:b/>
          <w:sz w:val="20"/>
        </w:rPr>
      </w:pPr>
    </w:p>
    <w:p w14:paraId="0742C530" w14:textId="77777777" w:rsidR="00F25E25" w:rsidRDefault="00F25E25">
      <w:pPr>
        <w:pStyle w:val="Szvegtrzs"/>
        <w:rPr>
          <w:b/>
          <w:sz w:val="20"/>
        </w:rPr>
      </w:pPr>
    </w:p>
    <w:p w14:paraId="27937F52" w14:textId="77777777" w:rsidR="00F25E25" w:rsidRDefault="00F25E25">
      <w:pPr>
        <w:pStyle w:val="Szvegtrzs"/>
        <w:rPr>
          <w:b/>
          <w:sz w:val="20"/>
        </w:rPr>
      </w:pPr>
    </w:p>
    <w:p w14:paraId="60882373" w14:textId="77777777" w:rsidR="00F25E25" w:rsidRDefault="00F25E25">
      <w:pPr>
        <w:pStyle w:val="Szvegtrzs"/>
        <w:rPr>
          <w:b/>
          <w:sz w:val="20"/>
        </w:rPr>
      </w:pPr>
    </w:p>
    <w:p w14:paraId="61C4CCE0" w14:textId="24E388F1" w:rsidR="00F25E25" w:rsidRDefault="00000000">
      <w:pPr>
        <w:pStyle w:val="Szvegtrzs"/>
        <w:rPr>
          <w:b/>
          <w:sz w:val="20"/>
        </w:rPr>
      </w:pPr>
      <w:r>
        <w:pict w14:anchorId="05D4FAC0">
          <v:group id="_x0000_s2064" style="position:absolute;margin-left:432.05pt;margin-top:38.5pt;width:93.15pt;height:29.05pt;z-index:-15719424;mso-wrap-distance-left:0;mso-wrap-distance-right:0;mso-position-horizontal-relative:page" coordorigin="8627,298" coordsize="1863,581">
            <v:shape id="_x0000_s2070" style="position:absolute;left:8640;top:313;width:1835;height:552" coordorigin="8640,314" coordsize="1835,552" o:spt="100" adj="0,,0" path="m9624,314r-984,l8640,866r984,l9624,314xm10475,314r-838,l9637,866r838,l10475,314xe" fillcolor="#d9d9d9" stroked="f">
              <v:stroke joinstyle="round"/>
              <v:formulas/>
              <v:path arrowok="t" o:connecttype="segments"/>
              <v:textbox>
                <w:txbxContent>
                  <w:p w14:paraId="277B5515" w14:textId="5173B562" w:rsidR="002A1A75" w:rsidRPr="002A1A75" w:rsidRDefault="002A1A7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11 pont</w:t>
                    </w:r>
                  </w:p>
                </w:txbxContent>
              </v:textbox>
            </v:shape>
            <v:shape id="_x0000_s2069" style="position:absolute;left:8626;top:297;width:998;height:16" coordorigin="8627,298" coordsize="998,16" path="m9624,298r-983,l8627,298r,14l8627,314r14,l8641,312r983,l9624,298xe" fillcolor="black" stroked="f">
              <v:path arrowok="t"/>
            </v:shape>
            <v:rect id="_x0000_s2068" style="position:absolute;left:8641;top:312;width:983;height:2" fillcolor="#d9d9d9" stroked="f"/>
            <v:shape id="_x0000_s2067" style="position:absolute;left:9624;top:297;width:851;height:16" coordorigin="9624,298" coordsize="851,16" path="m10475,298r-837,l9624,298r,16l9638,314r,-2l10475,312r,-14xe" fillcolor="black" stroked="f">
              <v:path arrowok="t"/>
            </v:shape>
            <v:rect id="_x0000_s2066" style="position:absolute;left:9638;top:312;width:837;height:2" fillcolor="#d9d9d9" stroked="f"/>
            <v:shape id="_x0000_s2065" style="position:absolute;left:8626;top:297;width:1863;height:581" coordorigin="8627,298" coordsize="1863,581" path="m10489,298r-14,l10475,312r,2l10475,864r-837,l9638,314r-14,l9624,864r-983,l8641,314r-14,l8627,864r,15l8641,879r983,l9638,879r837,l10489,879r,-15l10489,314r,-2l10489,298xe" fillcolor="black" stroked="f">
              <v:path arrowok="t"/>
            </v:shape>
            <w10:wrap type="topAndBottom" anchorx="page"/>
          </v:group>
        </w:pict>
      </w:r>
    </w:p>
    <w:p w14:paraId="55F4AAA7" w14:textId="77777777" w:rsidR="00F25E25" w:rsidRDefault="00F25E25">
      <w:pPr>
        <w:pStyle w:val="Szvegtrzs"/>
        <w:rPr>
          <w:b/>
          <w:sz w:val="20"/>
        </w:rPr>
      </w:pPr>
    </w:p>
    <w:p w14:paraId="2643BD7C" w14:textId="399F0730" w:rsidR="00F25E25" w:rsidRDefault="00F25E25">
      <w:pPr>
        <w:pStyle w:val="Szvegtrzs"/>
        <w:spacing w:before="6"/>
        <w:rPr>
          <w:b/>
          <w:sz w:val="22"/>
        </w:rPr>
      </w:pPr>
    </w:p>
    <w:p w14:paraId="0FC8F858" w14:textId="77777777" w:rsidR="00F25E25" w:rsidRDefault="00F25E25">
      <w:pPr>
        <w:sectPr w:rsidR="00F25E25">
          <w:pgSz w:w="11910" w:h="16840"/>
          <w:pgMar w:top="1320" w:right="1300" w:bottom="1240" w:left="1300" w:header="816" w:footer="1058" w:gutter="0"/>
          <w:cols w:space="708"/>
        </w:sectPr>
      </w:pPr>
    </w:p>
    <w:p w14:paraId="2BEC0796" w14:textId="77777777" w:rsidR="00F25E25" w:rsidRDefault="00F25E25">
      <w:pPr>
        <w:pStyle w:val="Szvegtrzs"/>
        <w:spacing w:before="4"/>
        <w:rPr>
          <w:b/>
          <w:sz w:val="23"/>
        </w:rPr>
      </w:pPr>
    </w:p>
    <w:p w14:paraId="18EBC123" w14:textId="77777777" w:rsidR="00F25E25" w:rsidRDefault="00000000">
      <w:pPr>
        <w:pStyle w:val="Cmsor1"/>
        <w:numPr>
          <w:ilvl w:val="0"/>
          <w:numId w:val="7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14:paraId="275D25AC" w14:textId="77777777" w:rsidR="00F25E25" w:rsidRDefault="00000000">
      <w:pPr>
        <w:pStyle w:val="Szvegtrzs"/>
        <w:spacing w:before="135"/>
        <w:ind w:left="117"/>
      </w:pPr>
      <w:proofErr w:type="gramStart"/>
      <w:r>
        <w:rPr>
          <w:position w:val="1"/>
        </w:rPr>
        <w:t>Nikkel(</w:t>
      </w:r>
      <w:proofErr w:type="gramEnd"/>
      <w:r>
        <w:rPr>
          <w:position w:val="1"/>
        </w:rPr>
        <w:t>II)-szulfát-</w:t>
      </w:r>
      <w:proofErr w:type="spellStart"/>
      <w:r>
        <w:rPr>
          <w:position w:val="1"/>
        </w:rPr>
        <w:t>hexahidrát</w:t>
      </w:r>
      <w:proofErr w:type="spellEnd"/>
      <w:r>
        <w:rPr>
          <w:spacing w:val="37"/>
          <w:position w:val="1"/>
        </w:rPr>
        <w:t xml:space="preserve"> </w:t>
      </w:r>
      <w:r>
        <w:rPr>
          <w:position w:val="1"/>
        </w:rPr>
        <w:t>(</w:t>
      </w:r>
      <w:proofErr w:type="spellStart"/>
      <w:r>
        <w:rPr>
          <w:position w:val="1"/>
        </w:rPr>
        <w:t>NiSO</w:t>
      </w:r>
      <w:proofErr w:type="spellEnd"/>
      <w:r>
        <w:rPr>
          <w:sz w:val="16"/>
          <w:szCs w:val="16"/>
        </w:rPr>
        <w:t>4</w:t>
      </w:r>
      <w:r>
        <w:rPr>
          <w:position w:val="1"/>
        </w:rPr>
        <w:t>ꞏ6H</w:t>
      </w:r>
      <w:r>
        <w:rPr>
          <w:sz w:val="16"/>
          <w:szCs w:val="16"/>
        </w:rPr>
        <w:t>2</w:t>
      </w:r>
      <w:r>
        <w:rPr>
          <w:position w:val="1"/>
        </w:rPr>
        <w:t>O)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felhasználásával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20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°C-</w:t>
      </w:r>
      <w:proofErr w:type="spellStart"/>
      <w:r>
        <w:rPr>
          <w:position w:val="1"/>
        </w:rPr>
        <w:t>on</w:t>
      </w:r>
      <w:proofErr w:type="spellEnd"/>
      <w:r>
        <w:rPr>
          <w:spacing w:val="36"/>
          <w:position w:val="1"/>
        </w:rPr>
        <w:t xml:space="preserve"> </w:t>
      </w:r>
      <w:r>
        <w:rPr>
          <w:position w:val="1"/>
        </w:rPr>
        <w:t>215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g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tömegű,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18,0</w:t>
      </w:r>
      <w:r>
        <w:rPr>
          <w:spacing w:val="-57"/>
          <w:position w:val="1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oldatot</w:t>
      </w:r>
      <w:r>
        <w:rPr>
          <w:spacing w:val="-2"/>
        </w:rPr>
        <w:t xml:space="preserve"> </w:t>
      </w:r>
      <w:r>
        <w:t>készítettünk.</w:t>
      </w:r>
    </w:p>
    <w:p w14:paraId="3B7AF5AD" w14:textId="77777777" w:rsidR="00F25E25" w:rsidRDefault="00F25E25">
      <w:pPr>
        <w:pStyle w:val="Szvegtrzs"/>
        <w:spacing w:before="2"/>
      </w:pPr>
    </w:p>
    <w:p w14:paraId="772FBE8B" w14:textId="77777777" w:rsidR="00F25E25" w:rsidRDefault="00000000">
      <w:pPr>
        <w:pStyle w:val="Cmsor2"/>
        <w:numPr>
          <w:ilvl w:val="0"/>
          <w:numId w:val="1"/>
        </w:numPr>
        <w:tabs>
          <w:tab w:val="left" w:pos="378"/>
        </w:tabs>
        <w:spacing w:before="1"/>
      </w:pPr>
      <w:r>
        <w:t>Mekkora</w:t>
      </w:r>
      <w:r>
        <w:rPr>
          <w:spacing w:val="-1"/>
        </w:rPr>
        <w:t xml:space="preserve"> </w:t>
      </w:r>
      <w:r>
        <w:t>tömegű</w:t>
      </w:r>
      <w:r>
        <w:rPr>
          <w:spacing w:val="-1"/>
        </w:rPr>
        <w:t xml:space="preserve"> </w:t>
      </w:r>
      <w:r>
        <w:t>kristályvizes</w:t>
      </w:r>
      <w:r>
        <w:rPr>
          <w:spacing w:val="-1"/>
        </w:rPr>
        <w:t xml:space="preserve"> </w:t>
      </w:r>
      <w:r>
        <w:t>sót</w:t>
      </w:r>
      <w:r>
        <w:rPr>
          <w:spacing w:val="-1"/>
        </w:rPr>
        <w:t xml:space="preserve"> </w:t>
      </w:r>
      <w:r>
        <w:t>használtunk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elkészítéséhez?</w:t>
      </w:r>
    </w:p>
    <w:p w14:paraId="7DADCC62" w14:textId="77777777" w:rsidR="00F25E25" w:rsidRDefault="00F25E25">
      <w:pPr>
        <w:pStyle w:val="Szvegtrzs"/>
        <w:rPr>
          <w:b/>
          <w:sz w:val="26"/>
        </w:rPr>
      </w:pPr>
    </w:p>
    <w:p w14:paraId="0F86CF67" w14:textId="77777777" w:rsidR="00F25E25" w:rsidRDefault="00F25E25">
      <w:pPr>
        <w:pStyle w:val="Szvegtrzs"/>
        <w:rPr>
          <w:b/>
          <w:sz w:val="26"/>
        </w:rPr>
      </w:pPr>
    </w:p>
    <w:p w14:paraId="41CF6960" w14:textId="77777777" w:rsidR="00F25E25" w:rsidRDefault="00F25E25">
      <w:pPr>
        <w:pStyle w:val="Szvegtrzs"/>
        <w:rPr>
          <w:b/>
          <w:sz w:val="26"/>
        </w:rPr>
      </w:pPr>
    </w:p>
    <w:p w14:paraId="4D0A623D" w14:textId="77777777" w:rsidR="00F25E25" w:rsidRDefault="00F25E25">
      <w:pPr>
        <w:pStyle w:val="Szvegtrzs"/>
        <w:rPr>
          <w:b/>
          <w:sz w:val="26"/>
        </w:rPr>
      </w:pPr>
    </w:p>
    <w:p w14:paraId="22679A40" w14:textId="77777777" w:rsidR="00F25E25" w:rsidRDefault="00F25E25">
      <w:pPr>
        <w:pStyle w:val="Szvegtrzs"/>
        <w:rPr>
          <w:b/>
          <w:sz w:val="26"/>
        </w:rPr>
      </w:pPr>
    </w:p>
    <w:p w14:paraId="7B9545CA" w14:textId="77777777" w:rsidR="00F25E25" w:rsidRDefault="00F25E25">
      <w:pPr>
        <w:pStyle w:val="Szvegtrzs"/>
        <w:rPr>
          <w:b/>
          <w:sz w:val="38"/>
        </w:rPr>
      </w:pPr>
    </w:p>
    <w:p w14:paraId="28A34D98" w14:textId="77777777" w:rsidR="00F25E25" w:rsidRDefault="00000000">
      <w:pPr>
        <w:pStyle w:val="Listaszerbekezds"/>
        <w:numPr>
          <w:ilvl w:val="0"/>
          <w:numId w:val="1"/>
        </w:numPr>
        <w:tabs>
          <w:tab w:val="left" w:pos="391"/>
        </w:tabs>
        <w:ind w:left="117" w:right="510" w:firstLine="0"/>
        <w:rPr>
          <w:b/>
          <w:sz w:val="24"/>
        </w:rPr>
      </w:pPr>
      <w:r>
        <w:rPr>
          <w:b/>
          <w:sz w:val="24"/>
        </w:rPr>
        <w:t>Az alábbi fémek közül melyekkel lehetne a nikkelionokat leválasztani az oldatból?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Húzza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 a helyes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válasz(oka)t!</w:t>
      </w:r>
    </w:p>
    <w:p w14:paraId="1BE499C3" w14:textId="77777777" w:rsidR="00F25E25" w:rsidRDefault="00000000">
      <w:pPr>
        <w:tabs>
          <w:tab w:val="left" w:pos="1934"/>
          <w:tab w:val="left" w:pos="3350"/>
          <w:tab w:val="left" w:pos="4766"/>
          <w:tab w:val="left" w:pos="6890"/>
          <w:tab w:val="left" w:pos="8306"/>
        </w:tabs>
        <w:spacing w:before="119"/>
        <w:ind w:left="519"/>
        <w:rPr>
          <w:i/>
          <w:sz w:val="24"/>
        </w:rPr>
      </w:pPr>
      <w:r>
        <w:rPr>
          <w:i/>
          <w:sz w:val="24"/>
        </w:rPr>
        <w:t>ólom</w:t>
      </w:r>
      <w:r>
        <w:rPr>
          <w:i/>
          <w:sz w:val="24"/>
        </w:rPr>
        <w:tab/>
        <w:t>vas</w:t>
      </w:r>
      <w:r>
        <w:rPr>
          <w:i/>
          <w:sz w:val="24"/>
        </w:rPr>
        <w:tab/>
        <w:t>réz</w:t>
      </w:r>
      <w:r>
        <w:rPr>
          <w:i/>
          <w:sz w:val="24"/>
        </w:rPr>
        <w:tab/>
        <w:t>kadmium</w:t>
      </w:r>
      <w:r>
        <w:rPr>
          <w:i/>
          <w:sz w:val="24"/>
        </w:rPr>
        <w:tab/>
        <w:t>ón</w:t>
      </w:r>
      <w:r>
        <w:rPr>
          <w:i/>
          <w:sz w:val="24"/>
        </w:rPr>
        <w:tab/>
        <w:t>ezüst</w:t>
      </w:r>
    </w:p>
    <w:p w14:paraId="2BEB83A4" w14:textId="77777777" w:rsidR="00F25E25" w:rsidRDefault="00F25E25">
      <w:pPr>
        <w:pStyle w:val="Szvegtrzs"/>
        <w:spacing w:before="1"/>
        <w:rPr>
          <w:i/>
          <w:sz w:val="36"/>
        </w:rPr>
      </w:pPr>
    </w:p>
    <w:p w14:paraId="0525EE18" w14:textId="77777777" w:rsidR="00F25E25" w:rsidRDefault="00000000">
      <w:pPr>
        <w:pStyle w:val="Cmsor2"/>
        <w:numPr>
          <w:ilvl w:val="0"/>
          <w:numId w:val="1"/>
        </w:numPr>
        <w:tabs>
          <w:tab w:val="left" w:pos="428"/>
        </w:tabs>
        <w:ind w:left="117" w:right="110" w:firstLine="0"/>
        <w:jc w:val="both"/>
      </w:pPr>
      <w:r>
        <w:t>Az</w:t>
      </w:r>
      <w:r>
        <w:rPr>
          <w:spacing w:val="1"/>
        </w:rPr>
        <w:t xml:space="preserve"> </w:t>
      </w:r>
      <w:r>
        <w:t>elkészített</w:t>
      </w:r>
      <w:r>
        <w:rPr>
          <w:spacing w:val="1"/>
        </w:rPr>
        <w:t xml:space="preserve"> </w:t>
      </w:r>
      <w:r>
        <w:t>oldatba</w:t>
      </w:r>
      <w:r>
        <w:rPr>
          <w:spacing w:val="1"/>
        </w:rPr>
        <w:t xml:space="preserve"> </w:t>
      </w:r>
      <w:r>
        <w:t>cinkport</w:t>
      </w:r>
      <w:r>
        <w:rPr>
          <w:spacing w:val="1"/>
        </w:rPr>
        <w:t xml:space="preserve"> </w:t>
      </w:r>
      <w:r>
        <w:t>szórunk,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leválasztjuk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összes</w:t>
      </w:r>
      <w:r>
        <w:rPr>
          <w:spacing w:val="1"/>
        </w:rPr>
        <w:t xml:space="preserve"> </w:t>
      </w:r>
      <w:r>
        <w:t>nikkeliont.</w:t>
      </w:r>
      <w:r>
        <w:rPr>
          <w:spacing w:val="-57"/>
        </w:rPr>
        <w:t xml:space="preserve"> </w:t>
      </w:r>
      <w:r>
        <w:t>Legalább mekkora tömegű cinkporra van ehhez szükség? Írja fel a végbemenő reakció</w:t>
      </w:r>
      <w:r>
        <w:rPr>
          <w:spacing w:val="1"/>
        </w:rPr>
        <w:t xml:space="preserve"> </w:t>
      </w:r>
      <w:r>
        <w:t>egyenletét is!</w:t>
      </w:r>
    </w:p>
    <w:p w14:paraId="1B2BB516" w14:textId="77777777" w:rsidR="00F25E25" w:rsidRDefault="00F25E25">
      <w:pPr>
        <w:pStyle w:val="Szvegtrzs"/>
        <w:rPr>
          <w:b/>
          <w:sz w:val="26"/>
        </w:rPr>
      </w:pPr>
    </w:p>
    <w:p w14:paraId="76CEC077" w14:textId="77777777" w:rsidR="00F25E25" w:rsidRDefault="00F25E25">
      <w:pPr>
        <w:pStyle w:val="Szvegtrzs"/>
        <w:rPr>
          <w:b/>
          <w:sz w:val="26"/>
        </w:rPr>
      </w:pPr>
    </w:p>
    <w:p w14:paraId="74BA8D43" w14:textId="77777777" w:rsidR="00F25E25" w:rsidRDefault="00F25E25">
      <w:pPr>
        <w:pStyle w:val="Szvegtrzs"/>
        <w:rPr>
          <w:b/>
          <w:sz w:val="26"/>
        </w:rPr>
      </w:pPr>
    </w:p>
    <w:p w14:paraId="33CA433E" w14:textId="77777777" w:rsidR="00F25E25" w:rsidRDefault="00F25E25">
      <w:pPr>
        <w:pStyle w:val="Szvegtrzs"/>
        <w:rPr>
          <w:b/>
          <w:sz w:val="26"/>
        </w:rPr>
      </w:pPr>
    </w:p>
    <w:p w14:paraId="71827DC2" w14:textId="77777777" w:rsidR="00F25E25" w:rsidRDefault="00F25E25">
      <w:pPr>
        <w:pStyle w:val="Szvegtrzs"/>
        <w:rPr>
          <w:b/>
          <w:sz w:val="26"/>
        </w:rPr>
      </w:pPr>
    </w:p>
    <w:p w14:paraId="361F6C52" w14:textId="77777777" w:rsidR="00F25E25" w:rsidRDefault="00F25E25">
      <w:pPr>
        <w:pStyle w:val="Szvegtrzs"/>
        <w:rPr>
          <w:b/>
          <w:sz w:val="26"/>
        </w:rPr>
      </w:pPr>
    </w:p>
    <w:p w14:paraId="6E8B4E8B" w14:textId="77777777" w:rsidR="00F25E25" w:rsidRDefault="00F25E25">
      <w:pPr>
        <w:pStyle w:val="Szvegtrzs"/>
        <w:rPr>
          <w:b/>
          <w:sz w:val="36"/>
        </w:rPr>
      </w:pPr>
    </w:p>
    <w:p w14:paraId="715112A5" w14:textId="77777777" w:rsidR="00F25E25" w:rsidRDefault="00000000">
      <w:pPr>
        <w:pStyle w:val="Listaszerbekezds"/>
        <w:numPr>
          <w:ilvl w:val="0"/>
          <w:numId w:val="1"/>
        </w:numPr>
        <w:tabs>
          <w:tab w:val="left" w:pos="407"/>
        </w:tabs>
        <w:ind w:left="117" w:right="112" w:firstLine="0"/>
        <w:jc w:val="both"/>
        <w:rPr>
          <w:b/>
          <w:sz w:val="24"/>
        </w:rPr>
      </w:pPr>
      <w:r>
        <w:rPr>
          <w:b/>
          <w:sz w:val="24"/>
        </w:rPr>
        <w:t>A reakció lejátszódása után a szilárd fázist kiszűrjük. Mekkora tömegű oldat marad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vissza?</w:t>
      </w:r>
    </w:p>
    <w:p w14:paraId="4E45305D" w14:textId="77777777" w:rsidR="00F25E25" w:rsidRDefault="00F25E25">
      <w:pPr>
        <w:pStyle w:val="Szvegtrzs"/>
        <w:rPr>
          <w:b/>
          <w:sz w:val="26"/>
        </w:rPr>
      </w:pPr>
    </w:p>
    <w:p w14:paraId="4F5D3354" w14:textId="77777777" w:rsidR="00F25E25" w:rsidRDefault="00F25E25">
      <w:pPr>
        <w:pStyle w:val="Szvegtrzs"/>
        <w:rPr>
          <w:b/>
          <w:sz w:val="26"/>
        </w:rPr>
      </w:pPr>
    </w:p>
    <w:p w14:paraId="45870BA9" w14:textId="77777777" w:rsidR="00F25E25" w:rsidRDefault="00F25E25">
      <w:pPr>
        <w:pStyle w:val="Szvegtrzs"/>
        <w:rPr>
          <w:b/>
          <w:sz w:val="26"/>
        </w:rPr>
      </w:pPr>
    </w:p>
    <w:p w14:paraId="68D72CAE" w14:textId="77777777" w:rsidR="00F25E25" w:rsidRDefault="00F25E25">
      <w:pPr>
        <w:pStyle w:val="Szvegtrzs"/>
        <w:rPr>
          <w:b/>
          <w:sz w:val="26"/>
        </w:rPr>
      </w:pPr>
    </w:p>
    <w:p w14:paraId="21DA0AB2" w14:textId="77777777" w:rsidR="00F25E25" w:rsidRDefault="00000000">
      <w:pPr>
        <w:pStyle w:val="Cmsor2"/>
        <w:numPr>
          <w:ilvl w:val="0"/>
          <w:numId w:val="1"/>
        </w:numPr>
        <w:tabs>
          <w:tab w:val="left" w:pos="380"/>
        </w:tabs>
        <w:spacing w:before="183"/>
        <w:ind w:left="117" w:right="112" w:firstLine="0"/>
        <w:jc w:val="both"/>
      </w:pPr>
      <w:r>
        <w:t>Az eredeti oldat teljes nikkelion-tartalmának leválasztásához mennyi ideig kellene az</w:t>
      </w:r>
      <w:r>
        <w:rPr>
          <w:spacing w:val="1"/>
        </w:rPr>
        <w:t xml:space="preserve"> </w:t>
      </w:r>
      <w:r>
        <w:t>oldatot</w:t>
      </w:r>
      <w:r>
        <w:rPr>
          <w:spacing w:val="-1"/>
        </w:rPr>
        <w:t xml:space="preserve"> </w:t>
      </w:r>
      <w:r>
        <w:t>8,00 A erősségű árammal</w:t>
      </w:r>
      <w:r>
        <w:rPr>
          <w:spacing w:val="-1"/>
        </w:rPr>
        <w:t xml:space="preserve"> </w:t>
      </w:r>
      <w:proofErr w:type="spellStart"/>
      <w:r>
        <w:t>elektrolizálni</w:t>
      </w:r>
      <w:proofErr w:type="spellEnd"/>
      <w:r>
        <w:rPr>
          <w:spacing w:val="1"/>
        </w:rPr>
        <w:t xml:space="preserve"> </w:t>
      </w:r>
      <w:r>
        <w:t>grafitelektródok</w:t>
      </w:r>
      <w:r>
        <w:rPr>
          <w:spacing w:val="-1"/>
        </w:rPr>
        <w:t xml:space="preserve"> </w:t>
      </w:r>
      <w:r>
        <w:t>között?</w:t>
      </w:r>
    </w:p>
    <w:p w14:paraId="44D90F54" w14:textId="77777777" w:rsidR="00F25E25" w:rsidRDefault="00F25E25">
      <w:pPr>
        <w:pStyle w:val="Szvegtrzs"/>
        <w:rPr>
          <w:b/>
          <w:sz w:val="20"/>
        </w:rPr>
      </w:pPr>
    </w:p>
    <w:p w14:paraId="562DD9FD" w14:textId="77777777" w:rsidR="00F25E25" w:rsidRDefault="00F25E25">
      <w:pPr>
        <w:pStyle w:val="Szvegtrzs"/>
        <w:rPr>
          <w:b/>
          <w:sz w:val="20"/>
        </w:rPr>
      </w:pPr>
    </w:p>
    <w:p w14:paraId="38109BE6" w14:textId="77777777" w:rsidR="00F25E25" w:rsidRDefault="00F25E25">
      <w:pPr>
        <w:pStyle w:val="Szvegtrzs"/>
        <w:rPr>
          <w:b/>
          <w:sz w:val="20"/>
        </w:rPr>
      </w:pPr>
    </w:p>
    <w:p w14:paraId="703989FD" w14:textId="77777777" w:rsidR="00F25E25" w:rsidRDefault="00F25E25">
      <w:pPr>
        <w:pStyle w:val="Szvegtrzs"/>
        <w:rPr>
          <w:b/>
          <w:sz w:val="20"/>
        </w:rPr>
      </w:pPr>
    </w:p>
    <w:p w14:paraId="6A6F9B08" w14:textId="77777777" w:rsidR="00F25E25" w:rsidRDefault="00F25E25">
      <w:pPr>
        <w:pStyle w:val="Szvegtrzs"/>
        <w:rPr>
          <w:b/>
          <w:sz w:val="20"/>
        </w:rPr>
      </w:pPr>
    </w:p>
    <w:p w14:paraId="569B5FF1" w14:textId="77777777" w:rsidR="00F25E25" w:rsidRDefault="00F25E25">
      <w:pPr>
        <w:pStyle w:val="Szvegtrzs"/>
        <w:rPr>
          <w:b/>
          <w:sz w:val="20"/>
        </w:rPr>
      </w:pPr>
    </w:p>
    <w:p w14:paraId="21BC78D2" w14:textId="77777777" w:rsidR="00F25E25" w:rsidRDefault="00F25E25">
      <w:pPr>
        <w:pStyle w:val="Szvegtrzs"/>
        <w:rPr>
          <w:b/>
          <w:sz w:val="20"/>
        </w:rPr>
      </w:pPr>
    </w:p>
    <w:p w14:paraId="5673C2B7" w14:textId="3871A01D" w:rsidR="00F25E25" w:rsidRDefault="00F25E25">
      <w:pPr>
        <w:pStyle w:val="Szvegtrzs"/>
        <w:rPr>
          <w:b/>
          <w:sz w:val="20"/>
        </w:rPr>
      </w:pPr>
    </w:p>
    <w:p w14:paraId="3201C9B0" w14:textId="77777777" w:rsidR="00F25E25" w:rsidRDefault="00F25E25">
      <w:pPr>
        <w:pStyle w:val="Szvegtrzs"/>
        <w:rPr>
          <w:b/>
          <w:sz w:val="20"/>
        </w:rPr>
      </w:pPr>
    </w:p>
    <w:p w14:paraId="09A32B4C" w14:textId="7A184C14" w:rsidR="00F25E25" w:rsidRDefault="00000000">
      <w:pPr>
        <w:pStyle w:val="Szvegtrzs"/>
        <w:rPr>
          <w:b/>
          <w:sz w:val="20"/>
        </w:rPr>
      </w:pPr>
      <w:r>
        <w:pict w14:anchorId="56A44EAC">
          <v:group id="_x0000_s2057" style="position:absolute;margin-left:432.05pt;margin-top:30.5pt;width:93.15pt;height:29.05pt;z-index:-15718912;mso-wrap-distance-left:0;mso-wrap-distance-right:0;mso-position-horizontal-relative:page" coordorigin="8627,193" coordsize="1863,581">
            <v:shape id="_x0000_s2063" style="position:absolute;left:8640;top:209;width:1835;height:552" coordorigin="8640,209" coordsize="1835,552" o:spt="100" adj="0,,0" path="m9624,209r-984,l8640,761r984,l9624,209xm10475,209r-838,l9637,761r838,l10475,209xe" fillcolor="#d9d9d9" stroked="f">
              <v:stroke joinstyle="round"/>
              <v:formulas/>
              <v:path arrowok="t" o:connecttype="segments"/>
              <v:textbox>
                <w:txbxContent>
                  <w:p w14:paraId="0B22F3C5" w14:textId="4FB924E0" w:rsidR="002A1A75" w:rsidRPr="002A1A75" w:rsidRDefault="002A1A7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12 pont</w:t>
                    </w:r>
                  </w:p>
                </w:txbxContent>
              </v:textbox>
            </v:shape>
            <v:shape id="_x0000_s2062" style="position:absolute;left:8626;top:193;width:998;height:16" coordorigin="8627,193" coordsize="998,16" path="m9624,193r-983,l8627,193r,15l8627,209r14,l8641,208r983,l9624,193xe" fillcolor="black" stroked="f">
              <v:path arrowok="t"/>
            </v:shape>
            <v:rect id="_x0000_s2061" style="position:absolute;left:8641;top:207;width:983;height:2" fillcolor="#d9d9d9" stroked="f"/>
            <v:shape id="_x0000_s2060" style="position:absolute;left:9624;top:193;width:851;height:16" coordorigin="9624,193" coordsize="851,16" path="m10475,193r-837,l9624,193r,16l9638,209r,-1l10475,208r,-15xe" fillcolor="black" stroked="f">
              <v:path arrowok="t"/>
            </v:shape>
            <v:rect id="_x0000_s2059" style="position:absolute;left:9638;top:207;width:837;height:2" fillcolor="#d9d9d9" stroked="f"/>
            <v:shape id="_x0000_s2058" style="position:absolute;left:8626;top:193;width:1863;height:581" coordorigin="8627,193" coordsize="1863,581" path="m10489,193r-14,l10475,208r,1l10475,760r-837,l9638,209r-14,l9624,760r-983,l8641,209r-14,l8627,760r,14l8641,774r983,l9638,774r837,l10489,774r,-14l10489,209r,-1l10489,193xe" fillcolor="black" stroked="f">
              <v:path arrowok="t"/>
            </v:shape>
            <w10:wrap type="topAndBottom" anchorx="page"/>
          </v:group>
        </w:pict>
      </w:r>
    </w:p>
    <w:p w14:paraId="53C0CB97" w14:textId="77777777" w:rsidR="00F25E25" w:rsidRDefault="00F25E25">
      <w:pPr>
        <w:pStyle w:val="Szvegtrzs"/>
        <w:rPr>
          <w:b/>
          <w:sz w:val="20"/>
        </w:rPr>
      </w:pPr>
    </w:p>
    <w:p w14:paraId="264F368D" w14:textId="179F014B" w:rsidR="00F25E25" w:rsidRDefault="00F25E25">
      <w:pPr>
        <w:pStyle w:val="Szvegtrzs"/>
        <w:spacing w:before="5"/>
        <w:rPr>
          <w:b/>
          <w:sz w:val="13"/>
        </w:rPr>
      </w:pPr>
    </w:p>
    <w:p w14:paraId="47EC78C4" w14:textId="77777777" w:rsidR="00F25E25" w:rsidRDefault="00F25E25">
      <w:pPr>
        <w:rPr>
          <w:sz w:val="13"/>
        </w:rPr>
        <w:sectPr w:rsidR="00F25E25">
          <w:pgSz w:w="11910" w:h="16840"/>
          <w:pgMar w:top="1320" w:right="1300" w:bottom="1240" w:left="1300" w:header="816" w:footer="1058" w:gutter="0"/>
          <w:cols w:space="708"/>
        </w:sectPr>
      </w:pPr>
    </w:p>
    <w:p w14:paraId="55E1E439" w14:textId="77777777" w:rsidR="00F25E25" w:rsidRDefault="00F25E25">
      <w:pPr>
        <w:pStyle w:val="Szvegtrzs"/>
        <w:rPr>
          <w:b/>
          <w:sz w:val="20"/>
        </w:rPr>
      </w:pPr>
    </w:p>
    <w:p w14:paraId="55FD438F" w14:textId="77777777" w:rsidR="00F25E25" w:rsidRDefault="00F25E25">
      <w:pPr>
        <w:pStyle w:val="Szvegtrzs"/>
        <w:rPr>
          <w:b/>
          <w:sz w:val="20"/>
        </w:rPr>
      </w:pPr>
    </w:p>
    <w:p w14:paraId="7015B185" w14:textId="77777777" w:rsidR="00F25E25" w:rsidRDefault="00F25E25">
      <w:pPr>
        <w:pStyle w:val="Szvegtrzs"/>
        <w:rPr>
          <w:b/>
          <w:sz w:val="20"/>
        </w:rPr>
      </w:pPr>
    </w:p>
    <w:p w14:paraId="0B481CBA" w14:textId="77777777" w:rsidR="00F25E25" w:rsidRDefault="00F25E25">
      <w:pPr>
        <w:pStyle w:val="Szvegtrzs"/>
        <w:rPr>
          <w:b/>
          <w:sz w:val="20"/>
        </w:rPr>
      </w:pPr>
    </w:p>
    <w:p w14:paraId="6882C424" w14:textId="77777777" w:rsidR="00F25E25" w:rsidRDefault="00F25E25">
      <w:pPr>
        <w:pStyle w:val="Szvegtrzs"/>
        <w:rPr>
          <w:b/>
          <w:sz w:val="23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F25E25" w14:paraId="6D25A4B2" w14:textId="77777777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14:paraId="7BAB783C" w14:textId="77777777" w:rsidR="00F25E25" w:rsidRDefault="00F25E25">
            <w:pPr>
              <w:pStyle w:val="TableParagraph"/>
              <w:ind w:left="0"/>
            </w:pPr>
          </w:p>
        </w:tc>
        <w:tc>
          <w:tcPr>
            <w:tcW w:w="2285" w:type="dxa"/>
            <w:gridSpan w:val="2"/>
          </w:tcPr>
          <w:p w14:paraId="7C3089DC" w14:textId="77777777" w:rsidR="00F25E25" w:rsidRDefault="00000000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F25E25" w14:paraId="1FFC0DA0" w14:textId="77777777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14:paraId="582C3088" w14:textId="77777777" w:rsidR="00F25E25" w:rsidRDefault="00F25E25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324EB297" w14:textId="77777777" w:rsidR="00F25E25" w:rsidRDefault="00000000">
            <w:pPr>
              <w:pStyle w:val="TableParagraph"/>
              <w:spacing w:line="233" w:lineRule="exact"/>
              <w:ind w:left="153" w:right="143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14:paraId="102614E3" w14:textId="77777777" w:rsidR="00F25E25" w:rsidRDefault="00000000">
            <w:pPr>
              <w:pStyle w:val="TableParagraph"/>
              <w:spacing w:line="233" w:lineRule="exact"/>
              <w:ind w:left="315"/>
            </w:pPr>
            <w:r>
              <w:t>elért</w:t>
            </w:r>
          </w:p>
        </w:tc>
      </w:tr>
      <w:tr w:rsidR="00F25E25" w14:paraId="4A518089" w14:textId="77777777">
        <w:trPr>
          <w:trHeight w:val="252"/>
        </w:trPr>
        <w:tc>
          <w:tcPr>
            <w:tcW w:w="5216" w:type="dxa"/>
          </w:tcPr>
          <w:p w14:paraId="23A37FB4" w14:textId="77777777" w:rsidR="00F25E25" w:rsidRDefault="00000000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táblázatos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5266E84B" w14:textId="77777777" w:rsidR="00F25E25" w:rsidRDefault="00000000">
            <w:pPr>
              <w:pStyle w:val="TableParagraph"/>
              <w:spacing w:line="233" w:lineRule="exact"/>
              <w:ind w:left="153" w:right="143"/>
              <w:jc w:val="center"/>
            </w:pPr>
            <w:r>
              <w:t>13</w:t>
            </w:r>
          </w:p>
        </w:tc>
        <w:tc>
          <w:tcPr>
            <w:tcW w:w="1022" w:type="dxa"/>
          </w:tcPr>
          <w:p w14:paraId="50EA5F29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F25E25" w14:paraId="63846747" w14:textId="77777777">
        <w:trPr>
          <w:trHeight w:val="252"/>
        </w:trPr>
        <w:tc>
          <w:tcPr>
            <w:tcW w:w="5216" w:type="dxa"/>
          </w:tcPr>
          <w:p w14:paraId="33BCDD0A" w14:textId="77777777" w:rsidR="00F25E25" w:rsidRDefault="00000000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6F78973B" w14:textId="77777777" w:rsidR="00F25E25" w:rsidRDefault="00000000">
            <w:pPr>
              <w:pStyle w:val="TableParagraph"/>
              <w:spacing w:line="233" w:lineRule="exact"/>
              <w:ind w:left="153" w:right="14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004EA108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F25E25" w14:paraId="7E2109E6" w14:textId="77777777">
        <w:trPr>
          <w:trHeight w:val="253"/>
        </w:trPr>
        <w:tc>
          <w:tcPr>
            <w:tcW w:w="5216" w:type="dxa"/>
          </w:tcPr>
          <w:p w14:paraId="697AF18C" w14:textId="77777777" w:rsidR="00F25E25" w:rsidRDefault="00000000">
            <w:pPr>
              <w:pStyle w:val="TableParagraph"/>
              <w:spacing w:line="234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14:paraId="2C917F85" w14:textId="77777777" w:rsidR="00F25E25" w:rsidRDefault="00000000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14:paraId="64D5EE3A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F25E25" w14:paraId="423593FB" w14:textId="77777777">
        <w:trPr>
          <w:trHeight w:val="252"/>
        </w:trPr>
        <w:tc>
          <w:tcPr>
            <w:tcW w:w="5216" w:type="dxa"/>
          </w:tcPr>
          <w:p w14:paraId="5485ACCC" w14:textId="77777777" w:rsidR="00F25E25" w:rsidRDefault="00000000">
            <w:pPr>
              <w:pStyle w:val="TableParagraph"/>
              <w:spacing w:line="233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1"/>
              </w:rPr>
              <w:t xml:space="preserve"> </w:t>
            </w:r>
            <w:r>
              <w:t>táblázatos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2742EBD9" w14:textId="77777777" w:rsidR="00F25E25" w:rsidRDefault="00000000">
            <w:pPr>
              <w:pStyle w:val="TableParagraph"/>
              <w:spacing w:line="233" w:lineRule="exact"/>
              <w:ind w:left="153" w:right="143"/>
              <w:jc w:val="center"/>
            </w:pPr>
            <w:r>
              <w:t>13</w:t>
            </w:r>
          </w:p>
        </w:tc>
        <w:tc>
          <w:tcPr>
            <w:tcW w:w="1022" w:type="dxa"/>
          </w:tcPr>
          <w:p w14:paraId="4D5EA039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F25E25" w14:paraId="03472703" w14:textId="77777777">
        <w:trPr>
          <w:trHeight w:val="252"/>
        </w:trPr>
        <w:tc>
          <w:tcPr>
            <w:tcW w:w="5216" w:type="dxa"/>
          </w:tcPr>
          <w:p w14:paraId="1C7AE5E5" w14:textId="77777777" w:rsidR="00F25E25" w:rsidRDefault="00000000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14:paraId="31D23046" w14:textId="77777777" w:rsidR="00F25E25" w:rsidRDefault="00000000">
            <w:pPr>
              <w:pStyle w:val="TableParagraph"/>
              <w:spacing w:line="233" w:lineRule="exact"/>
              <w:ind w:left="1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022" w:type="dxa"/>
          </w:tcPr>
          <w:p w14:paraId="6792BC1A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F25E25" w14:paraId="6068A31F" w14:textId="77777777">
        <w:trPr>
          <w:trHeight w:val="252"/>
        </w:trPr>
        <w:tc>
          <w:tcPr>
            <w:tcW w:w="5216" w:type="dxa"/>
          </w:tcPr>
          <w:p w14:paraId="5BB05157" w14:textId="77777777" w:rsidR="00F25E25" w:rsidRDefault="00000000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162D59BE" w14:textId="77777777" w:rsidR="00F25E25" w:rsidRDefault="00000000">
            <w:pPr>
              <w:pStyle w:val="TableParagraph"/>
              <w:spacing w:line="233" w:lineRule="exact"/>
              <w:ind w:left="153" w:right="143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64D87E0D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F25E25" w14:paraId="3B85D2CF" w14:textId="77777777">
        <w:trPr>
          <w:trHeight w:val="252"/>
        </w:trPr>
        <w:tc>
          <w:tcPr>
            <w:tcW w:w="5216" w:type="dxa"/>
          </w:tcPr>
          <w:p w14:paraId="2946B368" w14:textId="77777777" w:rsidR="00F25E25" w:rsidRDefault="00000000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185D59C7" w14:textId="77777777" w:rsidR="00F25E25" w:rsidRDefault="00000000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14:paraId="5049D539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F25E25" w14:paraId="37BAD24F" w14:textId="77777777">
        <w:trPr>
          <w:trHeight w:val="252"/>
        </w:trPr>
        <w:tc>
          <w:tcPr>
            <w:tcW w:w="5216" w:type="dxa"/>
          </w:tcPr>
          <w:p w14:paraId="17F526A5" w14:textId="77777777" w:rsidR="00F25E25" w:rsidRDefault="00000000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32D83A72" w14:textId="77777777" w:rsidR="00F25E25" w:rsidRDefault="00000000">
            <w:pPr>
              <w:pStyle w:val="TableParagraph"/>
              <w:spacing w:line="233" w:lineRule="exact"/>
              <w:ind w:left="152" w:right="143"/>
              <w:jc w:val="center"/>
            </w:pPr>
            <w:r>
              <w:t>11</w:t>
            </w:r>
          </w:p>
        </w:tc>
        <w:tc>
          <w:tcPr>
            <w:tcW w:w="1022" w:type="dxa"/>
          </w:tcPr>
          <w:p w14:paraId="2C46EB3A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F25E25" w14:paraId="35C103C3" w14:textId="77777777">
        <w:trPr>
          <w:trHeight w:val="252"/>
        </w:trPr>
        <w:tc>
          <w:tcPr>
            <w:tcW w:w="5216" w:type="dxa"/>
          </w:tcPr>
          <w:p w14:paraId="1522EA0F" w14:textId="77777777" w:rsidR="00F25E25" w:rsidRDefault="00000000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7779EE41" w14:textId="77777777" w:rsidR="00F25E25" w:rsidRDefault="00000000">
            <w:pPr>
              <w:pStyle w:val="TableParagraph"/>
              <w:spacing w:line="233" w:lineRule="exact"/>
              <w:ind w:left="152" w:right="143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1BB62548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F25E25" w14:paraId="45478D03" w14:textId="77777777">
        <w:trPr>
          <w:trHeight w:val="254"/>
        </w:trPr>
        <w:tc>
          <w:tcPr>
            <w:tcW w:w="5216" w:type="dxa"/>
          </w:tcPr>
          <w:p w14:paraId="48BA2A0E" w14:textId="77777777" w:rsidR="00F25E25" w:rsidRDefault="00000000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4"/>
              </w:rPr>
              <w:t xml:space="preserve"> </w:t>
            </w:r>
            <w:r>
              <w:t>mértékegységek</w:t>
            </w:r>
            <w:r>
              <w:rPr>
                <w:spacing w:val="-3"/>
              </w:rPr>
              <w:t xml:space="preserve"> </w:t>
            </w:r>
            <w:r>
              <w:t>helyes</w:t>
            </w:r>
            <w:r>
              <w:rPr>
                <w:spacing w:val="-4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14:paraId="28EC293D" w14:textId="77777777" w:rsidR="00F25E25" w:rsidRDefault="00000000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14:paraId="06F6CDF3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  <w:tr w:rsidR="00F25E25" w14:paraId="7060AB4B" w14:textId="77777777">
        <w:trPr>
          <w:trHeight w:val="505"/>
        </w:trPr>
        <w:tc>
          <w:tcPr>
            <w:tcW w:w="5216" w:type="dxa"/>
          </w:tcPr>
          <w:p w14:paraId="64F98C98" w14:textId="77777777" w:rsidR="00F25E25" w:rsidRDefault="00000000">
            <w:pPr>
              <w:pStyle w:val="TableParagraph"/>
              <w:spacing w:line="254" w:lineRule="exact"/>
              <w:ind w:left="69" w:right="486"/>
            </w:pPr>
            <w:r>
              <w:t>Az adatok pontosságának megfelelő végeredmények</w:t>
            </w:r>
            <w:r>
              <w:rPr>
                <w:spacing w:val="-52"/>
              </w:rPr>
              <w:t xml:space="preserve"> </w:t>
            </w:r>
            <w:r>
              <w:t>megadása</w:t>
            </w:r>
            <w:r>
              <w:rPr>
                <w:spacing w:val="-2"/>
              </w:rPr>
              <w:t xml:space="preserve"> </w:t>
            </w:r>
            <w:r>
              <w:t>számítási feladatok</w:t>
            </w:r>
            <w:r>
              <w:rPr>
                <w:spacing w:val="-1"/>
              </w:rPr>
              <w:t xml:space="preserve"> </w:t>
            </w:r>
            <w:r>
              <w:t>esetén</w:t>
            </w:r>
          </w:p>
        </w:tc>
        <w:tc>
          <w:tcPr>
            <w:tcW w:w="1263" w:type="dxa"/>
          </w:tcPr>
          <w:p w14:paraId="5493A19F" w14:textId="77777777" w:rsidR="00F25E25" w:rsidRDefault="00000000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14:paraId="3EAC3B03" w14:textId="77777777" w:rsidR="00F25E25" w:rsidRDefault="00F25E25">
            <w:pPr>
              <w:pStyle w:val="TableParagraph"/>
              <w:ind w:left="0"/>
            </w:pPr>
          </w:p>
        </w:tc>
      </w:tr>
      <w:tr w:rsidR="00F25E25" w14:paraId="502FBA16" w14:textId="77777777">
        <w:trPr>
          <w:trHeight w:val="250"/>
        </w:trPr>
        <w:tc>
          <w:tcPr>
            <w:tcW w:w="5216" w:type="dxa"/>
          </w:tcPr>
          <w:p w14:paraId="479847D8" w14:textId="77777777" w:rsidR="00F25E25" w:rsidRDefault="00000000">
            <w:pPr>
              <w:pStyle w:val="TableParagraph"/>
              <w:spacing w:line="231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14:paraId="3808FD04" w14:textId="77777777" w:rsidR="00F25E25" w:rsidRDefault="00000000">
            <w:pPr>
              <w:pStyle w:val="TableParagraph"/>
              <w:spacing w:line="231" w:lineRule="exact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14:paraId="4BDF4A3C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202B31C" w14:textId="77777777" w:rsidR="00F25E25" w:rsidRDefault="00F25E25">
      <w:pPr>
        <w:pStyle w:val="Szvegtrzs"/>
        <w:rPr>
          <w:b/>
          <w:sz w:val="20"/>
        </w:rPr>
      </w:pPr>
    </w:p>
    <w:p w14:paraId="4C9E2033" w14:textId="77777777" w:rsidR="00F25E25" w:rsidRDefault="00F25E25">
      <w:pPr>
        <w:pStyle w:val="Szvegtrzs"/>
        <w:rPr>
          <w:b/>
          <w:sz w:val="20"/>
        </w:rPr>
      </w:pPr>
    </w:p>
    <w:p w14:paraId="69461500" w14:textId="77777777" w:rsidR="00F25E25" w:rsidRDefault="00000000">
      <w:pPr>
        <w:pStyle w:val="Szvegtrzs"/>
        <w:spacing w:before="7"/>
        <w:rPr>
          <w:b/>
          <w:sz w:val="28"/>
        </w:rPr>
      </w:pPr>
      <w:r>
        <w:pict w14:anchorId="786AFBCA">
          <v:rect id="_x0000_s2056" style="position:absolute;margin-left:155.9pt;margin-top:18.4pt;width:113.4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 w14:anchorId="3B4A7662">
          <v:rect id="_x0000_s2055" style="position:absolute;margin-left:326pt;margin-top:18.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40A07DFC" w14:textId="77777777" w:rsidR="00F25E25" w:rsidRDefault="00000000">
      <w:pPr>
        <w:tabs>
          <w:tab w:val="left" w:pos="3403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14:paraId="680E1658" w14:textId="77777777" w:rsidR="00F25E25" w:rsidRDefault="00F25E25">
      <w:pPr>
        <w:pStyle w:val="Szvegtrzs"/>
        <w:rPr>
          <w:sz w:val="20"/>
        </w:rPr>
      </w:pPr>
    </w:p>
    <w:p w14:paraId="7F7C1A16" w14:textId="77777777" w:rsidR="00F25E25" w:rsidRDefault="00F25E25">
      <w:pPr>
        <w:pStyle w:val="Szvegtrzs"/>
        <w:rPr>
          <w:sz w:val="20"/>
        </w:rPr>
      </w:pPr>
    </w:p>
    <w:p w14:paraId="5701C251" w14:textId="77777777" w:rsidR="00F25E25" w:rsidRDefault="00F25E25">
      <w:pPr>
        <w:pStyle w:val="Szvegtrzs"/>
        <w:rPr>
          <w:sz w:val="20"/>
        </w:rPr>
      </w:pPr>
    </w:p>
    <w:p w14:paraId="79886EDF" w14:textId="77777777" w:rsidR="00F25E25" w:rsidRDefault="00F25E25">
      <w:pPr>
        <w:pStyle w:val="Szvegtrzs"/>
        <w:rPr>
          <w:sz w:val="20"/>
        </w:rPr>
      </w:pPr>
    </w:p>
    <w:p w14:paraId="02124BDD" w14:textId="77777777" w:rsidR="00F25E25" w:rsidRDefault="00000000">
      <w:pPr>
        <w:pStyle w:val="Szvegtrzs"/>
        <w:spacing w:before="8"/>
        <w:rPr>
          <w:sz w:val="13"/>
        </w:rPr>
      </w:pPr>
      <w:r>
        <w:pict w14:anchorId="32AC6D23">
          <v:shape id="_x0000_s2054" style="position:absolute;margin-left:1in;margin-top:10.1pt;width:444pt;height:.1pt;z-index:-15717376;mso-wrap-distance-left:0;mso-wrap-distance-right:0;mso-position-horizontal-relative:page" coordorigin="1440,202" coordsize="8880,0" path="m1440,202r8880,e" filled="f" strokeweight=".48pt">
            <v:path arrowok="t"/>
            <w10:wrap type="topAndBottom" anchorx="page"/>
          </v:shape>
        </w:pict>
      </w:r>
    </w:p>
    <w:p w14:paraId="12F511AA" w14:textId="77777777" w:rsidR="00F25E25" w:rsidRDefault="00F25E25">
      <w:pPr>
        <w:pStyle w:val="Szvegtrzs"/>
        <w:rPr>
          <w:sz w:val="20"/>
        </w:rPr>
      </w:pPr>
    </w:p>
    <w:p w14:paraId="5EB358F6" w14:textId="77777777" w:rsidR="00F25E25" w:rsidRDefault="00F25E25">
      <w:pPr>
        <w:pStyle w:val="Szvegtrzs"/>
        <w:rPr>
          <w:sz w:val="20"/>
        </w:rPr>
      </w:pPr>
    </w:p>
    <w:p w14:paraId="2168BAAC" w14:textId="77777777" w:rsidR="00F25E25" w:rsidRDefault="00F25E25">
      <w:pPr>
        <w:pStyle w:val="Szvegtrzs"/>
        <w:rPr>
          <w:sz w:val="20"/>
        </w:rPr>
      </w:pPr>
    </w:p>
    <w:p w14:paraId="49CE2223" w14:textId="77777777" w:rsidR="00F25E25" w:rsidRDefault="00F25E25">
      <w:pPr>
        <w:pStyle w:val="Szvegtrzs"/>
        <w:rPr>
          <w:sz w:val="20"/>
        </w:rPr>
      </w:pPr>
    </w:p>
    <w:p w14:paraId="040087C3" w14:textId="77777777" w:rsidR="00F25E25" w:rsidRDefault="00F25E25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F25E25" w14:paraId="7C1511C1" w14:textId="77777777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14:paraId="2364FEA9" w14:textId="77777777" w:rsidR="00F25E25" w:rsidRDefault="00F25E25">
            <w:pPr>
              <w:pStyle w:val="TableParagraph"/>
              <w:ind w:left="0"/>
            </w:pPr>
          </w:p>
        </w:tc>
        <w:tc>
          <w:tcPr>
            <w:tcW w:w="2329" w:type="dxa"/>
            <w:gridSpan w:val="2"/>
          </w:tcPr>
          <w:p w14:paraId="748A636C" w14:textId="77777777" w:rsidR="00F25E25" w:rsidRDefault="00000000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F25E25" w14:paraId="50F7D016" w14:textId="77777777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14:paraId="4F570C21" w14:textId="77777777" w:rsidR="00F25E25" w:rsidRDefault="00F25E25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597920EF" w14:textId="77777777" w:rsidR="00F25E25" w:rsidRDefault="00000000">
            <w:pPr>
              <w:pStyle w:val="TableParagraph"/>
              <w:spacing w:before="123"/>
              <w:ind w:left="383"/>
            </w:pPr>
            <w:r>
              <w:t>elért</w:t>
            </w:r>
          </w:p>
        </w:tc>
        <w:tc>
          <w:tcPr>
            <w:tcW w:w="1171" w:type="dxa"/>
          </w:tcPr>
          <w:p w14:paraId="16F14D97" w14:textId="77777777" w:rsidR="00F25E25" w:rsidRDefault="00000000">
            <w:pPr>
              <w:pStyle w:val="TableParagraph"/>
              <w:spacing w:line="249" w:lineRule="exact"/>
              <w:ind w:left="89" w:right="79"/>
              <w:jc w:val="center"/>
            </w:pPr>
            <w:r>
              <w:t>programba</w:t>
            </w:r>
          </w:p>
          <w:p w14:paraId="423A4863" w14:textId="77777777" w:rsidR="00F25E25" w:rsidRDefault="00000000">
            <w:pPr>
              <w:pStyle w:val="TableParagraph"/>
              <w:spacing w:line="234" w:lineRule="exact"/>
              <w:ind w:left="89" w:right="79"/>
              <w:jc w:val="center"/>
            </w:pPr>
            <w:r>
              <w:t>beírt</w:t>
            </w:r>
          </w:p>
        </w:tc>
      </w:tr>
      <w:tr w:rsidR="00F25E25" w14:paraId="7888B8DE" w14:textId="77777777">
        <w:trPr>
          <w:trHeight w:val="252"/>
        </w:trPr>
        <w:tc>
          <w:tcPr>
            <w:tcW w:w="3367" w:type="dxa"/>
          </w:tcPr>
          <w:p w14:paraId="4DF6B8D4" w14:textId="77777777" w:rsidR="00F25E25" w:rsidRDefault="00000000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14:paraId="0D1D78E2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</w:tcPr>
          <w:p w14:paraId="3EB31DBD" w14:textId="77777777" w:rsidR="00F25E25" w:rsidRDefault="00F25E2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0291B5A" w14:textId="77777777" w:rsidR="00F25E25" w:rsidRDefault="00F25E25">
      <w:pPr>
        <w:pStyle w:val="Szvegtrzs"/>
        <w:rPr>
          <w:sz w:val="20"/>
        </w:rPr>
      </w:pPr>
    </w:p>
    <w:p w14:paraId="340B2B88" w14:textId="77777777" w:rsidR="00F25E25" w:rsidRDefault="00F25E25">
      <w:pPr>
        <w:pStyle w:val="Szvegtrzs"/>
        <w:rPr>
          <w:sz w:val="20"/>
        </w:rPr>
      </w:pPr>
    </w:p>
    <w:p w14:paraId="2B91C019" w14:textId="77777777" w:rsidR="00F25E25" w:rsidRDefault="00000000">
      <w:pPr>
        <w:pStyle w:val="Szvegtrzs"/>
        <w:spacing w:before="7"/>
        <w:rPr>
          <w:sz w:val="28"/>
        </w:rPr>
      </w:pPr>
      <w:r>
        <w:pict w14:anchorId="1BE3A1E5">
          <v:rect id="_x0000_s2053" style="position:absolute;margin-left:155.9pt;margin-top:18.4pt;width:113.4pt;height:.5pt;z-index:-15716864;mso-wrap-distance-left:0;mso-wrap-distance-right:0;mso-position-horizontal-relative:page" fillcolor="black" stroked="f">
            <w10:wrap type="topAndBottom" anchorx="page"/>
          </v:rect>
        </w:pict>
      </w:r>
      <w:r>
        <w:pict w14:anchorId="06C6A14A">
          <v:rect id="_x0000_s2052" style="position:absolute;margin-left:326pt;margin-top:18.4pt;width:113.4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118341B2" w14:textId="77777777" w:rsidR="00F25E25" w:rsidRDefault="00000000">
      <w:pPr>
        <w:tabs>
          <w:tab w:val="left" w:pos="3403"/>
        </w:tabs>
        <w:spacing w:line="224" w:lineRule="exact"/>
        <w:ind w:left="1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14:paraId="737C0F7F" w14:textId="77777777" w:rsidR="00F25E25" w:rsidRDefault="00F25E25">
      <w:pPr>
        <w:pStyle w:val="Szvegtrzs"/>
        <w:rPr>
          <w:sz w:val="20"/>
        </w:rPr>
      </w:pPr>
    </w:p>
    <w:p w14:paraId="796B6010" w14:textId="77777777" w:rsidR="00F25E25" w:rsidRDefault="00000000">
      <w:pPr>
        <w:pStyle w:val="Szvegtrzs"/>
        <w:spacing w:before="8"/>
        <w:rPr>
          <w:sz w:val="26"/>
        </w:rPr>
      </w:pPr>
      <w:r>
        <w:pict w14:anchorId="0D265839">
          <v:rect id="_x0000_s2051" style="position:absolute;margin-left:155.9pt;margin-top:17.3pt;width:113.4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 w14:anchorId="13132900">
          <v:rect id="_x0000_s2050" style="position:absolute;margin-left:326pt;margin-top:17.3pt;width:113.4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2751396E" w14:textId="77777777" w:rsidR="00F25E25" w:rsidRDefault="00000000">
      <w:pPr>
        <w:tabs>
          <w:tab w:val="left" w:pos="3607"/>
        </w:tabs>
        <w:spacing w:line="223" w:lineRule="exact"/>
        <w:ind w:right="20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F25E25">
      <w:headerReference w:type="default" r:id="rId19"/>
      <w:footerReference w:type="default" r:id="rId20"/>
      <w:pgSz w:w="11910" w:h="16840"/>
      <w:pgMar w:top="1320" w:right="1300" w:bottom="1240" w:left="1300" w:header="816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DB5D" w14:textId="77777777" w:rsidR="00115A3D" w:rsidRDefault="00115A3D">
      <w:r>
        <w:separator/>
      </w:r>
    </w:p>
  </w:endnote>
  <w:endnote w:type="continuationSeparator" w:id="0">
    <w:p w14:paraId="1E176252" w14:textId="77777777" w:rsidR="00115A3D" w:rsidRDefault="0011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807A" w14:textId="77777777" w:rsidR="00F25E25" w:rsidRDefault="00000000">
    <w:pPr>
      <w:pStyle w:val="Szvegtrzs"/>
      <w:spacing w:line="14" w:lineRule="auto"/>
      <w:rPr>
        <w:sz w:val="20"/>
      </w:rPr>
    </w:pPr>
    <w:r>
      <w:pict w14:anchorId="2FFDA993">
        <v:rect id="_x0000_s1066" style="position:absolute;margin-left:70.85pt;margin-top:775.1pt;width:453.6pt;height:.95pt;z-index:-16418304;mso-position-horizontal-relative:page;mso-position-vertical-relative:page" fillcolor="black" stroked="f">
          <w10:wrap anchorx="page" anchory="page"/>
        </v:rect>
      </w:pict>
    </w:r>
    <w:r>
      <w:pict w14:anchorId="315F3CCD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69.85pt;margin-top:780.55pt;width:31.3pt;height:26.85pt;z-index:-16417792;mso-position-horizontal-relative:page;mso-position-vertical-relative:page" filled="f" stroked="f">
          <v:textbox inset="0,0,0,0">
            <w:txbxContent>
              <w:p w14:paraId="5A1B9ECB" w14:textId="77777777" w:rsidR="00F25E25" w:rsidRDefault="00000000">
                <w:pPr>
                  <w:spacing w:before="10"/>
                  <w:ind w:left="20" w:right="-1"/>
                </w:pPr>
                <w:r>
                  <w:t>Kémia</w:t>
                </w:r>
                <w:r>
                  <w:rPr>
                    <w:w w:val="99"/>
                  </w:rPr>
                  <w:t xml:space="preserve"> </w:t>
                </w:r>
                <w:r>
                  <w:t>E2413</w:t>
                </w:r>
              </w:p>
            </w:txbxContent>
          </v:textbox>
          <w10:wrap anchorx="page" anchory="page"/>
        </v:shape>
      </w:pict>
    </w:r>
    <w:r>
      <w:pict w14:anchorId="2DAC5A7E">
        <v:shape id="_x0000_s1064" type="#_x0000_t202" style="position:absolute;margin-left:485.55pt;margin-top:780.55pt;width:39.9pt;height:14.2pt;z-index:-16417280;mso-position-horizontal-relative:page;mso-position-vertical-relative:page" filled="f" stroked="f">
          <v:textbox inset="0,0,0,0">
            <w:txbxContent>
              <w:p w14:paraId="6DF52E10" w14:textId="77777777" w:rsidR="00F25E25" w:rsidRDefault="00000000">
                <w:pPr>
                  <w:spacing w:before="10"/>
                  <w:ind w:left="20"/>
                </w:pPr>
                <w:r>
                  <w:t>Nat2020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03827" w14:textId="77777777" w:rsidR="00F25E25" w:rsidRDefault="00000000">
    <w:pPr>
      <w:pStyle w:val="Szvegtrzs"/>
      <w:spacing w:line="14" w:lineRule="auto"/>
      <w:rPr>
        <w:sz w:val="20"/>
      </w:rPr>
    </w:pPr>
    <w:r>
      <w:pict w14:anchorId="37F598D3">
        <v:rect id="_x0000_s1061" style="position:absolute;margin-left:70.85pt;margin-top:775.1pt;width:453.6pt;height:.95pt;z-index:-16415744;mso-position-horizontal-relative:page;mso-position-vertical-relative:page" fillcolor="black" stroked="f">
          <w10:wrap anchorx="page" anchory="page"/>
        </v:rect>
      </w:pict>
    </w:r>
    <w:r>
      <w:pict w14:anchorId="63F49631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9.85pt;margin-top:780.55pt;width:31.3pt;height:26.85pt;z-index:-16415232;mso-position-horizontal-relative:page;mso-position-vertical-relative:page" filled="f" stroked="f">
          <v:textbox inset="0,0,0,0">
            <w:txbxContent>
              <w:p w14:paraId="14025ECA" w14:textId="77777777" w:rsidR="00F25E25" w:rsidRDefault="00000000">
                <w:pPr>
                  <w:spacing w:before="10"/>
                  <w:ind w:left="20" w:right="-1"/>
                </w:pPr>
                <w:r>
                  <w:t>Kémia</w:t>
                </w:r>
                <w:r>
                  <w:rPr>
                    <w:w w:val="99"/>
                  </w:rPr>
                  <w:t xml:space="preserve"> </w:t>
                </w:r>
                <w:r>
                  <w:t>E2413</w:t>
                </w:r>
              </w:p>
            </w:txbxContent>
          </v:textbox>
          <w10:wrap anchorx="page" anchory="page"/>
        </v:shape>
      </w:pict>
    </w:r>
    <w:r>
      <w:pict w14:anchorId="3932B0D7">
        <v:shape id="_x0000_s1059" type="#_x0000_t202" style="position:absolute;margin-left:282.05pt;margin-top:780.55pt;width:32.15pt;height:14.2pt;z-index:-16414720;mso-position-horizontal-relative:page;mso-position-vertical-relative:page" filled="f" stroked="f">
          <v:textbox inset="0,0,0,0">
            <w:txbxContent>
              <w:p w14:paraId="71BEF0E2" w14:textId="77777777" w:rsidR="00F25E25" w:rsidRDefault="0000000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/ 16</w:t>
                </w:r>
              </w:p>
            </w:txbxContent>
          </v:textbox>
          <w10:wrap anchorx="page" anchory="page"/>
        </v:shape>
      </w:pict>
    </w:r>
    <w:r>
      <w:pict w14:anchorId="68B6F62E">
        <v:shape id="_x0000_s1058" type="#_x0000_t202" style="position:absolute;margin-left:403.95pt;margin-top:780.55pt;width:121.55pt;height:26.85pt;z-index:-16414208;mso-position-horizontal-relative:page;mso-position-vertical-relative:page" filled="f" stroked="f">
          <v:textbox inset="0,0,0,0">
            <w:txbxContent>
              <w:p w14:paraId="468993F2" w14:textId="77777777" w:rsidR="00F25E25" w:rsidRDefault="00000000">
                <w:pPr>
                  <w:spacing w:before="10"/>
                  <w:ind w:right="18"/>
                  <w:jc w:val="right"/>
                </w:pPr>
                <w:r>
                  <w:t>emelt</w:t>
                </w:r>
                <w:r>
                  <w:rPr>
                    <w:spacing w:val="-3"/>
                  </w:rPr>
                  <w:t xml:space="preserve"> </w:t>
                </w:r>
                <w:r>
                  <w:t>szintű</w:t>
                </w:r>
                <w:r>
                  <w:rPr>
                    <w:spacing w:val="-2"/>
                  </w:rPr>
                  <w:t xml:space="preserve"> </w:t>
                </w:r>
                <w:r>
                  <w:t>írásbeli</w:t>
                </w:r>
                <w:r>
                  <w:rPr>
                    <w:spacing w:val="-2"/>
                  </w:rPr>
                  <w:t xml:space="preserve"> </w:t>
                </w:r>
                <w:r>
                  <w:t>vizsga</w:t>
                </w:r>
              </w:p>
              <w:p w14:paraId="26FD7A7D" w14:textId="77777777" w:rsidR="00F25E25" w:rsidRDefault="00000000">
                <w:pPr>
                  <w:ind w:right="18"/>
                  <w:jc w:val="right"/>
                </w:pPr>
                <w:r>
                  <w:t>2024.</w:t>
                </w:r>
                <w:r>
                  <w:rPr>
                    <w:spacing w:val="-3"/>
                  </w:rPr>
                  <w:t xml:space="preserve"> </w:t>
                </w:r>
                <w:r>
                  <w:t>május</w:t>
                </w:r>
                <w:r>
                  <w:rPr>
                    <w:spacing w:val="-3"/>
                  </w:rPr>
                  <w:t xml:space="preserve"> </w:t>
                </w:r>
                <w:r>
                  <w:t>16.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C1941" w14:textId="77777777" w:rsidR="00F25E25" w:rsidRDefault="00000000">
    <w:pPr>
      <w:pStyle w:val="Szvegtrzs"/>
      <w:spacing w:line="14" w:lineRule="auto"/>
      <w:rPr>
        <w:sz w:val="20"/>
      </w:rPr>
    </w:pPr>
    <w:r>
      <w:pict w14:anchorId="47EE257E">
        <v:rect id="_x0000_s1055" style="position:absolute;margin-left:70.85pt;margin-top:775.1pt;width:453.6pt;height:.95pt;z-index:-16412672;mso-position-horizontal-relative:page;mso-position-vertical-relative:page" fillcolor="black" stroked="f">
          <w10:wrap anchorx="page" anchory="page"/>
        </v:rect>
      </w:pict>
    </w:r>
    <w:r>
      <w:pict w14:anchorId="16212E57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44.7pt;margin-top:747.45pt;width:31.2pt;height:15.3pt;z-index:-16412160;mso-position-horizontal-relative:page;mso-position-vertical-relative:page" filled="f" stroked="f">
          <v:textbox inset="0,0,0,0">
            <w:txbxContent>
              <w:p w14:paraId="7A4415C9" w14:textId="77777777" w:rsidR="00F25E25" w:rsidRDefault="0000000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pacing w:val="-2"/>
                    <w:sz w:val="24"/>
                  </w:rPr>
                  <w:t>9</w:t>
                </w:r>
                <w:r>
                  <w:rPr>
                    <w:i/>
                    <w:spacing w:val="-13"/>
                    <w:sz w:val="24"/>
                  </w:rPr>
                  <w:t xml:space="preserve"> </w:t>
                </w:r>
                <w:r>
                  <w:rPr>
                    <w:i/>
                    <w:spacing w:val="-2"/>
                    <w:sz w:val="24"/>
                  </w:rPr>
                  <w:t>pont</w:t>
                </w:r>
              </w:p>
            </w:txbxContent>
          </v:textbox>
          <w10:wrap anchorx="page" anchory="page"/>
        </v:shape>
      </w:pict>
    </w:r>
    <w:r>
      <w:pict w14:anchorId="11FB71BC">
        <v:shape id="_x0000_s1053" type="#_x0000_t202" style="position:absolute;margin-left:69.85pt;margin-top:780.55pt;width:31.3pt;height:26.85pt;z-index:-16411648;mso-position-horizontal-relative:page;mso-position-vertical-relative:page" filled="f" stroked="f">
          <v:textbox inset="0,0,0,0">
            <w:txbxContent>
              <w:p w14:paraId="4AE263F9" w14:textId="77777777" w:rsidR="00F25E25" w:rsidRDefault="00000000">
                <w:pPr>
                  <w:spacing w:before="10"/>
                  <w:ind w:left="20" w:right="-1"/>
                </w:pPr>
                <w:r>
                  <w:t>Kémia</w:t>
                </w:r>
                <w:r>
                  <w:rPr>
                    <w:w w:val="99"/>
                  </w:rPr>
                  <w:t xml:space="preserve"> </w:t>
                </w:r>
                <w:r>
                  <w:t>E2413</w:t>
                </w:r>
              </w:p>
            </w:txbxContent>
          </v:textbox>
          <w10:wrap anchorx="page" anchory="page"/>
        </v:shape>
      </w:pict>
    </w:r>
    <w:r>
      <w:pict w14:anchorId="764700A0">
        <v:shape id="_x0000_s1052" type="#_x0000_t202" style="position:absolute;margin-left:282.05pt;margin-top:780.55pt;width:32.15pt;height:14.2pt;z-index:-16411136;mso-position-horizontal-relative:page;mso-position-vertical-relative:page" filled="f" stroked="f">
          <v:textbox inset="0,0,0,0">
            <w:txbxContent>
              <w:p w14:paraId="3B0DCAA7" w14:textId="77777777" w:rsidR="00F25E25" w:rsidRDefault="0000000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/ 16</w:t>
                </w:r>
              </w:p>
            </w:txbxContent>
          </v:textbox>
          <w10:wrap anchorx="page" anchory="page"/>
        </v:shape>
      </w:pict>
    </w:r>
    <w:r>
      <w:pict w14:anchorId="1CEFF755">
        <v:shape id="_x0000_s1051" type="#_x0000_t202" style="position:absolute;margin-left:403.95pt;margin-top:780.55pt;width:121.55pt;height:26.85pt;z-index:-16410624;mso-position-horizontal-relative:page;mso-position-vertical-relative:page" filled="f" stroked="f">
          <v:textbox inset="0,0,0,0">
            <w:txbxContent>
              <w:p w14:paraId="5715BE0C" w14:textId="77777777" w:rsidR="00F25E25" w:rsidRDefault="00000000">
                <w:pPr>
                  <w:spacing w:before="10"/>
                  <w:ind w:right="18"/>
                  <w:jc w:val="right"/>
                </w:pPr>
                <w:r>
                  <w:t>emelt</w:t>
                </w:r>
                <w:r>
                  <w:rPr>
                    <w:spacing w:val="-3"/>
                  </w:rPr>
                  <w:t xml:space="preserve"> </w:t>
                </w:r>
                <w:r>
                  <w:t>szintű</w:t>
                </w:r>
                <w:r>
                  <w:rPr>
                    <w:spacing w:val="-2"/>
                  </w:rPr>
                  <w:t xml:space="preserve"> </w:t>
                </w:r>
                <w:r>
                  <w:t>írásbeli</w:t>
                </w:r>
                <w:r>
                  <w:rPr>
                    <w:spacing w:val="-2"/>
                  </w:rPr>
                  <w:t xml:space="preserve"> </w:t>
                </w:r>
                <w:r>
                  <w:t>vizsga</w:t>
                </w:r>
              </w:p>
              <w:p w14:paraId="7828B483" w14:textId="77777777" w:rsidR="00F25E25" w:rsidRDefault="00000000">
                <w:pPr>
                  <w:ind w:right="18"/>
                  <w:jc w:val="right"/>
                </w:pPr>
                <w:r>
                  <w:t>2024.</w:t>
                </w:r>
                <w:r>
                  <w:rPr>
                    <w:spacing w:val="-3"/>
                  </w:rPr>
                  <w:t xml:space="preserve"> </w:t>
                </w:r>
                <w:r>
                  <w:t>május</w:t>
                </w:r>
                <w:r>
                  <w:rPr>
                    <w:spacing w:val="-3"/>
                  </w:rPr>
                  <w:t xml:space="preserve"> </w:t>
                </w:r>
                <w:r>
                  <w:t>16.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B34F5" w14:textId="77777777" w:rsidR="00F25E25" w:rsidRDefault="00000000">
    <w:pPr>
      <w:pStyle w:val="Szvegtrzs"/>
      <w:spacing w:line="14" w:lineRule="auto"/>
      <w:rPr>
        <w:sz w:val="20"/>
      </w:rPr>
    </w:pPr>
    <w:r>
      <w:pict w14:anchorId="1004A106">
        <v:rect id="_x0000_s1048" style="position:absolute;margin-left:70.85pt;margin-top:775.1pt;width:453.6pt;height:.95pt;z-index:-16409088;mso-position-horizontal-relative:page;mso-position-vertical-relative:page" fillcolor="black" stroked="f">
          <w10:wrap anchorx="page" anchory="page"/>
        </v:rect>
      </w:pict>
    </w:r>
    <w:r>
      <w:pict w14:anchorId="1CA222B9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69.85pt;margin-top:780.55pt;width:31.3pt;height:26.85pt;z-index:-16408576;mso-position-horizontal-relative:page;mso-position-vertical-relative:page" filled="f" stroked="f">
          <v:textbox inset="0,0,0,0">
            <w:txbxContent>
              <w:p w14:paraId="4CB5352F" w14:textId="77777777" w:rsidR="00F25E25" w:rsidRDefault="00000000">
                <w:pPr>
                  <w:spacing w:before="10"/>
                  <w:ind w:left="20" w:right="-1"/>
                </w:pPr>
                <w:r>
                  <w:t>Kémia</w:t>
                </w:r>
                <w:r>
                  <w:rPr>
                    <w:w w:val="99"/>
                  </w:rPr>
                  <w:t xml:space="preserve"> </w:t>
                </w:r>
                <w:r>
                  <w:t>E2413</w:t>
                </w:r>
              </w:p>
            </w:txbxContent>
          </v:textbox>
          <w10:wrap anchorx="page" anchory="page"/>
        </v:shape>
      </w:pict>
    </w:r>
    <w:r>
      <w:pict w14:anchorId="131AC7E2">
        <v:shape id="_x0000_s1046" type="#_x0000_t202" style="position:absolute;margin-left:279.35pt;margin-top:780.55pt;width:37.6pt;height:14.2pt;z-index:-16408064;mso-position-horizontal-relative:page;mso-position-vertical-relative:page" filled="f" stroked="f">
          <v:textbox inset="0,0,0,0">
            <w:txbxContent>
              <w:p w14:paraId="72D471BD" w14:textId="77777777" w:rsidR="00F25E25" w:rsidRDefault="0000000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/ 16</w:t>
                </w:r>
              </w:p>
            </w:txbxContent>
          </v:textbox>
          <w10:wrap anchorx="page" anchory="page"/>
        </v:shape>
      </w:pict>
    </w:r>
    <w:r>
      <w:pict w14:anchorId="0572F72E">
        <v:shape id="_x0000_s1045" type="#_x0000_t202" style="position:absolute;margin-left:404pt;margin-top:780.55pt;width:121.55pt;height:26.85pt;z-index:-16407552;mso-position-horizontal-relative:page;mso-position-vertical-relative:page" filled="f" stroked="f">
          <v:textbox inset="0,0,0,0">
            <w:txbxContent>
              <w:p w14:paraId="67017C36" w14:textId="77777777" w:rsidR="00F25E25" w:rsidRDefault="00000000">
                <w:pPr>
                  <w:spacing w:before="10"/>
                  <w:ind w:right="19"/>
                  <w:jc w:val="right"/>
                </w:pPr>
                <w:r>
                  <w:t>emelt</w:t>
                </w:r>
                <w:r>
                  <w:rPr>
                    <w:spacing w:val="-3"/>
                  </w:rPr>
                  <w:t xml:space="preserve"> </w:t>
                </w:r>
                <w:r>
                  <w:t>szintű</w:t>
                </w:r>
                <w:r>
                  <w:rPr>
                    <w:spacing w:val="-2"/>
                  </w:rPr>
                  <w:t xml:space="preserve"> </w:t>
                </w:r>
                <w:r>
                  <w:t>írásbeli</w:t>
                </w:r>
                <w:r>
                  <w:rPr>
                    <w:spacing w:val="-2"/>
                  </w:rPr>
                  <w:t xml:space="preserve"> </w:t>
                </w:r>
                <w:r>
                  <w:t>vizsga</w:t>
                </w:r>
              </w:p>
              <w:p w14:paraId="3F070746" w14:textId="77777777" w:rsidR="00F25E25" w:rsidRDefault="00000000">
                <w:pPr>
                  <w:ind w:right="18"/>
                  <w:jc w:val="right"/>
                </w:pPr>
                <w:r>
                  <w:t>2024.</w:t>
                </w:r>
                <w:r>
                  <w:rPr>
                    <w:spacing w:val="-3"/>
                  </w:rPr>
                  <w:t xml:space="preserve"> </w:t>
                </w:r>
                <w:r>
                  <w:t>május</w:t>
                </w:r>
                <w:r>
                  <w:rPr>
                    <w:spacing w:val="-3"/>
                  </w:rPr>
                  <w:t xml:space="preserve"> </w:t>
                </w:r>
                <w:r>
                  <w:t>16.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1915" w14:textId="77777777" w:rsidR="00F25E25" w:rsidRDefault="00000000">
    <w:pPr>
      <w:pStyle w:val="Szvegtrzs"/>
      <w:spacing w:line="14" w:lineRule="auto"/>
      <w:rPr>
        <w:sz w:val="20"/>
      </w:rPr>
    </w:pPr>
    <w:r>
      <w:pict w14:anchorId="7E8E6278">
        <v:rect id="_x0000_s1042" style="position:absolute;margin-left:70.85pt;margin-top:775.1pt;width:453.6pt;height:.95pt;z-index:-16406016;mso-position-horizontal-relative:page;mso-position-vertical-relative:page" fillcolor="black" stroked="f">
          <w10:wrap anchorx="page" anchory="page"/>
        </v:rect>
      </w:pict>
    </w:r>
    <w:r>
      <w:pict w14:anchorId="37649785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38.15pt;margin-top:748.35pt;width:36.95pt;height:15.3pt;z-index:-16405504;mso-position-horizontal-relative:page;mso-position-vertical-relative:page" filled="f" stroked="f">
          <v:textbox inset="0,0,0,0">
            <w:txbxContent>
              <w:p w14:paraId="2A71838F" w14:textId="77777777" w:rsidR="00F25E25" w:rsidRDefault="0000000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pacing w:val="-4"/>
                    <w:sz w:val="24"/>
                  </w:rPr>
                  <w:t>12</w:t>
                </w:r>
                <w:r>
                  <w:rPr>
                    <w:i/>
                    <w:spacing w:val="-9"/>
                    <w:sz w:val="24"/>
                  </w:rPr>
                  <w:t xml:space="preserve"> </w:t>
                </w:r>
                <w:r>
                  <w:rPr>
                    <w:i/>
                    <w:spacing w:val="-4"/>
                    <w:sz w:val="24"/>
                  </w:rPr>
                  <w:t>pont</w:t>
                </w:r>
              </w:p>
            </w:txbxContent>
          </v:textbox>
          <w10:wrap anchorx="page" anchory="page"/>
        </v:shape>
      </w:pict>
    </w:r>
    <w:r>
      <w:pict w14:anchorId="2915A1F5">
        <v:shape id="_x0000_s1040" type="#_x0000_t202" style="position:absolute;margin-left:69.85pt;margin-top:780.55pt;width:31.3pt;height:26.85pt;z-index:-16404992;mso-position-horizontal-relative:page;mso-position-vertical-relative:page" filled="f" stroked="f">
          <v:textbox inset="0,0,0,0">
            <w:txbxContent>
              <w:p w14:paraId="66D82CE7" w14:textId="77777777" w:rsidR="00F25E25" w:rsidRDefault="00000000">
                <w:pPr>
                  <w:spacing w:before="10"/>
                  <w:ind w:left="20" w:right="-1"/>
                </w:pPr>
                <w:r>
                  <w:t>Kémia</w:t>
                </w:r>
                <w:r>
                  <w:rPr>
                    <w:w w:val="99"/>
                  </w:rPr>
                  <w:t xml:space="preserve"> </w:t>
                </w:r>
                <w:r>
                  <w:t>E2413</w:t>
                </w:r>
              </w:p>
            </w:txbxContent>
          </v:textbox>
          <w10:wrap anchorx="page" anchory="page"/>
        </v:shape>
      </w:pict>
    </w:r>
    <w:r>
      <w:pict w14:anchorId="3DF30946">
        <v:shape id="_x0000_s1039" type="#_x0000_t202" style="position:absolute;margin-left:281.35pt;margin-top:780.55pt;width:32.6pt;height:14.2pt;z-index:-16404480;mso-position-horizontal-relative:page;mso-position-vertical-relative:page" filled="f" stroked="f">
          <v:textbox inset="0,0,0,0">
            <w:txbxContent>
              <w:p w14:paraId="37817A86" w14:textId="77777777" w:rsidR="00F25E25" w:rsidRDefault="00000000">
                <w:pPr>
                  <w:spacing w:before="10"/>
                  <w:ind w:left="20"/>
                </w:pPr>
                <w:r>
                  <w:t>12</w:t>
                </w:r>
                <w:r>
                  <w:rPr>
                    <w:spacing w:val="-1"/>
                  </w:rPr>
                  <w:t xml:space="preserve"> </w:t>
                </w:r>
                <w:r>
                  <w:t>/ 16</w:t>
                </w:r>
              </w:p>
            </w:txbxContent>
          </v:textbox>
          <w10:wrap anchorx="page" anchory="page"/>
        </v:shape>
      </w:pict>
    </w:r>
    <w:r>
      <w:pict w14:anchorId="2FB79108">
        <v:shape id="_x0000_s1038" type="#_x0000_t202" style="position:absolute;margin-left:404pt;margin-top:780.55pt;width:121.55pt;height:26.85pt;z-index:-16403968;mso-position-horizontal-relative:page;mso-position-vertical-relative:page" filled="f" stroked="f">
          <v:textbox inset="0,0,0,0">
            <w:txbxContent>
              <w:p w14:paraId="08D5DAA2" w14:textId="77777777" w:rsidR="00F25E25" w:rsidRDefault="00000000">
                <w:pPr>
                  <w:spacing w:before="10"/>
                  <w:ind w:right="19"/>
                  <w:jc w:val="right"/>
                </w:pPr>
                <w:r>
                  <w:t>emelt</w:t>
                </w:r>
                <w:r>
                  <w:rPr>
                    <w:spacing w:val="-3"/>
                  </w:rPr>
                  <w:t xml:space="preserve"> </w:t>
                </w:r>
                <w:r>
                  <w:t>szintű</w:t>
                </w:r>
                <w:r>
                  <w:rPr>
                    <w:spacing w:val="-2"/>
                  </w:rPr>
                  <w:t xml:space="preserve"> </w:t>
                </w:r>
                <w:r>
                  <w:t>írásbeli</w:t>
                </w:r>
                <w:r>
                  <w:rPr>
                    <w:spacing w:val="-2"/>
                  </w:rPr>
                  <w:t xml:space="preserve"> </w:t>
                </w:r>
                <w:r>
                  <w:t>vizsga</w:t>
                </w:r>
              </w:p>
              <w:p w14:paraId="0F3130D4" w14:textId="77777777" w:rsidR="00F25E25" w:rsidRDefault="00000000">
                <w:pPr>
                  <w:ind w:right="18"/>
                  <w:jc w:val="right"/>
                </w:pPr>
                <w:r>
                  <w:t>2024.</w:t>
                </w:r>
                <w:r>
                  <w:rPr>
                    <w:spacing w:val="-3"/>
                  </w:rPr>
                  <w:t xml:space="preserve"> </w:t>
                </w:r>
                <w:r>
                  <w:t>május</w:t>
                </w:r>
                <w:r>
                  <w:rPr>
                    <w:spacing w:val="-3"/>
                  </w:rPr>
                  <w:t xml:space="preserve"> </w:t>
                </w:r>
                <w:r>
                  <w:t>16.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C9AF" w14:textId="77777777" w:rsidR="00F25E25" w:rsidRDefault="00000000">
    <w:pPr>
      <w:pStyle w:val="Szvegtrzs"/>
      <w:spacing w:line="14" w:lineRule="auto"/>
      <w:rPr>
        <w:sz w:val="20"/>
      </w:rPr>
    </w:pPr>
    <w:r>
      <w:pict w14:anchorId="51013288">
        <v:rect id="_x0000_s1035" style="position:absolute;margin-left:70.85pt;margin-top:775.1pt;width:453.6pt;height:.95pt;z-index:-16402432;mso-position-horizontal-relative:page;mso-position-vertical-relative:page" fillcolor="black" stroked="f">
          <w10:wrap anchorx="page" anchory="page"/>
        </v:rect>
      </w:pict>
    </w:r>
    <w:r>
      <w:pict w14:anchorId="35FC74AE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44.7pt;margin-top:747.3pt;width:31.2pt;height:15.3pt;z-index:-16401920;mso-position-horizontal-relative:page;mso-position-vertical-relative:page" filled="f" stroked="f">
          <v:textbox inset="0,0,0,0">
            <w:txbxContent>
              <w:p w14:paraId="7284A549" w14:textId="77777777" w:rsidR="00F25E25" w:rsidRDefault="0000000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pacing w:val="-2"/>
                    <w:sz w:val="24"/>
                  </w:rPr>
                  <w:t>9</w:t>
                </w:r>
                <w:r>
                  <w:rPr>
                    <w:i/>
                    <w:spacing w:val="-13"/>
                    <w:sz w:val="24"/>
                  </w:rPr>
                  <w:t xml:space="preserve"> </w:t>
                </w:r>
                <w:r>
                  <w:rPr>
                    <w:i/>
                    <w:spacing w:val="-2"/>
                    <w:sz w:val="24"/>
                  </w:rPr>
                  <w:t>pont</w:t>
                </w:r>
              </w:p>
            </w:txbxContent>
          </v:textbox>
          <w10:wrap anchorx="page" anchory="page"/>
        </v:shape>
      </w:pict>
    </w:r>
    <w:r>
      <w:pict w14:anchorId="311518EB">
        <v:shape id="_x0000_s1033" type="#_x0000_t202" style="position:absolute;margin-left:69.85pt;margin-top:780.55pt;width:31.3pt;height:26.85pt;z-index:-16401408;mso-position-horizontal-relative:page;mso-position-vertical-relative:page" filled="f" stroked="f">
          <v:textbox inset="0,0,0,0">
            <w:txbxContent>
              <w:p w14:paraId="6F71F5FE" w14:textId="77777777" w:rsidR="00F25E25" w:rsidRDefault="00000000">
                <w:pPr>
                  <w:spacing w:before="10"/>
                  <w:ind w:left="20" w:right="-1"/>
                </w:pPr>
                <w:r>
                  <w:t>Kémia</w:t>
                </w:r>
                <w:r>
                  <w:rPr>
                    <w:w w:val="99"/>
                  </w:rPr>
                  <w:t xml:space="preserve"> </w:t>
                </w:r>
                <w:r>
                  <w:t>E2413</w:t>
                </w:r>
              </w:p>
            </w:txbxContent>
          </v:textbox>
          <w10:wrap anchorx="page" anchory="page"/>
        </v:shape>
      </w:pict>
    </w:r>
    <w:r>
      <w:pict w14:anchorId="1169C3D2">
        <v:shape id="_x0000_s1032" type="#_x0000_t202" style="position:absolute;margin-left:279.35pt;margin-top:780.55pt;width:37.6pt;height:14.2pt;z-index:-16400896;mso-position-horizontal-relative:page;mso-position-vertical-relative:page" filled="f" stroked="f">
          <v:textbox inset="0,0,0,0">
            <w:txbxContent>
              <w:p w14:paraId="7B050E11" w14:textId="77777777" w:rsidR="00F25E25" w:rsidRDefault="0000000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/ 16</w:t>
                </w:r>
              </w:p>
            </w:txbxContent>
          </v:textbox>
          <w10:wrap anchorx="page" anchory="page"/>
        </v:shape>
      </w:pict>
    </w:r>
    <w:r>
      <w:pict w14:anchorId="2189F79A">
        <v:shape id="_x0000_s1031" type="#_x0000_t202" style="position:absolute;margin-left:404pt;margin-top:780.55pt;width:121.55pt;height:26.85pt;z-index:-16400384;mso-position-horizontal-relative:page;mso-position-vertical-relative:page" filled="f" stroked="f">
          <v:textbox inset="0,0,0,0">
            <w:txbxContent>
              <w:p w14:paraId="010880D0" w14:textId="77777777" w:rsidR="00F25E25" w:rsidRDefault="00000000">
                <w:pPr>
                  <w:spacing w:before="10"/>
                  <w:ind w:right="19"/>
                  <w:jc w:val="right"/>
                </w:pPr>
                <w:r>
                  <w:t>emelt</w:t>
                </w:r>
                <w:r>
                  <w:rPr>
                    <w:spacing w:val="-3"/>
                  </w:rPr>
                  <w:t xml:space="preserve"> </w:t>
                </w:r>
                <w:r>
                  <w:t>szintű</w:t>
                </w:r>
                <w:r>
                  <w:rPr>
                    <w:spacing w:val="-2"/>
                  </w:rPr>
                  <w:t xml:space="preserve"> </w:t>
                </w:r>
                <w:r>
                  <w:t>írásbeli</w:t>
                </w:r>
                <w:r>
                  <w:rPr>
                    <w:spacing w:val="-2"/>
                  </w:rPr>
                  <w:t xml:space="preserve"> </w:t>
                </w:r>
                <w:r>
                  <w:t>vizsga</w:t>
                </w:r>
              </w:p>
              <w:p w14:paraId="3E4267CE" w14:textId="77777777" w:rsidR="00F25E25" w:rsidRDefault="00000000">
                <w:pPr>
                  <w:ind w:right="18"/>
                  <w:jc w:val="right"/>
                </w:pPr>
                <w:r>
                  <w:t>2024.</w:t>
                </w:r>
                <w:r>
                  <w:rPr>
                    <w:spacing w:val="-3"/>
                  </w:rPr>
                  <w:t xml:space="preserve"> </w:t>
                </w:r>
                <w:r>
                  <w:t>május</w:t>
                </w:r>
                <w:r>
                  <w:rPr>
                    <w:spacing w:val="-3"/>
                  </w:rPr>
                  <w:t xml:space="preserve"> </w:t>
                </w:r>
                <w:r>
                  <w:t>16.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4840" w14:textId="77777777" w:rsidR="00F25E25" w:rsidRDefault="00000000">
    <w:pPr>
      <w:pStyle w:val="Szvegtrzs"/>
      <w:spacing w:line="14" w:lineRule="auto"/>
      <w:rPr>
        <w:sz w:val="20"/>
      </w:rPr>
    </w:pPr>
    <w:r>
      <w:pict w14:anchorId="5C29BB37">
        <v:rect id="_x0000_s1028" style="position:absolute;margin-left:70.85pt;margin-top:775.1pt;width:453.6pt;height:.95pt;z-index:-16398848;mso-position-horizontal-relative:page;mso-position-vertical-relative:page" fillcolor="black" stroked="f">
          <w10:wrap anchorx="page" anchory="page"/>
        </v:rect>
      </w:pict>
    </w:r>
    <w:r>
      <w:pict w14:anchorId="480012B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780.55pt;width:31.3pt;height:26.85pt;z-index:-16398336;mso-position-horizontal-relative:page;mso-position-vertical-relative:page" filled="f" stroked="f">
          <v:textbox inset="0,0,0,0">
            <w:txbxContent>
              <w:p w14:paraId="6E98A34E" w14:textId="77777777" w:rsidR="00F25E25" w:rsidRDefault="00000000">
                <w:pPr>
                  <w:spacing w:before="10"/>
                  <w:ind w:left="20" w:right="-1"/>
                </w:pPr>
                <w:r>
                  <w:t>Kémia</w:t>
                </w:r>
                <w:r>
                  <w:rPr>
                    <w:w w:val="99"/>
                  </w:rPr>
                  <w:t xml:space="preserve"> </w:t>
                </w:r>
                <w:r>
                  <w:t>E2413</w:t>
                </w:r>
              </w:p>
            </w:txbxContent>
          </v:textbox>
          <w10:wrap anchorx="page" anchory="page"/>
        </v:shape>
      </w:pict>
    </w:r>
    <w:r>
      <w:pict w14:anchorId="45DB8366">
        <v:shape id="_x0000_s1026" type="#_x0000_t202" style="position:absolute;margin-left:279.35pt;margin-top:780.55pt;width:37.6pt;height:14.2pt;z-index:-16397824;mso-position-horizontal-relative:page;mso-position-vertical-relative:page" filled="f" stroked="f">
          <v:textbox inset="0,0,0,0">
            <w:txbxContent>
              <w:p w14:paraId="3C54F9C0" w14:textId="77777777" w:rsidR="00F25E25" w:rsidRDefault="0000000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/ 16</w:t>
                </w:r>
              </w:p>
            </w:txbxContent>
          </v:textbox>
          <w10:wrap anchorx="page" anchory="page"/>
        </v:shape>
      </w:pict>
    </w:r>
    <w:r>
      <w:pict w14:anchorId="114CB660">
        <v:shape id="_x0000_s1025" type="#_x0000_t202" style="position:absolute;margin-left:404pt;margin-top:780.55pt;width:121.55pt;height:26.85pt;z-index:-16397312;mso-position-horizontal-relative:page;mso-position-vertical-relative:page" filled="f" stroked="f">
          <v:textbox inset="0,0,0,0">
            <w:txbxContent>
              <w:p w14:paraId="0851B791" w14:textId="77777777" w:rsidR="00F25E25" w:rsidRDefault="00000000">
                <w:pPr>
                  <w:spacing w:before="10"/>
                  <w:ind w:right="19"/>
                  <w:jc w:val="right"/>
                </w:pPr>
                <w:r>
                  <w:t>emelt</w:t>
                </w:r>
                <w:r>
                  <w:rPr>
                    <w:spacing w:val="-3"/>
                  </w:rPr>
                  <w:t xml:space="preserve"> </w:t>
                </w:r>
                <w:r>
                  <w:t>szintű</w:t>
                </w:r>
                <w:r>
                  <w:rPr>
                    <w:spacing w:val="-2"/>
                  </w:rPr>
                  <w:t xml:space="preserve"> </w:t>
                </w:r>
                <w:r>
                  <w:t>írásbeli</w:t>
                </w:r>
                <w:r>
                  <w:rPr>
                    <w:spacing w:val="-2"/>
                  </w:rPr>
                  <w:t xml:space="preserve"> </w:t>
                </w:r>
                <w:r>
                  <w:t>vizsga</w:t>
                </w:r>
              </w:p>
              <w:p w14:paraId="41FBE34F" w14:textId="77777777" w:rsidR="00F25E25" w:rsidRDefault="00000000">
                <w:pPr>
                  <w:ind w:right="18"/>
                  <w:jc w:val="right"/>
                </w:pPr>
                <w:r>
                  <w:t>2024.</w:t>
                </w:r>
                <w:r>
                  <w:rPr>
                    <w:spacing w:val="-3"/>
                  </w:rPr>
                  <w:t xml:space="preserve"> </w:t>
                </w:r>
                <w:r>
                  <w:t>május</w:t>
                </w:r>
                <w:r>
                  <w:rPr>
                    <w:spacing w:val="-3"/>
                  </w:rPr>
                  <w:t xml:space="preserve"> </w:t>
                </w:r>
                <w:r>
                  <w:t>16.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547E" w14:textId="77777777" w:rsidR="00115A3D" w:rsidRDefault="00115A3D">
      <w:r>
        <w:separator/>
      </w:r>
    </w:p>
  </w:footnote>
  <w:footnote w:type="continuationSeparator" w:id="0">
    <w:p w14:paraId="4C9B92AC" w14:textId="77777777" w:rsidR="00115A3D" w:rsidRDefault="0011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F009" w14:textId="77777777" w:rsidR="00F25E25" w:rsidRDefault="00000000">
    <w:pPr>
      <w:pStyle w:val="Szvegtrzs"/>
      <w:spacing w:line="14" w:lineRule="auto"/>
      <w:rPr>
        <w:sz w:val="20"/>
      </w:rPr>
    </w:pPr>
    <w:r>
      <w:pict w14:anchorId="3DF50D8A">
        <v:rect id="_x0000_s1068" style="position:absolute;margin-left:70.85pt;margin-top:65.9pt;width:453.6pt;height:.95pt;z-index:-16419328;mso-position-horizontal-relative:page;mso-position-vertical-relative:page" fillcolor="black" stroked="f">
          <w10:wrap anchorx="page" anchory="page"/>
        </v:rect>
      </w:pict>
    </w:r>
    <w:r>
      <w:pict w14:anchorId="7D152A1E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268.15pt;margin-top:39.8pt;width:39pt;height:22.35pt;z-index:-16418816;mso-position-horizontal-relative:page;mso-position-vertical-relative:page" filled="f" stroked="f">
          <v:textbox inset="0,0,0,0">
            <w:txbxContent>
              <w:p w14:paraId="3CC01795" w14:textId="77777777" w:rsidR="00F25E25" w:rsidRDefault="00000000">
                <w:pPr>
                  <w:spacing w:before="12"/>
                  <w:ind w:left="274" w:right="1" w:hanging="255"/>
                  <w:rPr>
                    <w:sz w:val="18"/>
                  </w:rPr>
                </w:pPr>
                <w:r>
                  <w:rPr>
                    <w:sz w:val="18"/>
                  </w:rPr>
                  <w:t>Azonosító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jel: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E025" w14:textId="77777777" w:rsidR="00F25E25" w:rsidRDefault="00000000">
    <w:pPr>
      <w:pStyle w:val="Szvegtrzs"/>
      <w:spacing w:line="14" w:lineRule="auto"/>
      <w:rPr>
        <w:sz w:val="20"/>
      </w:rPr>
    </w:pPr>
    <w:r>
      <w:pict w14:anchorId="48185B54">
        <v:rect id="_x0000_s1063" style="position:absolute;margin-left:70.85pt;margin-top:65.9pt;width:453.6pt;height:.95pt;z-index:-16416768;mso-position-horizontal-relative:page;mso-position-vertical-relative:page" fillcolor="black" stroked="f">
          <w10:wrap anchorx="page" anchory="page"/>
        </v:rect>
      </w:pict>
    </w:r>
    <w:r>
      <w:pict w14:anchorId="69749143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68.15pt;margin-top:39.8pt;width:39pt;height:22.35pt;z-index:-16416256;mso-position-horizontal-relative:page;mso-position-vertical-relative:page" filled="f" stroked="f">
          <v:textbox inset="0,0,0,0">
            <w:txbxContent>
              <w:p w14:paraId="62382319" w14:textId="77777777" w:rsidR="00F25E25" w:rsidRDefault="00000000">
                <w:pPr>
                  <w:spacing w:before="12"/>
                  <w:ind w:left="274" w:right="1" w:hanging="255"/>
                  <w:rPr>
                    <w:sz w:val="18"/>
                  </w:rPr>
                </w:pPr>
                <w:r>
                  <w:rPr>
                    <w:sz w:val="18"/>
                  </w:rPr>
                  <w:t>Azonosító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jel: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DA61" w14:textId="77777777" w:rsidR="00F25E25" w:rsidRDefault="00000000">
    <w:pPr>
      <w:pStyle w:val="Szvegtrzs"/>
      <w:spacing w:line="14" w:lineRule="auto"/>
      <w:rPr>
        <w:sz w:val="20"/>
      </w:rPr>
    </w:pPr>
    <w:r>
      <w:pict w14:anchorId="4E0F26E4">
        <v:rect id="_x0000_s1057" style="position:absolute;margin-left:70.85pt;margin-top:65.9pt;width:453.6pt;height:.95pt;z-index:-16413696;mso-position-horizontal-relative:page;mso-position-vertical-relative:page" fillcolor="black" stroked="f">
          <w10:wrap anchorx="page" anchory="page"/>
        </v:rect>
      </w:pict>
    </w:r>
    <w:r>
      <w:pict w14:anchorId="3653CD0C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68.15pt;margin-top:39.8pt;width:39pt;height:22.35pt;z-index:-16413184;mso-position-horizontal-relative:page;mso-position-vertical-relative:page" filled="f" stroked="f">
          <v:textbox inset="0,0,0,0">
            <w:txbxContent>
              <w:p w14:paraId="6B349A63" w14:textId="77777777" w:rsidR="00F25E25" w:rsidRDefault="00000000">
                <w:pPr>
                  <w:spacing w:before="12"/>
                  <w:ind w:left="274" w:right="1" w:hanging="255"/>
                  <w:rPr>
                    <w:sz w:val="18"/>
                  </w:rPr>
                </w:pPr>
                <w:r>
                  <w:rPr>
                    <w:sz w:val="18"/>
                  </w:rPr>
                  <w:t>Azonosító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jel: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8759" w14:textId="77777777" w:rsidR="00F25E25" w:rsidRDefault="00000000">
    <w:pPr>
      <w:pStyle w:val="Szvegtrzs"/>
      <w:spacing w:line="14" w:lineRule="auto"/>
      <w:rPr>
        <w:sz w:val="20"/>
      </w:rPr>
    </w:pPr>
    <w:r>
      <w:pict w14:anchorId="3CF03F70">
        <v:rect id="_x0000_s1050" style="position:absolute;margin-left:70.85pt;margin-top:65.9pt;width:453.6pt;height:.95pt;z-index:-16410112;mso-position-horizontal-relative:page;mso-position-vertical-relative:page" fillcolor="black" stroked="f">
          <w10:wrap anchorx="page" anchory="page"/>
        </v:rect>
      </w:pict>
    </w:r>
    <w:r>
      <w:pict w14:anchorId="67BE7112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68.15pt;margin-top:39.8pt;width:39pt;height:22.35pt;z-index:-16409600;mso-position-horizontal-relative:page;mso-position-vertical-relative:page" filled="f" stroked="f">
          <v:textbox inset="0,0,0,0">
            <w:txbxContent>
              <w:p w14:paraId="7E7A51DA" w14:textId="77777777" w:rsidR="00F25E25" w:rsidRDefault="00000000">
                <w:pPr>
                  <w:spacing w:before="12"/>
                  <w:ind w:left="274" w:right="1" w:hanging="255"/>
                  <w:rPr>
                    <w:sz w:val="18"/>
                  </w:rPr>
                </w:pPr>
                <w:r>
                  <w:rPr>
                    <w:sz w:val="18"/>
                  </w:rPr>
                  <w:t>Azonosító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jel: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FB3E" w14:textId="77777777" w:rsidR="00F25E25" w:rsidRDefault="00000000">
    <w:pPr>
      <w:pStyle w:val="Szvegtrzs"/>
      <w:spacing w:line="14" w:lineRule="auto"/>
      <w:rPr>
        <w:sz w:val="20"/>
      </w:rPr>
    </w:pPr>
    <w:r>
      <w:pict w14:anchorId="26815D87">
        <v:rect id="_x0000_s1044" style="position:absolute;margin-left:70.85pt;margin-top:65.9pt;width:453.6pt;height:.95pt;z-index:-16407040;mso-position-horizontal-relative:page;mso-position-vertical-relative:page" fillcolor="black" stroked="f">
          <w10:wrap anchorx="page" anchory="page"/>
        </v:rect>
      </w:pict>
    </w:r>
    <w:r>
      <w:pict w14:anchorId="4BEDD843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68.15pt;margin-top:39.8pt;width:39pt;height:22.35pt;z-index:-16406528;mso-position-horizontal-relative:page;mso-position-vertical-relative:page" filled="f" stroked="f">
          <v:textbox inset="0,0,0,0">
            <w:txbxContent>
              <w:p w14:paraId="4CC41E6A" w14:textId="77777777" w:rsidR="00F25E25" w:rsidRDefault="00000000">
                <w:pPr>
                  <w:spacing w:before="12"/>
                  <w:ind w:left="274" w:right="1" w:hanging="255"/>
                  <w:rPr>
                    <w:sz w:val="18"/>
                  </w:rPr>
                </w:pPr>
                <w:r>
                  <w:rPr>
                    <w:sz w:val="18"/>
                  </w:rPr>
                  <w:t>Azonosító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jel: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77EB" w14:textId="77777777" w:rsidR="00F25E25" w:rsidRDefault="00000000">
    <w:pPr>
      <w:pStyle w:val="Szvegtrzs"/>
      <w:spacing w:line="14" w:lineRule="auto"/>
      <w:rPr>
        <w:sz w:val="20"/>
      </w:rPr>
    </w:pPr>
    <w:r>
      <w:pict w14:anchorId="3043A823">
        <v:rect id="_x0000_s1037" style="position:absolute;margin-left:70.85pt;margin-top:65.9pt;width:453.6pt;height:.95pt;z-index:-16403456;mso-position-horizontal-relative:page;mso-position-vertical-relative:page" fillcolor="black" stroked="f">
          <w10:wrap anchorx="page" anchory="page"/>
        </v:rect>
      </w:pict>
    </w:r>
    <w:r>
      <w:pict w14:anchorId="2E962474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68.15pt;margin-top:39.8pt;width:39pt;height:22.35pt;z-index:-16402944;mso-position-horizontal-relative:page;mso-position-vertical-relative:page" filled="f" stroked="f">
          <v:textbox inset="0,0,0,0">
            <w:txbxContent>
              <w:p w14:paraId="20573045" w14:textId="77777777" w:rsidR="00F25E25" w:rsidRDefault="00000000">
                <w:pPr>
                  <w:spacing w:before="12"/>
                  <w:ind w:left="274" w:right="1" w:hanging="255"/>
                  <w:rPr>
                    <w:sz w:val="18"/>
                  </w:rPr>
                </w:pPr>
                <w:r>
                  <w:rPr>
                    <w:sz w:val="18"/>
                  </w:rPr>
                  <w:t>Azonosító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jel: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41C2" w14:textId="77777777" w:rsidR="00F25E25" w:rsidRDefault="00000000">
    <w:pPr>
      <w:pStyle w:val="Szvegtrzs"/>
      <w:spacing w:line="14" w:lineRule="auto"/>
      <w:rPr>
        <w:sz w:val="20"/>
      </w:rPr>
    </w:pPr>
    <w:r>
      <w:pict w14:anchorId="44EC9E25">
        <v:rect id="_x0000_s1030" style="position:absolute;margin-left:70.85pt;margin-top:65.9pt;width:453.6pt;height:.95pt;z-index:-16399872;mso-position-horizontal-relative:page;mso-position-vertical-relative:page" fillcolor="black" stroked="f">
          <w10:wrap anchorx="page" anchory="page"/>
        </v:rect>
      </w:pict>
    </w:r>
    <w:r>
      <w:pict w14:anchorId="447BCB0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8.15pt;margin-top:39.8pt;width:39pt;height:22.35pt;z-index:-16399360;mso-position-horizontal-relative:page;mso-position-vertical-relative:page" filled="f" stroked="f">
          <v:textbox inset="0,0,0,0">
            <w:txbxContent>
              <w:p w14:paraId="38BFFE66" w14:textId="77777777" w:rsidR="00F25E25" w:rsidRDefault="00000000">
                <w:pPr>
                  <w:spacing w:before="12"/>
                  <w:ind w:left="274" w:right="1" w:hanging="255"/>
                  <w:rPr>
                    <w:sz w:val="18"/>
                  </w:rPr>
                </w:pPr>
                <w:r>
                  <w:rPr>
                    <w:sz w:val="18"/>
                  </w:rPr>
                  <w:t>Azonosító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jel: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F11"/>
    <w:multiLevelType w:val="hybridMultilevel"/>
    <w:tmpl w:val="62EC5674"/>
    <w:lvl w:ilvl="0" w:tplc="F0DA8952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21830BC">
      <w:start w:val="1"/>
      <w:numFmt w:val="decimal"/>
      <w:lvlText w:val="%2."/>
      <w:lvlJc w:val="left"/>
      <w:pPr>
        <w:ind w:left="3109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FA1A5F70">
      <w:numFmt w:val="bullet"/>
      <w:lvlText w:val="•"/>
      <w:lvlJc w:val="left"/>
      <w:pPr>
        <w:ind w:left="3789" w:hanging="281"/>
      </w:pPr>
      <w:rPr>
        <w:rFonts w:hint="default"/>
        <w:lang w:val="hu-HU" w:eastAsia="en-US" w:bidi="ar-SA"/>
      </w:rPr>
    </w:lvl>
    <w:lvl w:ilvl="3" w:tplc="AB6A708E">
      <w:numFmt w:val="bullet"/>
      <w:lvlText w:val="•"/>
      <w:lvlJc w:val="left"/>
      <w:pPr>
        <w:ind w:left="4478" w:hanging="281"/>
      </w:pPr>
      <w:rPr>
        <w:rFonts w:hint="default"/>
        <w:lang w:val="hu-HU" w:eastAsia="en-US" w:bidi="ar-SA"/>
      </w:rPr>
    </w:lvl>
    <w:lvl w:ilvl="4" w:tplc="6598E40A">
      <w:numFmt w:val="bullet"/>
      <w:lvlText w:val="•"/>
      <w:lvlJc w:val="left"/>
      <w:pPr>
        <w:ind w:left="5168" w:hanging="281"/>
      </w:pPr>
      <w:rPr>
        <w:rFonts w:hint="default"/>
        <w:lang w:val="hu-HU" w:eastAsia="en-US" w:bidi="ar-SA"/>
      </w:rPr>
    </w:lvl>
    <w:lvl w:ilvl="5" w:tplc="F794712E">
      <w:numFmt w:val="bullet"/>
      <w:lvlText w:val="•"/>
      <w:lvlJc w:val="left"/>
      <w:pPr>
        <w:ind w:left="5857" w:hanging="281"/>
      </w:pPr>
      <w:rPr>
        <w:rFonts w:hint="default"/>
        <w:lang w:val="hu-HU" w:eastAsia="en-US" w:bidi="ar-SA"/>
      </w:rPr>
    </w:lvl>
    <w:lvl w:ilvl="6" w:tplc="89086E68">
      <w:numFmt w:val="bullet"/>
      <w:lvlText w:val="•"/>
      <w:lvlJc w:val="left"/>
      <w:pPr>
        <w:ind w:left="6546" w:hanging="281"/>
      </w:pPr>
      <w:rPr>
        <w:rFonts w:hint="default"/>
        <w:lang w:val="hu-HU" w:eastAsia="en-US" w:bidi="ar-SA"/>
      </w:rPr>
    </w:lvl>
    <w:lvl w:ilvl="7" w:tplc="05469ECC">
      <w:numFmt w:val="bullet"/>
      <w:lvlText w:val="•"/>
      <w:lvlJc w:val="left"/>
      <w:pPr>
        <w:ind w:left="7236" w:hanging="281"/>
      </w:pPr>
      <w:rPr>
        <w:rFonts w:hint="default"/>
        <w:lang w:val="hu-HU" w:eastAsia="en-US" w:bidi="ar-SA"/>
      </w:rPr>
    </w:lvl>
    <w:lvl w:ilvl="8" w:tplc="94BA1D9A">
      <w:numFmt w:val="bullet"/>
      <w:lvlText w:val="•"/>
      <w:lvlJc w:val="left"/>
      <w:pPr>
        <w:ind w:left="7925" w:hanging="281"/>
      </w:pPr>
      <w:rPr>
        <w:rFonts w:hint="default"/>
        <w:lang w:val="hu-HU" w:eastAsia="en-US" w:bidi="ar-SA"/>
      </w:rPr>
    </w:lvl>
  </w:abstractNum>
  <w:abstractNum w:abstractNumId="1" w15:restartNumberingAfterBreak="0">
    <w:nsid w:val="01490F1E"/>
    <w:multiLevelType w:val="hybridMultilevel"/>
    <w:tmpl w:val="2E1E80F4"/>
    <w:lvl w:ilvl="0" w:tplc="9FF61952">
      <w:start w:val="1"/>
      <w:numFmt w:val="lowerLetter"/>
      <w:lvlText w:val="%1)"/>
      <w:lvlJc w:val="left"/>
      <w:pPr>
        <w:ind w:left="117" w:hanging="3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C36C326">
      <w:numFmt w:val="bullet"/>
      <w:lvlText w:val="•"/>
      <w:lvlJc w:val="left"/>
      <w:pPr>
        <w:ind w:left="1038" w:hanging="307"/>
      </w:pPr>
      <w:rPr>
        <w:rFonts w:hint="default"/>
        <w:lang w:val="hu-HU" w:eastAsia="en-US" w:bidi="ar-SA"/>
      </w:rPr>
    </w:lvl>
    <w:lvl w:ilvl="2" w:tplc="17E62F30">
      <w:numFmt w:val="bullet"/>
      <w:lvlText w:val="•"/>
      <w:lvlJc w:val="left"/>
      <w:pPr>
        <w:ind w:left="1956" w:hanging="307"/>
      </w:pPr>
      <w:rPr>
        <w:rFonts w:hint="default"/>
        <w:lang w:val="hu-HU" w:eastAsia="en-US" w:bidi="ar-SA"/>
      </w:rPr>
    </w:lvl>
    <w:lvl w:ilvl="3" w:tplc="C224634A">
      <w:numFmt w:val="bullet"/>
      <w:lvlText w:val="•"/>
      <w:lvlJc w:val="left"/>
      <w:pPr>
        <w:ind w:left="2875" w:hanging="307"/>
      </w:pPr>
      <w:rPr>
        <w:rFonts w:hint="default"/>
        <w:lang w:val="hu-HU" w:eastAsia="en-US" w:bidi="ar-SA"/>
      </w:rPr>
    </w:lvl>
    <w:lvl w:ilvl="4" w:tplc="85DA7F64">
      <w:numFmt w:val="bullet"/>
      <w:lvlText w:val="•"/>
      <w:lvlJc w:val="left"/>
      <w:pPr>
        <w:ind w:left="3793" w:hanging="307"/>
      </w:pPr>
      <w:rPr>
        <w:rFonts w:hint="default"/>
        <w:lang w:val="hu-HU" w:eastAsia="en-US" w:bidi="ar-SA"/>
      </w:rPr>
    </w:lvl>
    <w:lvl w:ilvl="5" w:tplc="7CB6C066">
      <w:numFmt w:val="bullet"/>
      <w:lvlText w:val="•"/>
      <w:lvlJc w:val="left"/>
      <w:pPr>
        <w:ind w:left="4712" w:hanging="307"/>
      </w:pPr>
      <w:rPr>
        <w:rFonts w:hint="default"/>
        <w:lang w:val="hu-HU" w:eastAsia="en-US" w:bidi="ar-SA"/>
      </w:rPr>
    </w:lvl>
    <w:lvl w:ilvl="6" w:tplc="A2763B5E">
      <w:numFmt w:val="bullet"/>
      <w:lvlText w:val="•"/>
      <w:lvlJc w:val="left"/>
      <w:pPr>
        <w:ind w:left="5630" w:hanging="307"/>
      </w:pPr>
      <w:rPr>
        <w:rFonts w:hint="default"/>
        <w:lang w:val="hu-HU" w:eastAsia="en-US" w:bidi="ar-SA"/>
      </w:rPr>
    </w:lvl>
    <w:lvl w:ilvl="7" w:tplc="F0069B14">
      <w:numFmt w:val="bullet"/>
      <w:lvlText w:val="•"/>
      <w:lvlJc w:val="left"/>
      <w:pPr>
        <w:ind w:left="6549" w:hanging="307"/>
      </w:pPr>
      <w:rPr>
        <w:rFonts w:hint="default"/>
        <w:lang w:val="hu-HU" w:eastAsia="en-US" w:bidi="ar-SA"/>
      </w:rPr>
    </w:lvl>
    <w:lvl w:ilvl="8" w:tplc="F6D00E44">
      <w:numFmt w:val="bullet"/>
      <w:lvlText w:val="•"/>
      <w:lvlJc w:val="left"/>
      <w:pPr>
        <w:ind w:left="7467" w:hanging="307"/>
      </w:pPr>
      <w:rPr>
        <w:rFonts w:hint="default"/>
        <w:lang w:val="hu-HU" w:eastAsia="en-US" w:bidi="ar-SA"/>
      </w:rPr>
    </w:lvl>
  </w:abstractNum>
  <w:abstractNum w:abstractNumId="2" w15:restartNumberingAfterBreak="0">
    <w:nsid w:val="03BD1B05"/>
    <w:multiLevelType w:val="hybridMultilevel"/>
    <w:tmpl w:val="A7A61CC4"/>
    <w:lvl w:ilvl="0" w:tplc="DF5EC408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EA85C42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E2742AB4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837825B0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543036BA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D78CA828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9DEE3C54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F5148048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AA1A4950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3" w15:restartNumberingAfterBreak="0">
    <w:nsid w:val="0698214D"/>
    <w:multiLevelType w:val="hybridMultilevel"/>
    <w:tmpl w:val="9642DEF2"/>
    <w:lvl w:ilvl="0" w:tplc="92B22892">
      <w:start w:val="1"/>
      <w:numFmt w:val="lowerLetter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2DEA53C">
      <w:numFmt w:val="bullet"/>
      <w:lvlText w:val="•"/>
      <w:lvlJc w:val="left"/>
      <w:pPr>
        <w:ind w:left="1272" w:hanging="260"/>
      </w:pPr>
      <w:rPr>
        <w:rFonts w:hint="default"/>
        <w:lang w:val="hu-HU" w:eastAsia="en-US" w:bidi="ar-SA"/>
      </w:rPr>
    </w:lvl>
    <w:lvl w:ilvl="2" w:tplc="81AC044E">
      <w:numFmt w:val="bullet"/>
      <w:lvlText w:val="•"/>
      <w:lvlJc w:val="left"/>
      <w:pPr>
        <w:ind w:left="2164" w:hanging="260"/>
      </w:pPr>
      <w:rPr>
        <w:rFonts w:hint="default"/>
        <w:lang w:val="hu-HU" w:eastAsia="en-US" w:bidi="ar-SA"/>
      </w:rPr>
    </w:lvl>
    <w:lvl w:ilvl="3" w:tplc="9A4CD35A">
      <w:numFmt w:val="bullet"/>
      <w:lvlText w:val="•"/>
      <w:lvlJc w:val="left"/>
      <w:pPr>
        <w:ind w:left="3057" w:hanging="260"/>
      </w:pPr>
      <w:rPr>
        <w:rFonts w:hint="default"/>
        <w:lang w:val="hu-HU" w:eastAsia="en-US" w:bidi="ar-SA"/>
      </w:rPr>
    </w:lvl>
    <w:lvl w:ilvl="4" w:tplc="9A46FBD8">
      <w:numFmt w:val="bullet"/>
      <w:lvlText w:val="•"/>
      <w:lvlJc w:val="left"/>
      <w:pPr>
        <w:ind w:left="3949" w:hanging="260"/>
      </w:pPr>
      <w:rPr>
        <w:rFonts w:hint="default"/>
        <w:lang w:val="hu-HU" w:eastAsia="en-US" w:bidi="ar-SA"/>
      </w:rPr>
    </w:lvl>
    <w:lvl w:ilvl="5" w:tplc="39164DF4">
      <w:numFmt w:val="bullet"/>
      <w:lvlText w:val="•"/>
      <w:lvlJc w:val="left"/>
      <w:pPr>
        <w:ind w:left="4842" w:hanging="260"/>
      </w:pPr>
      <w:rPr>
        <w:rFonts w:hint="default"/>
        <w:lang w:val="hu-HU" w:eastAsia="en-US" w:bidi="ar-SA"/>
      </w:rPr>
    </w:lvl>
    <w:lvl w:ilvl="6" w:tplc="06E26892">
      <w:numFmt w:val="bullet"/>
      <w:lvlText w:val="•"/>
      <w:lvlJc w:val="left"/>
      <w:pPr>
        <w:ind w:left="5734" w:hanging="260"/>
      </w:pPr>
      <w:rPr>
        <w:rFonts w:hint="default"/>
        <w:lang w:val="hu-HU" w:eastAsia="en-US" w:bidi="ar-SA"/>
      </w:rPr>
    </w:lvl>
    <w:lvl w:ilvl="7" w:tplc="3C12E736">
      <w:numFmt w:val="bullet"/>
      <w:lvlText w:val="•"/>
      <w:lvlJc w:val="left"/>
      <w:pPr>
        <w:ind w:left="6627" w:hanging="260"/>
      </w:pPr>
      <w:rPr>
        <w:rFonts w:hint="default"/>
        <w:lang w:val="hu-HU" w:eastAsia="en-US" w:bidi="ar-SA"/>
      </w:rPr>
    </w:lvl>
    <w:lvl w:ilvl="8" w:tplc="C964969A">
      <w:numFmt w:val="bullet"/>
      <w:lvlText w:val="•"/>
      <w:lvlJc w:val="left"/>
      <w:pPr>
        <w:ind w:left="7519" w:hanging="260"/>
      </w:pPr>
      <w:rPr>
        <w:rFonts w:hint="default"/>
        <w:lang w:val="hu-HU" w:eastAsia="en-US" w:bidi="ar-SA"/>
      </w:rPr>
    </w:lvl>
  </w:abstractNum>
  <w:abstractNum w:abstractNumId="4" w15:restartNumberingAfterBreak="0">
    <w:nsid w:val="263C7876"/>
    <w:multiLevelType w:val="hybridMultilevel"/>
    <w:tmpl w:val="1F401D48"/>
    <w:lvl w:ilvl="0" w:tplc="BF08491E">
      <w:start w:val="1"/>
      <w:numFmt w:val="lowerLetter"/>
      <w:lvlText w:val="%1)"/>
      <w:lvlJc w:val="left"/>
      <w:pPr>
        <w:ind w:left="11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20A0FC6">
      <w:numFmt w:val="bullet"/>
      <w:lvlText w:val="•"/>
      <w:lvlJc w:val="left"/>
      <w:pPr>
        <w:ind w:left="1038" w:hanging="261"/>
      </w:pPr>
      <w:rPr>
        <w:rFonts w:hint="default"/>
        <w:lang w:val="hu-HU" w:eastAsia="en-US" w:bidi="ar-SA"/>
      </w:rPr>
    </w:lvl>
    <w:lvl w:ilvl="2" w:tplc="8A6E1478">
      <w:numFmt w:val="bullet"/>
      <w:lvlText w:val="•"/>
      <w:lvlJc w:val="left"/>
      <w:pPr>
        <w:ind w:left="1956" w:hanging="261"/>
      </w:pPr>
      <w:rPr>
        <w:rFonts w:hint="default"/>
        <w:lang w:val="hu-HU" w:eastAsia="en-US" w:bidi="ar-SA"/>
      </w:rPr>
    </w:lvl>
    <w:lvl w:ilvl="3" w:tplc="B7BE7880">
      <w:numFmt w:val="bullet"/>
      <w:lvlText w:val="•"/>
      <w:lvlJc w:val="left"/>
      <w:pPr>
        <w:ind w:left="2875" w:hanging="261"/>
      </w:pPr>
      <w:rPr>
        <w:rFonts w:hint="default"/>
        <w:lang w:val="hu-HU" w:eastAsia="en-US" w:bidi="ar-SA"/>
      </w:rPr>
    </w:lvl>
    <w:lvl w:ilvl="4" w:tplc="42702758">
      <w:numFmt w:val="bullet"/>
      <w:lvlText w:val="•"/>
      <w:lvlJc w:val="left"/>
      <w:pPr>
        <w:ind w:left="3793" w:hanging="261"/>
      </w:pPr>
      <w:rPr>
        <w:rFonts w:hint="default"/>
        <w:lang w:val="hu-HU" w:eastAsia="en-US" w:bidi="ar-SA"/>
      </w:rPr>
    </w:lvl>
    <w:lvl w:ilvl="5" w:tplc="A5A8C2E0">
      <w:numFmt w:val="bullet"/>
      <w:lvlText w:val="•"/>
      <w:lvlJc w:val="left"/>
      <w:pPr>
        <w:ind w:left="4712" w:hanging="261"/>
      </w:pPr>
      <w:rPr>
        <w:rFonts w:hint="default"/>
        <w:lang w:val="hu-HU" w:eastAsia="en-US" w:bidi="ar-SA"/>
      </w:rPr>
    </w:lvl>
    <w:lvl w:ilvl="6" w:tplc="A14A0184">
      <w:numFmt w:val="bullet"/>
      <w:lvlText w:val="•"/>
      <w:lvlJc w:val="left"/>
      <w:pPr>
        <w:ind w:left="5630" w:hanging="261"/>
      </w:pPr>
      <w:rPr>
        <w:rFonts w:hint="default"/>
        <w:lang w:val="hu-HU" w:eastAsia="en-US" w:bidi="ar-SA"/>
      </w:rPr>
    </w:lvl>
    <w:lvl w:ilvl="7" w:tplc="8B8ABB40">
      <w:numFmt w:val="bullet"/>
      <w:lvlText w:val="•"/>
      <w:lvlJc w:val="left"/>
      <w:pPr>
        <w:ind w:left="6549" w:hanging="261"/>
      </w:pPr>
      <w:rPr>
        <w:rFonts w:hint="default"/>
        <w:lang w:val="hu-HU" w:eastAsia="en-US" w:bidi="ar-SA"/>
      </w:rPr>
    </w:lvl>
    <w:lvl w:ilvl="8" w:tplc="41245396">
      <w:numFmt w:val="bullet"/>
      <w:lvlText w:val="•"/>
      <w:lvlJc w:val="left"/>
      <w:pPr>
        <w:ind w:left="7467" w:hanging="261"/>
      </w:pPr>
      <w:rPr>
        <w:rFonts w:hint="default"/>
        <w:lang w:val="hu-HU" w:eastAsia="en-US" w:bidi="ar-SA"/>
      </w:rPr>
    </w:lvl>
  </w:abstractNum>
  <w:abstractNum w:abstractNumId="5" w15:restartNumberingAfterBreak="0">
    <w:nsid w:val="426430DE"/>
    <w:multiLevelType w:val="hybridMultilevel"/>
    <w:tmpl w:val="01068634"/>
    <w:lvl w:ilvl="0" w:tplc="F4C6D27E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6004678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F7B689A8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5D74C7C2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D7BE4C12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B5028A60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2584C3B4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57D87C2C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0826E842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6" w15:restartNumberingAfterBreak="0">
    <w:nsid w:val="521E0A94"/>
    <w:multiLevelType w:val="hybridMultilevel"/>
    <w:tmpl w:val="E28EF414"/>
    <w:lvl w:ilvl="0" w:tplc="551EF2B8">
      <w:start w:val="8"/>
      <w:numFmt w:val="upperLetter"/>
      <w:lvlText w:val="%1)"/>
      <w:lvlJc w:val="left"/>
      <w:pPr>
        <w:ind w:left="444" w:hanging="3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13BA1578">
      <w:start w:val="1"/>
      <w:numFmt w:val="lowerLetter"/>
      <w:lvlText w:val="%2)"/>
      <w:lvlJc w:val="left"/>
      <w:pPr>
        <w:ind w:left="117" w:hanging="2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234A4FFC">
      <w:numFmt w:val="bullet"/>
      <w:lvlText w:val="•"/>
      <w:lvlJc w:val="left"/>
      <w:pPr>
        <w:ind w:left="1424" w:hanging="292"/>
      </w:pPr>
      <w:rPr>
        <w:rFonts w:hint="default"/>
        <w:lang w:val="hu-HU" w:eastAsia="en-US" w:bidi="ar-SA"/>
      </w:rPr>
    </w:lvl>
    <w:lvl w:ilvl="3" w:tplc="DF509556">
      <w:numFmt w:val="bullet"/>
      <w:lvlText w:val="•"/>
      <w:lvlJc w:val="left"/>
      <w:pPr>
        <w:ind w:left="2409" w:hanging="292"/>
      </w:pPr>
      <w:rPr>
        <w:rFonts w:hint="default"/>
        <w:lang w:val="hu-HU" w:eastAsia="en-US" w:bidi="ar-SA"/>
      </w:rPr>
    </w:lvl>
    <w:lvl w:ilvl="4" w:tplc="9B8E345C">
      <w:numFmt w:val="bullet"/>
      <w:lvlText w:val="•"/>
      <w:lvlJc w:val="left"/>
      <w:pPr>
        <w:ind w:left="3394" w:hanging="292"/>
      </w:pPr>
      <w:rPr>
        <w:rFonts w:hint="default"/>
        <w:lang w:val="hu-HU" w:eastAsia="en-US" w:bidi="ar-SA"/>
      </w:rPr>
    </w:lvl>
    <w:lvl w:ilvl="5" w:tplc="F4784100">
      <w:numFmt w:val="bullet"/>
      <w:lvlText w:val="•"/>
      <w:lvlJc w:val="left"/>
      <w:pPr>
        <w:ind w:left="4379" w:hanging="292"/>
      </w:pPr>
      <w:rPr>
        <w:rFonts w:hint="default"/>
        <w:lang w:val="hu-HU" w:eastAsia="en-US" w:bidi="ar-SA"/>
      </w:rPr>
    </w:lvl>
    <w:lvl w:ilvl="6" w:tplc="0DCCB0E8">
      <w:numFmt w:val="bullet"/>
      <w:lvlText w:val="•"/>
      <w:lvlJc w:val="left"/>
      <w:pPr>
        <w:ind w:left="5364" w:hanging="292"/>
      </w:pPr>
      <w:rPr>
        <w:rFonts w:hint="default"/>
        <w:lang w:val="hu-HU" w:eastAsia="en-US" w:bidi="ar-SA"/>
      </w:rPr>
    </w:lvl>
    <w:lvl w:ilvl="7" w:tplc="419C862E">
      <w:numFmt w:val="bullet"/>
      <w:lvlText w:val="•"/>
      <w:lvlJc w:val="left"/>
      <w:pPr>
        <w:ind w:left="6349" w:hanging="292"/>
      </w:pPr>
      <w:rPr>
        <w:rFonts w:hint="default"/>
        <w:lang w:val="hu-HU" w:eastAsia="en-US" w:bidi="ar-SA"/>
      </w:rPr>
    </w:lvl>
    <w:lvl w:ilvl="8" w:tplc="03FC527A">
      <w:numFmt w:val="bullet"/>
      <w:lvlText w:val="•"/>
      <w:lvlJc w:val="left"/>
      <w:pPr>
        <w:ind w:left="7334" w:hanging="292"/>
      </w:pPr>
      <w:rPr>
        <w:rFonts w:hint="default"/>
        <w:lang w:val="hu-HU" w:eastAsia="en-US" w:bidi="ar-SA"/>
      </w:rPr>
    </w:lvl>
  </w:abstractNum>
  <w:abstractNum w:abstractNumId="7" w15:restartNumberingAfterBreak="0">
    <w:nsid w:val="54881A5B"/>
    <w:multiLevelType w:val="hybridMultilevel"/>
    <w:tmpl w:val="9F922412"/>
    <w:lvl w:ilvl="0" w:tplc="5150C5B4">
      <w:start w:val="4"/>
      <w:numFmt w:val="decimal"/>
      <w:lvlText w:val="%1."/>
      <w:lvlJc w:val="left"/>
      <w:pPr>
        <w:ind w:left="3109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2E48D1EA">
      <w:numFmt w:val="bullet"/>
      <w:lvlText w:val="•"/>
      <w:lvlJc w:val="left"/>
      <w:pPr>
        <w:ind w:left="3720" w:hanging="281"/>
      </w:pPr>
      <w:rPr>
        <w:rFonts w:hint="default"/>
        <w:lang w:val="hu-HU" w:eastAsia="en-US" w:bidi="ar-SA"/>
      </w:rPr>
    </w:lvl>
    <w:lvl w:ilvl="2" w:tplc="9A0641D2">
      <w:numFmt w:val="bullet"/>
      <w:lvlText w:val="•"/>
      <w:lvlJc w:val="left"/>
      <w:pPr>
        <w:ind w:left="4340" w:hanging="281"/>
      </w:pPr>
      <w:rPr>
        <w:rFonts w:hint="default"/>
        <w:lang w:val="hu-HU" w:eastAsia="en-US" w:bidi="ar-SA"/>
      </w:rPr>
    </w:lvl>
    <w:lvl w:ilvl="3" w:tplc="65D29916">
      <w:numFmt w:val="bullet"/>
      <w:lvlText w:val="•"/>
      <w:lvlJc w:val="left"/>
      <w:pPr>
        <w:ind w:left="4961" w:hanging="281"/>
      </w:pPr>
      <w:rPr>
        <w:rFonts w:hint="default"/>
        <w:lang w:val="hu-HU" w:eastAsia="en-US" w:bidi="ar-SA"/>
      </w:rPr>
    </w:lvl>
    <w:lvl w:ilvl="4" w:tplc="8BE8E39A">
      <w:numFmt w:val="bullet"/>
      <w:lvlText w:val="•"/>
      <w:lvlJc w:val="left"/>
      <w:pPr>
        <w:ind w:left="5581" w:hanging="281"/>
      </w:pPr>
      <w:rPr>
        <w:rFonts w:hint="default"/>
        <w:lang w:val="hu-HU" w:eastAsia="en-US" w:bidi="ar-SA"/>
      </w:rPr>
    </w:lvl>
    <w:lvl w:ilvl="5" w:tplc="189C7F8A">
      <w:numFmt w:val="bullet"/>
      <w:lvlText w:val="•"/>
      <w:lvlJc w:val="left"/>
      <w:pPr>
        <w:ind w:left="6202" w:hanging="281"/>
      </w:pPr>
      <w:rPr>
        <w:rFonts w:hint="default"/>
        <w:lang w:val="hu-HU" w:eastAsia="en-US" w:bidi="ar-SA"/>
      </w:rPr>
    </w:lvl>
    <w:lvl w:ilvl="6" w:tplc="6BC60904">
      <w:numFmt w:val="bullet"/>
      <w:lvlText w:val="•"/>
      <w:lvlJc w:val="left"/>
      <w:pPr>
        <w:ind w:left="6822" w:hanging="281"/>
      </w:pPr>
      <w:rPr>
        <w:rFonts w:hint="default"/>
        <w:lang w:val="hu-HU" w:eastAsia="en-US" w:bidi="ar-SA"/>
      </w:rPr>
    </w:lvl>
    <w:lvl w:ilvl="7" w:tplc="63F04B20">
      <w:numFmt w:val="bullet"/>
      <w:lvlText w:val="•"/>
      <w:lvlJc w:val="left"/>
      <w:pPr>
        <w:ind w:left="7443" w:hanging="281"/>
      </w:pPr>
      <w:rPr>
        <w:rFonts w:hint="default"/>
        <w:lang w:val="hu-HU" w:eastAsia="en-US" w:bidi="ar-SA"/>
      </w:rPr>
    </w:lvl>
    <w:lvl w:ilvl="8" w:tplc="6910E9C6">
      <w:numFmt w:val="bullet"/>
      <w:lvlText w:val="•"/>
      <w:lvlJc w:val="left"/>
      <w:pPr>
        <w:ind w:left="8063" w:hanging="281"/>
      </w:pPr>
      <w:rPr>
        <w:rFonts w:hint="default"/>
        <w:lang w:val="hu-HU" w:eastAsia="en-US" w:bidi="ar-SA"/>
      </w:rPr>
    </w:lvl>
  </w:abstractNum>
  <w:abstractNum w:abstractNumId="8" w15:restartNumberingAfterBreak="0">
    <w:nsid w:val="73490291"/>
    <w:multiLevelType w:val="hybridMultilevel"/>
    <w:tmpl w:val="28EE963E"/>
    <w:lvl w:ilvl="0" w:tplc="47BA1D2C">
      <w:start w:val="1"/>
      <w:numFmt w:val="lowerLetter"/>
      <w:lvlText w:val="%1)"/>
      <w:lvlJc w:val="left"/>
      <w:pPr>
        <w:ind w:left="117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C927C44">
      <w:start w:val="1"/>
      <w:numFmt w:val="upperLetter"/>
      <w:lvlText w:val="%2)"/>
      <w:lvlJc w:val="left"/>
      <w:pPr>
        <w:ind w:left="417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position w:val="1"/>
        <w:sz w:val="24"/>
        <w:szCs w:val="24"/>
        <w:lang w:val="hu-HU" w:eastAsia="en-US" w:bidi="ar-SA"/>
      </w:rPr>
    </w:lvl>
    <w:lvl w:ilvl="2" w:tplc="DEC49D78">
      <w:numFmt w:val="bullet"/>
      <w:lvlText w:val="•"/>
      <w:lvlJc w:val="left"/>
      <w:pPr>
        <w:ind w:left="1500" w:hanging="300"/>
      </w:pPr>
      <w:rPr>
        <w:rFonts w:hint="default"/>
        <w:lang w:val="hu-HU" w:eastAsia="en-US" w:bidi="ar-SA"/>
      </w:rPr>
    </w:lvl>
    <w:lvl w:ilvl="3" w:tplc="74404C6E">
      <w:numFmt w:val="bullet"/>
      <w:lvlText w:val="•"/>
      <w:lvlJc w:val="left"/>
      <w:pPr>
        <w:ind w:left="2475" w:hanging="300"/>
      </w:pPr>
      <w:rPr>
        <w:rFonts w:hint="default"/>
        <w:lang w:val="hu-HU" w:eastAsia="en-US" w:bidi="ar-SA"/>
      </w:rPr>
    </w:lvl>
    <w:lvl w:ilvl="4" w:tplc="806C2E56">
      <w:numFmt w:val="bullet"/>
      <w:lvlText w:val="•"/>
      <w:lvlJc w:val="left"/>
      <w:pPr>
        <w:ind w:left="3451" w:hanging="300"/>
      </w:pPr>
      <w:rPr>
        <w:rFonts w:hint="default"/>
        <w:lang w:val="hu-HU" w:eastAsia="en-US" w:bidi="ar-SA"/>
      </w:rPr>
    </w:lvl>
    <w:lvl w:ilvl="5" w:tplc="F23C6AD2">
      <w:numFmt w:val="bullet"/>
      <w:lvlText w:val="•"/>
      <w:lvlJc w:val="left"/>
      <w:pPr>
        <w:ind w:left="4426" w:hanging="300"/>
      </w:pPr>
      <w:rPr>
        <w:rFonts w:hint="default"/>
        <w:lang w:val="hu-HU" w:eastAsia="en-US" w:bidi="ar-SA"/>
      </w:rPr>
    </w:lvl>
    <w:lvl w:ilvl="6" w:tplc="5D7266FC">
      <w:numFmt w:val="bullet"/>
      <w:lvlText w:val="•"/>
      <w:lvlJc w:val="left"/>
      <w:pPr>
        <w:ind w:left="5402" w:hanging="300"/>
      </w:pPr>
      <w:rPr>
        <w:rFonts w:hint="default"/>
        <w:lang w:val="hu-HU" w:eastAsia="en-US" w:bidi="ar-SA"/>
      </w:rPr>
    </w:lvl>
    <w:lvl w:ilvl="7" w:tplc="299C97F2">
      <w:numFmt w:val="bullet"/>
      <w:lvlText w:val="•"/>
      <w:lvlJc w:val="left"/>
      <w:pPr>
        <w:ind w:left="6377" w:hanging="300"/>
      </w:pPr>
      <w:rPr>
        <w:rFonts w:hint="default"/>
        <w:lang w:val="hu-HU" w:eastAsia="en-US" w:bidi="ar-SA"/>
      </w:rPr>
    </w:lvl>
    <w:lvl w:ilvl="8" w:tplc="BAD88714">
      <w:numFmt w:val="bullet"/>
      <w:lvlText w:val="•"/>
      <w:lvlJc w:val="left"/>
      <w:pPr>
        <w:ind w:left="7353" w:hanging="300"/>
      </w:pPr>
      <w:rPr>
        <w:rFonts w:hint="default"/>
        <w:lang w:val="hu-HU" w:eastAsia="en-US" w:bidi="ar-SA"/>
      </w:rPr>
    </w:lvl>
  </w:abstractNum>
  <w:abstractNum w:abstractNumId="9" w15:restartNumberingAfterBreak="0">
    <w:nsid w:val="7B512546"/>
    <w:multiLevelType w:val="hybridMultilevel"/>
    <w:tmpl w:val="57A84710"/>
    <w:lvl w:ilvl="0" w:tplc="A3EE738A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654A886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C09CAE6A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A2ECEA8C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8890A566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D38EA564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7076E80E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FB4AE770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67D84784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10" w15:restartNumberingAfterBreak="0">
    <w:nsid w:val="7B745AF0"/>
    <w:multiLevelType w:val="hybridMultilevel"/>
    <w:tmpl w:val="CF860640"/>
    <w:lvl w:ilvl="0" w:tplc="28BAD992">
      <w:start w:val="1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D5E426C">
      <w:start w:val="1"/>
      <w:numFmt w:val="upperLetter"/>
      <w:lvlText w:val="%2)"/>
      <w:lvlJc w:val="left"/>
      <w:pPr>
        <w:ind w:left="856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BBA64402">
      <w:numFmt w:val="bullet"/>
      <w:lvlText w:val="•"/>
      <w:lvlJc w:val="left"/>
      <w:pPr>
        <w:ind w:left="1620" w:hanging="314"/>
      </w:pPr>
      <w:rPr>
        <w:rFonts w:hint="default"/>
        <w:lang w:val="hu-HU" w:eastAsia="en-US" w:bidi="ar-SA"/>
      </w:rPr>
    </w:lvl>
    <w:lvl w:ilvl="3" w:tplc="81284E42">
      <w:numFmt w:val="bullet"/>
      <w:lvlText w:val="•"/>
      <w:lvlJc w:val="left"/>
      <w:pPr>
        <w:ind w:left="2381" w:hanging="314"/>
      </w:pPr>
      <w:rPr>
        <w:rFonts w:hint="default"/>
        <w:lang w:val="hu-HU" w:eastAsia="en-US" w:bidi="ar-SA"/>
      </w:rPr>
    </w:lvl>
    <w:lvl w:ilvl="4" w:tplc="BD249CD4">
      <w:numFmt w:val="bullet"/>
      <w:lvlText w:val="•"/>
      <w:lvlJc w:val="left"/>
      <w:pPr>
        <w:ind w:left="3142" w:hanging="314"/>
      </w:pPr>
      <w:rPr>
        <w:rFonts w:hint="default"/>
        <w:lang w:val="hu-HU" w:eastAsia="en-US" w:bidi="ar-SA"/>
      </w:rPr>
    </w:lvl>
    <w:lvl w:ilvl="5" w:tplc="F5CE9A2E">
      <w:numFmt w:val="bullet"/>
      <w:lvlText w:val="•"/>
      <w:lvlJc w:val="left"/>
      <w:pPr>
        <w:ind w:left="3903" w:hanging="314"/>
      </w:pPr>
      <w:rPr>
        <w:rFonts w:hint="default"/>
        <w:lang w:val="hu-HU" w:eastAsia="en-US" w:bidi="ar-SA"/>
      </w:rPr>
    </w:lvl>
    <w:lvl w:ilvl="6" w:tplc="4946783A">
      <w:numFmt w:val="bullet"/>
      <w:lvlText w:val="•"/>
      <w:lvlJc w:val="left"/>
      <w:pPr>
        <w:ind w:left="4663" w:hanging="314"/>
      </w:pPr>
      <w:rPr>
        <w:rFonts w:hint="default"/>
        <w:lang w:val="hu-HU" w:eastAsia="en-US" w:bidi="ar-SA"/>
      </w:rPr>
    </w:lvl>
    <w:lvl w:ilvl="7" w:tplc="B50AC264">
      <w:numFmt w:val="bullet"/>
      <w:lvlText w:val="•"/>
      <w:lvlJc w:val="left"/>
      <w:pPr>
        <w:ind w:left="5424" w:hanging="314"/>
      </w:pPr>
      <w:rPr>
        <w:rFonts w:hint="default"/>
        <w:lang w:val="hu-HU" w:eastAsia="en-US" w:bidi="ar-SA"/>
      </w:rPr>
    </w:lvl>
    <w:lvl w:ilvl="8" w:tplc="F33E5606">
      <w:numFmt w:val="bullet"/>
      <w:lvlText w:val="•"/>
      <w:lvlJc w:val="left"/>
      <w:pPr>
        <w:ind w:left="6185" w:hanging="314"/>
      </w:pPr>
      <w:rPr>
        <w:rFonts w:hint="default"/>
        <w:lang w:val="hu-HU" w:eastAsia="en-US" w:bidi="ar-SA"/>
      </w:rPr>
    </w:lvl>
  </w:abstractNum>
  <w:num w:numId="1" w16cid:durableId="547342">
    <w:abstractNumId w:val="9"/>
  </w:num>
  <w:num w:numId="2" w16cid:durableId="1384909322">
    <w:abstractNumId w:val="5"/>
  </w:num>
  <w:num w:numId="3" w16cid:durableId="305671211">
    <w:abstractNumId w:val="2"/>
  </w:num>
  <w:num w:numId="4" w16cid:durableId="538321274">
    <w:abstractNumId w:val="3"/>
  </w:num>
  <w:num w:numId="5" w16cid:durableId="1496338582">
    <w:abstractNumId w:val="8"/>
  </w:num>
  <w:num w:numId="6" w16cid:durableId="55393791">
    <w:abstractNumId w:val="4"/>
  </w:num>
  <w:num w:numId="7" w16cid:durableId="322785221">
    <w:abstractNumId w:val="7"/>
  </w:num>
  <w:num w:numId="8" w16cid:durableId="948468230">
    <w:abstractNumId w:val="10"/>
  </w:num>
  <w:num w:numId="9" w16cid:durableId="1237595707">
    <w:abstractNumId w:val="6"/>
  </w:num>
  <w:num w:numId="10" w16cid:durableId="1674798360">
    <w:abstractNumId w:val="1"/>
  </w:num>
  <w:num w:numId="11" w16cid:durableId="50740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E25"/>
    <w:rsid w:val="00115A3D"/>
    <w:rsid w:val="002A1A75"/>
    <w:rsid w:val="005B1748"/>
    <w:rsid w:val="005E6D32"/>
    <w:rsid w:val="0081439A"/>
    <w:rsid w:val="009945ED"/>
    <w:rsid w:val="00BF2CD3"/>
    <w:rsid w:val="00D96A60"/>
    <w:rsid w:val="00F2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/>
    <o:shapelayout v:ext="edit">
      <o:idmap v:ext="edit" data="2"/>
    </o:shapelayout>
  </w:shapeDefaults>
  <w:decimalSymbol w:val=","/>
  <w:listSeparator w:val=";"/>
  <w14:docId w14:val="352D99A1"/>
  <w15:docId w15:val="{E55B3B03-4567-47CF-94C4-5255849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76"/>
      <w:ind w:left="108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56" w:hanging="314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2134</Words>
  <Characters>14730</Characters>
  <Application>Microsoft Office Word</Application>
  <DocSecurity>0</DocSecurity>
  <Lines>122</Lines>
  <Paragraphs>33</Paragraphs>
  <ScaleCrop>false</ScaleCrop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4</cp:revision>
  <dcterms:created xsi:type="dcterms:W3CDTF">2024-05-26T04:06:00Z</dcterms:created>
  <dcterms:modified xsi:type="dcterms:W3CDTF">2024-05-26T07:03:00Z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2024-05-26T00:00:00Z</vt:filetime>
  </property>
</Properties>
</file>